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AEE" w:rsidRPr="00CB432A" w:rsidRDefault="00D31AEE" w:rsidP="00547EEA">
      <w:pPr>
        <w:pStyle w:val="afff7"/>
      </w:pPr>
      <w:bookmarkStart w:id="0" w:name="_GoBack"/>
      <w:bookmarkEnd w:id="0"/>
      <w:r w:rsidRPr="00CB432A">
        <w:t>ДОКУМЕНТАЦИЯ О ЗАПРОСЕ ПРЕДЛОЖЕНИЙ</w:t>
      </w:r>
    </w:p>
    <w:p w:rsidR="00D31AEE" w:rsidRPr="00CB432A" w:rsidRDefault="00D31AEE" w:rsidP="00547EEA">
      <w:pPr>
        <w:pStyle w:val="afff7"/>
      </w:pPr>
      <w:r w:rsidRPr="00CB432A">
        <w:t>В ЭЛЕКТРОННОЙ ФОРМЕ</w:t>
      </w:r>
    </w:p>
    <w:p w:rsidR="00D31AEE" w:rsidRPr="00CB432A" w:rsidRDefault="00D31AEE" w:rsidP="00547EEA">
      <w:pPr>
        <w:ind w:left="567"/>
      </w:pPr>
    </w:p>
    <w:p w:rsidR="00D31AEE" w:rsidRPr="00CB432A" w:rsidRDefault="00D31AEE" w:rsidP="00547EEA">
      <w:pPr>
        <w:pStyle w:val="afff9"/>
      </w:pPr>
      <w:r w:rsidRPr="00CB432A">
        <w:t xml:space="preserve">Открытый Запрос предложений № </w:t>
      </w:r>
      <w:r w:rsidRPr="006861DC">
        <w:rPr>
          <w:noProof/>
          <w:highlight w:val="lightGray"/>
        </w:rPr>
        <w:t>78103</w:t>
      </w:r>
    </w:p>
    <w:p w:rsidR="00D31AEE" w:rsidRPr="00CB432A" w:rsidRDefault="00D31AEE" w:rsidP="00547EEA">
      <w:pPr>
        <w:pStyle w:val="afff9"/>
      </w:pPr>
      <w:r w:rsidRPr="00CB432A">
        <w:t>по отбору Организации для поставки това</w:t>
      </w:r>
      <w:r w:rsidRPr="00151CDE">
        <w:t>ров</w:t>
      </w:r>
      <w:r w:rsidRPr="00CB432A">
        <w:t xml:space="preserve"> </w:t>
      </w:r>
    </w:p>
    <w:p w:rsidR="00D31AEE" w:rsidRPr="00CB432A" w:rsidRDefault="00D31AEE" w:rsidP="00547EEA">
      <w:pPr>
        <w:pStyle w:val="afff9"/>
      </w:pPr>
    </w:p>
    <w:p w:rsidR="00D31AEE" w:rsidRPr="00B11E36" w:rsidRDefault="00D31AEE" w:rsidP="00547EEA">
      <w:pPr>
        <w:pStyle w:val="afff9"/>
        <w:rPr>
          <w:highlight w:val="lightGray"/>
        </w:rPr>
      </w:pPr>
    </w:p>
    <w:p w:rsidR="00D31AEE" w:rsidRPr="00B11E36" w:rsidRDefault="00D31AEE" w:rsidP="00547EEA">
      <w:pPr>
        <w:pStyle w:val="afff9"/>
        <w:rPr>
          <w:highlight w:val="lightGray"/>
        </w:rPr>
      </w:pPr>
    </w:p>
    <w:p w:rsidR="00D31AEE" w:rsidRPr="00A10E5E" w:rsidRDefault="00D31AEE" w:rsidP="00547EEA"/>
    <w:tbl>
      <w:tblPr>
        <w:tblW w:w="9722" w:type="dxa"/>
        <w:tblInd w:w="108" w:type="dxa"/>
        <w:shd w:val="pct15" w:color="auto" w:fill="auto"/>
        <w:tblLook w:val="04A0" w:firstRow="1" w:lastRow="0" w:firstColumn="1" w:lastColumn="0" w:noHBand="0" w:noVBand="1"/>
      </w:tblPr>
      <w:tblGrid>
        <w:gridCol w:w="903"/>
        <w:gridCol w:w="1195"/>
        <w:gridCol w:w="7624"/>
      </w:tblGrid>
      <w:tr w:rsidR="00D31AEE" w:rsidRPr="00CB432A" w:rsidTr="00547EEA">
        <w:tc>
          <w:tcPr>
            <w:tcW w:w="284" w:type="dxa"/>
            <w:shd w:val="pct15" w:color="auto" w:fill="auto"/>
          </w:tcPr>
          <w:p w:rsidR="00D31AEE" w:rsidRPr="00CB432A" w:rsidRDefault="00D31AEE" w:rsidP="00702C26">
            <w:pPr>
              <w:ind w:left="567"/>
            </w:pPr>
            <w:r>
              <w:t>1</w:t>
            </w:r>
          </w:p>
        </w:tc>
        <w:tc>
          <w:tcPr>
            <w:tcW w:w="399" w:type="dxa"/>
            <w:shd w:val="pct15" w:color="auto" w:fill="auto"/>
          </w:tcPr>
          <w:p w:rsidR="00D31AEE" w:rsidRPr="00CB432A" w:rsidRDefault="00D31AEE" w:rsidP="00702C26">
            <w:pPr>
              <w:ind w:left="567"/>
            </w:pPr>
            <w:r>
              <w:t>лот:</w:t>
            </w:r>
          </w:p>
        </w:tc>
        <w:tc>
          <w:tcPr>
            <w:tcW w:w="9039" w:type="dxa"/>
            <w:shd w:val="pct15" w:color="auto" w:fill="auto"/>
          </w:tcPr>
          <w:p w:rsidR="00D31AEE" w:rsidRPr="00CB432A" w:rsidRDefault="00D31AEE" w:rsidP="00702C26">
            <w:pPr>
              <w:ind w:left="567"/>
            </w:pPr>
            <w:r>
              <w:t>для нужд  ООО "Газпром газораспределение Томск"</w:t>
            </w:r>
          </w:p>
        </w:tc>
      </w:tr>
    </w:tbl>
    <w:p w:rsidR="00D31AEE" w:rsidRPr="00A10E5E" w:rsidRDefault="00D31AEE" w:rsidP="00547EEA">
      <w:pPr>
        <w:pStyle w:val="aa"/>
      </w:pPr>
    </w:p>
    <w:p w:rsidR="00D31AEE" w:rsidRPr="00A10E5E" w:rsidRDefault="00D31AEE" w:rsidP="00547EEA">
      <w:pPr>
        <w:pStyle w:val="aa"/>
      </w:pPr>
    </w:p>
    <w:p w:rsidR="00D31AEE" w:rsidRPr="00A10E5E" w:rsidRDefault="00D31AEE" w:rsidP="00547EEA">
      <w:pPr>
        <w:pStyle w:val="aa"/>
      </w:pPr>
    </w:p>
    <w:p w:rsidR="00D31AEE" w:rsidRPr="00A10E5E" w:rsidRDefault="00D31AEE" w:rsidP="00547EEA">
      <w:pPr>
        <w:pStyle w:val="aa"/>
      </w:pPr>
    </w:p>
    <w:p w:rsidR="00D31AEE" w:rsidRPr="00A10E5E" w:rsidRDefault="00D31AEE" w:rsidP="00547EEA">
      <w:pPr>
        <w:pStyle w:val="aa"/>
      </w:pPr>
    </w:p>
    <w:p w:rsidR="00D31AEE" w:rsidRPr="00A10E5E" w:rsidRDefault="00D31AEE" w:rsidP="00547EEA">
      <w:pPr>
        <w:pStyle w:val="aa"/>
      </w:pPr>
    </w:p>
    <w:p w:rsidR="00D31AEE" w:rsidRPr="00A10E5E" w:rsidRDefault="00D31AEE" w:rsidP="00547EEA">
      <w:pPr>
        <w:pStyle w:val="aa"/>
      </w:pPr>
    </w:p>
    <w:p w:rsidR="00D31AEE" w:rsidRPr="00A10E5E" w:rsidRDefault="00D31AEE" w:rsidP="00547EEA">
      <w:pPr>
        <w:pStyle w:val="aa"/>
      </w:pPr>
    </w:p>
    <w:p w:rsidR="00D31AEE" w:rsidRPr="00A10E5E" w:rsidRDefault="00D31AEE" w:rsidP="00547EEA">
      <w:pPr>
        <w:pStyle w:val="aa"/>
      </w:pPr>
    </w:p>
    <w:p w:rsidR="00D31AEE" w:rsidRPr="00A10E5E" w:rsidRDefault="00D31AEE" w:rsidP="00547EEA">
      <w:pPr>
        <w:pStyle w:val="aa"/>
      </w:pPr>
    </w:p>
    <w:p w:rsidR="00D31AEE" w:rsidRPr="00A10E5E" w:rsidRDefault="00D31AEE" w:rsidP="00547EEA">
      <w:pPr>
        <w:pStyle w:val="aa"/>
      </w:pPr>
    </w:p>
    <w:p w:rsidR="00D31AEE" w:rsidRPr="00A10E5E" w:rsidRDefault="00D31AEE" w:rsidP="00547EEA">
      <w:pPr>
        <w:pStyle w:val="aa"/>
      </w:pPr>
    </w:p>
    <w:p w:rsidR="00D31AEE" w:rsidRPr="00CB432A" w:rsidRDefault="00D31AEE" w:rsidP="00547EEA">
      <w:pPr>
        <w:pStyle w:val="aa"/>
      </w:pPr>
    </w:p>
    <w:p w:rsidR="00D31AEE" w:rsidRPr="00CB432A" w:rsidRDefault="00D31AEE" w:rsidP="00547EEA">
      <w:pPr>
        <w:pStyle w:val="aa"/>
      </w:pPr>
    </w:p>
    <w:p w:rsidR="00D31AEE" w:rsidRPr="00CB432A" w:rsidRDefault="00D31AEE" w:rsidP="00547EEA">
      <w:pPr>
        <w:pStyle w:val="aa"/>
      </w:pPr>
    </w:p>
    <w:p w:rsidR="00D31AEE" w:rsidRPr="00CB432A" w:rsidRDefault="00D31AEE" w:rsidP="00547EEA">
      <w:pPr>
        <w:pStyle w:val="aa"/>
      </w:pPr>
    </w:p>
    <w:p w:rsidR="00D31AEE" w:rsidRPr="00CB432A" w:rsidRDefault="00D31AEE" w:rsidP="00547EEA">
      <w:pPr>
        <w:pStyle w:val="aa"/>
      </w:pPr>
    </w:p>
    <w:p w:rsidR="00D31AEE" w:rsidRPr="00CB432A" w:rsidRDefault="00D31AEE" w:rsidP="00547EEA">
      <w:pPr>
        <w:pStyle w:val="aa"/>
      </w:pPr>
    </w:p>
    <w:p w:rsidR="00D31AEE" w:rsidRPr="00CB432A" w:rsidRDefault="00D31AEE" w:rsidP="00547EEA">
      <w:pPr>
        <w:pStyle w:val="aa"/>
      </w:pPr>
    </w:p>
    <w:p w:rsidR="00D31AEE" w:rsidRPr="00CB432A" w:rsidRDefault="00D31AEE" w:rsidP="00547EEA">
      <w:pPr>
        <w:pStyle w:val="aa"/>
      </w:pPr>
    </w:p>
    <w:p w:rsidR="00D31AEE" w:rsidRPr="00CB432A" w:rsidRDefault="00D31AEE" w:rsidP="00547EEA">
      <w:pPr>
        <w:pStyle w:val="aa"/>
      </w:pPr>
    </w:p>
    <w:p w:rsidR="00D31AEE" w:rsidRPr="00CB432A" w:rsidRDefault="00D31AEE" w:rsidP="00547EEA">
      <w:pPr>
        <w:pStyle w:val="aa"/>
      </w:pPr>
    </w:p>
    <w:p w:rsidR="00D31AEE" w:rsidRPr="00CB432A" w:rsidRDefault="00D31AEE" w:rsidP="00547EEA">
      <w:pPr>
        <w:pStyle w:val="aa"/>
      </w:pPr>
    </w:p>
    <w:p w:rsidR="00D31AEE" w:rsidRPr="00CB432A" w:rsidRDefault="00D31AEE" w:rsidP="00547EEA">
      <w:pPr>
        <w:pStyle w:val="aa"/>
      </w:pPr>
    </w:p>
    <w:p w:rsidR="00D31AEE" w:rsidRPr="00CB432A" w:rsidRDefault="00D31AEE" w:rsidP="00547EEA">
      <w:pPr>
        <w:pStyle w:val="aa"/>
      </w:pPr>
    </w:p>
    <w:p w:rsidR="00D31AEE" w:rsidRPr="00CB432A" w:rsidRDefault="00D31AEE" w:rsidP="00547EEA">
      <w:pPr>
        <w:pStyle w:val="aa"/>
      </w:pPr>
    </w:p>
    <w:p w:rsidR="00D31AEE" w:rsidRPr="00CB432A" w:rsidRDefault="00D31AEE" w:rsidP="00547EEA">
      <w:pPr>
        <w:pStyle w:val="aa"/>
      </w:pPr>
    </w:p>
    <w:p w:rsidR="00D31AEE" w:rsidRPr="00CB432A" w:rsidRDefault="00D31AEE" w:rsidP="00547EEA">
      <w:pPr>
        <w:pStyle w:val="aa"/>
      </w:pPr>
    </w:p>
    <w:p w:rsidR="00D31AEE" w:rsidRPr="00CB432A" w:rsidRDefault="00D31AEE" w:rsidP="00547EEA">
      <w:pPr>
        <w:pStyle w:val="aa"/>
      </w:pPr>
    </w:p>
    <w:p w:rsidR="00D31AEE" w:rsidRPr="00CB432A" w:rsidRDefault="00D31AEE" w:rsidP="00547EEA">
      <w:pPr>
        <w:pStyle w:val="aa"/>
      </w:pPr>
    </w:p>
    <w:p w:rsidR="00D31AEE" w:rsidRPr="00CB432A" w:rsidRDefault="00D31AEE" w:rsidP="00547EEA">
      <w:pPr>
        <w:pStyle w:val="aa"/>
      </w:pPr>
    </w:p>
    <w:p w:rsidR="00D31AEE" w:rsidRPr="00CB432A" w:rsidRDefault="00D31AEE" w:rsidP="00547EEA">
      <w:pPr>
        <w:jc w:val="center"/>
      </w:pPr>
      <w:r w:rsidRPr="00CB432A">
        <w:t>г. Санкт-Петербург</w:t>
      </w:r>
    </w:p>
    <w:p w:rsidR="00D31AEE" w:rsidRPr="00CB432A" w:rsidRDefault="00D31AEE">
      <w:r w:rsidRPr="00CB432A">
        <w:br w:type="page"/>
      </w:r>
    </w:p>
    <w:p w:rsidR="00D31AEE" w:rsidRPr="00CB432A" w:rsidRDefault="00D31AEE" w:rsidP="008A5DA8">
      <w:pPr>
        <w:jc w:val="center"/>
      </w:pPr>
      <w:r w:rsidRPr="00CB432A">
        <w:t>Содержание</w:t>
      </w:r>
    </w:p>
    <w:p w:rsidR="00D31AEE" w:rsidRPr="00670F72" w:rsidRDefault="00D31AEE">
      <w:pPr>
        <w:pStyle w:val="13"/>
        <w:tabs>
          <w:tab w:val="right" w:leader="dot" w:pos="9627"/>
        </w:tabs>
        <w:rPr>
          <w:rFonts w:ascii="Calibri" w:hAnsi="Calibri"/>
          <w:b w:val="0"/>
          <w:bCs w:val="0"/>
          <w:caps w:val="0"/>
          <w:noProof/>
          <w:sz w:val="22"/>
          <w:szCs w:val="22"/>
        </w:rPr>
      </w:pPr>
      <w:hyperlink w:anchor="_Toc422465380" w:history="1">
        <w:r w:rsidRPr="003332A8">
          <w:rPr>
            <w:rStyle w:val="a7"/>
            <w:noProof/>
          </w:rPr>
          <w:t>ТЕРМИНЫ И ОПРЕДЕЛЕНИЯ</w:t>
        </w:r>
        <w:r>
          <w:rPr>
            <w:noProof/>
            <w:webHidden/>
          </w:rPr>
          <w:tab/>
        </w:r>
        <w:r>
          <w:rPr>
            <w:noProof/>
            <w:webHidden/>
          </w:rPr>
          <w:fldChar w:fldCharType="begin"/>
        </w:r>
        <w:r>
          <w:rPr>
            <w:noProof/>
            <w:webHidden/>
          </w:rPr>
          <w:instrText xml:space="preserve"> PAGEREF _Toc422465380 \h </w:instrText>
        </w:r>
        <w:r>
          <w:rPr>
            <w:noProof/>
            <w:webHidden/>
          </w:rPr>
        </w:r>
        <w:r>
          <w:rPr>
            <w:noProof/>
            <w:webHidden/>
          </w:rPr>
          <w:fldChar w:fldCharType="separate"/>
        </w:r>
        <w:r>
          <w:rPr>
            <w:noProof/>
            <w:webHidden/>
          </w:rPr>
          <w:t>4</w:t>
        </w:r>
        <w:r>
          <w:rPr>
            <w:noProof/>
            <w:webHidden/>
          </w:rPr>
          <w:fldChar w:fldCharType="end"/>
        </w:r>
      </w:hyperlink>
    </w:p>
    <w:p w:rsidR="00D31AEE" w:rsidRPr="00670F72" w:rsidRDefault="00D31AEE">
      <w:pPr>
        <w:pStyle w:val="13"/>
        <w:tabs>
          <w:tab w:val="right" w:leader="dot" w:pos="9627"/>
        </w:tabs>
        <w:rPr>
          <w:rFonts w:ascii="Calibri" w:hAnsi="Calibri"/>
          <w:b w:val="0"/>
          <w:bCs w:val="0"/>
          <w:caps w:val="0"/>
          <w:noProof/>
          <w:sz w:val="22"/>
          <w:szCs w:val="22"/>
        </w:rPr>
      </w:pPr>
      <w:hyperlink w:anchor="_Toc422465381" w:history="1">
        <w:r w:rsidRPr="003332A8">
          <w:rPr>
            <w:rStyle w:val="a7"/>
            <w:noProof/>
          </w:rPr>
          <w:t>1 Общие положения</w:t>
        </w:r>
        <w:r>
          <w:rPr>
            <w:noProof/>
            <w:webHidden/>
          </w:rPr>
          <w:tab/>
        </w:r>
        <w:r>
          <w:rPr>
            <w:noProof/>
            <w:webHidden/>
          </w:rPr>
          <w:fldChar w:fldCharType="begin"/>
        </w:r>
        <w:r>
          <w:rPr>
            <w:noProof/>
            <w:webHidden/>
          </w:rPr>
          <w:instrText xml:space="preserve"> PAGEREF _Toc422465381 \h </w:instrText>
        </w:r>
        <w:r>
          <w:rPr>
            <w:noProof/>
            <w:webHidden/>
          </w:rPr>
        </w:r>
        <w:r>
          <w:rPr>
            <w:noProof/>
            <w:webHidden/>
          </w:rPr>
          <w:fldChar w:fldCharType="separate"/>
        </w:r>
        <w:r>
          <w:rPr>
            <w:noProof/>
            <w:webHidden/>
          </w:rPr>
          <w:t>6</w:t>
        </w:r>
        <w:r>
          <w:rPr>
            <w:noProof/>
            <w:webHidden/>
          </w:rPr>
          <w:fldChar w:fldCharType="end"/>
        </w:r>
      </w:hyperlink>
    </w:p>
    <w:p w:rsidR="00D31AEE" w:rsidRPr="00670F72" w:rsidRDefault="00D31AEE">
      <w:pPr>
        <w:pStyle w:val="22"/>
        <w:tabs>
          <w:tab w:val="right" w:leader="dot" w:pos="9627"/>
        </w:tabs>
        <w:rPr>
          <w:rFonts w:ascii="Calibri" w:hAnsi="Calibri"/>
          <w:smallCaps w:val="0"/>
          <w:noProof/>
          <w:sz w:val="22"/>
          <w:szCs w:val="22"/>
        </w:rPr>
      </w:pPr>
      <w:hyperlink w:anchor="_Toc422465382" w:history="1">
        <w:r w:rsidRPr="003332A8">
          <w:rPr>
            <w:rStyle w:val="a7"/>
            <w:noProof/>
          </w:rPr>
          <w:t>1.1 Общие сведения о Запросе предложений</w:t>
        </w:r>
        <w:r>
          <w:rPr>
            <w:noProof/>
            <w:webHidden/>
          </w:rPr>
          <w:tab/>
        </w:r>
        <w:r>
          <w:rPr>
            <w:noProof/>
            <w:webHidden/>
          </w:rPr>
          <w:fldChar w:fldCharType="begin"/>
        </w:r>
        <w:r>
          <w:rPr>
            <w:noProof/>
            <w:webHidden/>
          </w:rPr>
          <w:instrText xml:space="preserve"> PAGEREF _Toc422465382 \h </w:instrText>
        </w:r>
        <w:r>
          <w:rPr>
            <w:noProof/>
            <w:webHidden/>
          </w:rPr>
        </w:r>
        <w:r>
          <w:rPr>
            <w:noProof/>
            <w:webHidden/>
          </w:rPr>
          <w:fldChar w:fldCharType="separate"/>
        </w:r>
        <w:r>
          <w:rPr>
            <w:noProof/>
            <w:webHidden/>
          </w:rPr>
          <w:t>6</w:t>
        </w:r>
        <w:r>
          <w:rPr>
            <w:noProof/>
            <w:webHidden/>
          </w:rPr>
          <w:fldChar w:fldCharType="end"/>
        </w:r>
      </w:hyperlink>
    </w:p>
    <w:p w:rsidR="00D31AEE" w:rsidRPr="00670F72" w:rsidRDefault="00D31AEE">
      <w:pPr>
        <w:pStyle w:val="22"/>
        <w:tabs>
          <w:tab w:val="right" w:leader="dot" w:pos="9627"/>
        </w:tabs>
        <w:rPr>
          <w:rFonts w:ascii="Calibri" w:hAnsi="Calibri"/>
          <w:smallCaps w:val="0"/>
          <w:noProof/>
          <w:sz w:val="22"/>
          <w:szCs w:val="22"/>
        </w:rPr>
      </w:pPr>
      <w:hyperlink w:anchor="_Toc422465383" w:history="1">
        <w:r w:rsidRPr="003332A8">
          <w:rPr>
            <w:rStyle w:val="a7"/>
            <w:noProof/>
          </w:rPr>
          <w:t>1.2 Структура настоящей Документации о Запросе предложений</w:t>
        </w:r>
        <w:r>
          <w:rPr>
            <w:noProof/>
            <w:webHidden/>
          </w:rPr>
          <w:tab/>
        </w:r>
        <w:r>
          <w:rPr>
            <w:noProof/>
            <w:webHidden/>
          </w:rPr>
          <w:fldChar w:fldCharType="begin"/>
        </w:r>
        <w:r>
          <w:rPr>
            <w:noProof/>
            <w:webHidden/>
          </w:rPr>
          <w:instrText xml:space="preserve"> PAGEREF _Toc422465383 \h </w:instrText>
        </w:r>
        <w:r>
          <w:rPr>
            <w:noProof/>
            <w:webHidden/>
          </w:rPr>
        </w:r>
        <w:r>
          <w:rPr>
            <w:noProof/>
            <w:webHidden/>
          </w:rPr>
          <w:fldChar w:fldCharType="separate"/>
        </w:r>
        <w:r>
          <w:rPr>
            <w:noProof/>
            <w:webHidden/>
          </w:rPr>
          <w:t>6</w:t>
        </w:r>
        <w:r>
          <w:rPr>
            <w:noProof/>
            <w:webHidden/>
          </w:rPr>
          <w:fldChar w:fldCharType="end"/>
        </w:r>
      </w:hyperlink>
    </w:p>
    <w:p w:rsidR="00D31AEE" w:rsidRPr="00670F72" w:rsidRDefault="00D31AEE">
      <w:pPr>
        <w:pStyle w:val="22"/>
        <w:tabs>
          <w:tab w:val="right" w:leader="dot" w:pos="9627"/>
        </w:tabs>
        <w:rPr>
          <w:rFonts w:ascii="Calibri" w:hAnsi="Calibri"/>
          <w:smallCaps w:val="0"/>
          <w:noProof/>
          <w:sz w:val="22"/>
          <w:szCs w:val="22"/>
        </w:rPr>
      </w:pPr>
      <w:hyperlink w:anchor="_Toc422465384" w:history="1">
        <w:r w:rsidRPr="003332A8">
          <w:rPr>
            <w:rStyle w:val="a7"/>
            <w:noProof/>
          </w:rPr>
          <w:t>1.3 Требования к Участникам Запроса предложений</w:t>
        </w:r>
        <w:r>
          <w:rPr>
            <w:noProof/>
            <w:webHidden/>
          </w:rPr>
          <w:tab/>
        </w:r>
        <w:r>
          <w:rPr>
            <w:noProof/>
            <w:webHidden/>
          </w:rPr>
          <w:fldChar w:fldCharType="begin"/>
        </w:r>
        <w:r>
          <w:rPr>
            <w:noProof/>
            <w:webHidden/>
          </w:rPr>
          <w:instrText xml:space="preserve"> PAGEREF _Toc422465384 \h </w:instrText>
        </w:r>
        <w:r>
          <w:rPr>
            <w:noProof/>
            <w:webHidden/>
          </w:rPr>
        </w:r>
        <w:r>
          <w:rPr>
            <w:noProof/>
            <w:webHidden/>
          </w:rPr>
          <w:fldChar w:fldCharType="separate"/>
        </w:r>
        <w:r>
          <w:rPr>
            <w:noProof/>
            <w:webHidden/>
          </w:rPr>
          <w:t>7</w:t>
        </w:r>
        <w:r>
          <w:rPr>
            <w:noProof/>
            <w:webHidden/>
          </w:rPr>
          <w:fldChar w:fldCharType="end"/>
        </w:r>
      </w:hyperlink>
    </w:p>
    <w:p w:rsidR="00D31AEE" w:rsidRPr="00670F72" w:rsidRDefault="00D31AEE">
      <w:pPr>
        <w:pStyle w:val="22"/>
        <w:tabs>
          <w:tab w:val="right" w:leader="dot" w:pos="9627"/>
        </w:tabs>
        <w:rPr>
          <w:rFonts w:ascii="Calibri" w:hAnsi="Calibri"/>
          <w:smallCaps w:val="0"/>
          <w:noProof/>
          <w:sz w:val="22"/>
          <w:szCs w:val="22"/>
        </w:rPr>
      </w:pPr>
      <w:hyperlink w:anchor="_Toc422465385" w:history="1">
        <w:r w:rsidRPr="003332A8">
          <w:rPr>
            <w:rStyle w:val="a7"/>
            <w:noProof/>
          </w:rPr>
          <w:t>1.4 Документы, подтверждающие соответствие Участников установленным требованиям</w:t>
        </w:r>
        <w:r>
          <w:rPr>
            <w:noProof/>
            <w:webHidden/>
          </w:rPr>
          <w:tab/>
        </w:r>
        <w:r>
          <w:rPr>
            <w:noProof/>
            <w:webHidden/>
          </w:rPr>
          <w:fldChar w:fldCharType="begin"/>
        </w:r>
        <w:r>
          <w:rPr>
            <w:noProof/>
            <w:webHidden/>
          </w:rPr>
          <w:instrText xml:space="preserve"> PAGEREF _Toc422465385 \h </w:instrText>
        </w:r>
        <w:r>
          <w:rPr>
            <w:noProof/>
            <w:webHidden/>
          </w:rPr>
        </w:r>
        <w:r>
          <w:rPr>
            <w:noProof/>
            <w:webHidden/>
          </w:rPr>
          <w:fldChar w:fldCharType="separate"/>
        </w:r>
        <w:r>
          <w:rPr>
            <w:noProof/>
            <w:webHidden/>
          </w:rPr>
          <w:t>8</w:t>
        </w:r>
        <w:r>
          <w:rPr>
            <w:noProof/>
            <w:webHidden/>
          </w:rPr>
          <w:fldChar w:fldCharType="end"/>
        </w:r>
      </w:hyperlink>
    </w:p>
    <w:p w:rsidR="00D31AEE" w:rsidRPr="00670F72" w:rsidRDefault="00D31AEE">
      <w:pPr>
        <w:pStyle w:val="22"/>
        <w:tabs>
          <w:tab w:val="right" w:leader="dot" w:pos="9627"/>
        </w:tabs>
        <w:rPr>
          <w:rFonts w:ascii="Calibri" w:hAnsi="Calibri"/>
          <w:smallCaps w:val="0"/>
          <w:noProof/>
          <w:sz w:val="22"/>
          <w:szCs w:val="22"/>
        </w:rPr>
      </w:pPr>
      <w:hyperlink w:anchor="_Toc422465386" w:history="1">
        <w:r w:rsidRPr="003332A8">
          <w:rPr>
            <w:rStyle w:val="a7"/>
            <w:noProof/>
          </w:rPr>
          <w:t>1.5 Обжалование</w:t>
        </w:r>
        <w:r>
          <w:rPr>
            <w:noProof/>
            <w:webHidden/>
          </w:rPr>
          <w:tab/>
        </w:r>
        <w:r>
          <w:rPr>
            <w:noProof/>
            <w:webHidden/>
          </w:rPr>
          <w:fldChar w:fldCharType="begin"/>
        </w:r>
        <w:r>
          <w:rPr>
            <w:noProof/>
            <w:webHidden/>
          </w:rPr>
          <w:instrText xml:space="preserve"> PAGEREF _Toc422465386 \h </w:instrText>
        </w:r>
        <w:r>
          <w:rPr>
            <w:noProof/>
            <w:webHidden/>
          </w:rPr>
        </w:r>
        <w:r>
          <w:rPr>
            <w:noProof/>
            <w:webHidden/>
          </w:rPr>
          <w:fldChar w:fldCharType="separate"/>
        </w:r>
        <w:r>
          <w:rPr>
            <w:noProof/>
            <w:webHidden/>
          </w:rPr>
          <w:t>11</w:t>
        </w:r>
        <w:r>
          <w:rPr>
            <w:noProof/>
            <w:webHidden/>
          </w:rPr>
          <w:fldChar w:fldCharType="end"/>
        </w:r>
      </w:hyperlink>
    </w:p>
    <w:p w:rsidR="00D31AEE" w:rsidRPr="00670F72" w:rsidRDefault="00D31AEE">
      <w:pPr>
        <w:pStyle w:val="22"/>
        <w:tabs>
          <w:tab w:val="right" w:leader="dot" w:pos="9627"/>
        </w:tabs>
        <w:rPr>
          <w:rFonts w:ascii="Calibri" w:hAnsi="Calibri"/>
          <w:smallCaps w:val="0"/>
          <w:noProof/>
          <w:sz w:val="22"/>
          <w:szCs w:val="22"/>
        </w:rPr>
      </w:pPr>
      <w:hyperlink w:anchor="_Toc422465387" w:history="1">
        <w:r w:rsidRPr="003332A8">
          <w:rPr>
            <w:rStyle w:val="a7"/>
            <w:noProof/>
          </w:rPr>
          <w:t>1.6 Прочие положения</w:t>
        </w:r>
        <w:r>
          <w:rPr>
            <w:noProof/>
            <w:webHidden/>
          </w:rPr>
          <w:tab/>
        </w:r>
        <w:r>
          <w:rPr>
            <w:noProof/>
            <w:webHidden/>
          </w:rPr>
          <w:fldChar w:fldCharType="begin"/>
        </w:r>
        <w:r>
          <w:rPr>
            <w:noProof/>
            <w:webHidden/>
          </w:rPr>
          <w:instrText xml:space="preserve"> PAGEREF _Toc422465387 \h </w:instrText>
        </w:r>
        <w:r>
          <w:rPr>
            <w:noProof/>
            <w:webHidden/>
          </w:rPr>
        </w:r>
        <w:r>
          <w:rPr>
            <w:noProof/>
            <w:webHidden/>
          </w:rPr>
          <w:fldChar w:fldCharType="separate"/>
        </w:r>
        <w:r>
          <w:rPr>
            <w:noProof/>
            <w:webHidden/>
          </w:rPr>
          <w:t>11</w:t>
        </w:r>
        <w:r>
          <w:rPr>
            <w:noProof/>
            <w:webHidden/>
          </w:rPr>
          <w:fldChar w:fldCharType="end"/>
        </w:r>
      </w:hyperlink>
    </w:p>
    <w:p w:rsidR="00D31AEE" w:rsidRPr="00670F72" w:rsidRDefault="00D31AEE">
      <w:pPr>
        <w:pStyle w:val="13"/>
        <w:tabs>
          <w:tab w:val="right" w:leader="dot" w:pos="9627"/>
        </w:tabs>
        <w:rPr>
          <w:rFonts w:ascii="Calibri" w:hAnsi="Calibri"/>
          <w:b w:val="0"/>
          <w:bCs w:val="0"/>
          <w:caps w:val="0"/>
          <w:noProof/>
          <w:sz w:val="22"/>
          <w:szCs w:val="22"/>
        </w:rPr>
      </w:pPr>
      <w:hyperlink w:anchor="_Toc422465388" w:history="1">
        <w:r w:rsidRPr="003332A8">
          <w:rPr>
            <w:rStyle w:val="a7"/>
            <w:noProof/>
          </w:rPr>
          <w:t>2 Порядок проведения запроса предложений. Инструкции по подготовке заявок на участие в запросе предложений</w:t>
        </w:r>
        <w:r>
          <w:rPr>
            <w:noProof/>
            <w:webHidden/>
          </w:rPr>
          <w:tab/>
        </w:r>
        <w:r>
          <w:rPr>
            <w:noProof/>
            <w:webHidden/>
          </w:rPr>
          <w:fldChar w:fldCharType="begin"/>
        </w:r>
        <w:r>
          <w:rPr>
            <w:noProof/>
            <w:webHidden/>
          </w:rPr>
          <w:instrText xml:space="preserve"> PAGEREF _Toc422465388 \h </w:instrText>
        </w:r>
        <w:r>
          <w:rPr>
            <w:noProof/>
            <w:webHidden/>
          </w:rPr>
        </w:r>
        <w:r>
          <w:rPr>
            <w:noProof/>
            <w:webHidden/>
          </w:rPr>
          <w:fldChar w:fldCharType="separate"/>
        </w:r>
        <w:r>
          <w:rPr>
            <w:noProof/>
            <w:webHidden/>
          </w:rPr>
          <w:t>13</w:t>
        </w:r>
        <w:r>
          <w:rPr>
            <w:noProof/>
            <w:webHidden/>
          </w:rPr>
          <w:fldChar w:fldCharType="end"/>
        </w:r>
      </w:hyperlink>
    </w:p>
    <w:p w:rsidR="00D31AEE" w:rsidRPr="00670F72" w:rsidRDefault="00D31AEE">
      <w:pPr>
        <w:pStyle w:val="22"/>
        <w:tabs>
          <w:tab w:val="right" w:leader="dot" w:pos="9627"/>
        </w:tabs>
        <w:rPr>
          <w:rFonts w:ascii="Calibri" w:hAnsi="Calibri"/>
          <w:smallCaps w:val="0"/>
          <w:noProof/>
          <w:sz w:val="22"/>
          <w:szCs w:val="22"/>
        </w:rPr>
      </w:pPr>
      <w:hyperlink w:anchor="_Toc422465389" w:history="1">
        <w:r w:rsidRPr="003332A8">
          <w:rPr>
            <w:rStyle w:val="a7"/>
            <w:noProof/>
          </w:rPr>
          <w:t>2.1 Извещение о проведении Запроса предложений</w:t>
        </w:r>
        <w:r>
          <w:rPr>
            <w:noProof/>
            <w:webHidden/>
          </w:rPr>
          <w:tab/>
        </w:r>
        <w:r>
          <w:rPr>
            <w:noProof/>
            <w:webHidden/>
          </w:rPr>
          <w:fldChar w:fldCharType="begin"/>
        </w:r>
        <w:r>
          <w:rPr>
            <w:noProof/>
            <w:webHidden/>
          </w:rPr>
          <w:instrText xml:space="preserve"> PAGEREF _Toc422465389 \h </w:instrText>
        </w:r>
        <w:r>
          <w:rPr>
            <w:noProof/>
            <w:webHidden/>
          </w:rPr>
        </w:r>
        <w:r>
          <w:rPr>
            <w:noProof/>
            <w:webHidden/>
          </w:rPr>
          <w:fldChar w:fldCharType="separate"/>
        </w:r>
        <w:r>
          <w:rPr>
            <w:noProof/>
            <w:webHidden/>
          </w:rPr>
          <w:t>13</w:t>
        </w:r>
        <w:r>
          <w:rPr>
            <w:noProof/>
            <w:webHidden/>
          </w:rPr>
          <w:fldChar w:fldCharType="end"/>
        </w:r>
      </w:hyperlink>
    </w:p>
    <w:p w:rsidR="00D31AEE" w:rsidRPr="00670F72" w:rsidRDefault="00D31AEE">
      <w:pPr>
        <w:pStyle w:val="22"/>
        <w:tabs>
          <w:tab w:val="right" w:leader="dot" w:pos="9627"/>
        </w:tabs>
        <w:rPr>
          <w:rFonts w:ascii="Calibri" w:hAnsi="Calibri"/>
          <w:smallCaps w:val="0"/>
          <w:noProof/>
          <w:sz w:val="22"/>
          <w:szCs w:val="22"/>
        </w:rPr>
      </w:pPr>
      <w:hyperlink w:anchor="_Toc422465390" w:history="1">
        <w:r w:rsidRPr="003332A8">
          <w:rPr>
            <w:rStyle w:val="a7"/>
            <w:noProof/>
          </w:rPr>
          <w:t>2.2 Предоставление Документации о Запросе предложений</w:t>
        </w:r>
        <w:r>
          <w:rPr>
            <w:noProof/>
            <w:webHidden/>
          </w:rPr>
          <w:tab/>
        </w:r>
        <w:r>
          <w:rPr>
            <w:noProof/>
            <w:webHidden/>
          </w:rPr>
          <w:fldChar w:fldCharType="begin"/>
        </w:r>
        <w:r>
          <w:rPr>
            <w:noProof/>
            <w:webHidden/>
          </w:rPr>
          <w:instrText xml:space="preserve"> PAGEREF _Toc422465390 \h </w:instrText>
        </w:r>
        <w:r>
          <w:rPr>
            <w:noProof/>
            <w:webHidden/>
          </w:rPr>
        </w:r>
        <w:r>
          <w:rPr>
            <w:noProof/>
            <w:webHidden/>
          </w:rPr>
          <w:fldChar w:fldCharType="separate"/>
        </w:r>
        <w:r>
          <w:rPr>
            <w:noProof/>
            <w:webHidden/>
          </w:rPr>
          <w:t>13</w:t>
        </w:r>
        <w:r>
          <w:rPr>
            <w:noProof/>
            <w:webHidden/>
          </w:rPr>
          <w:fldChar w:fldCharType="end"/>
        </w:r>
      </w:hyperlink>
    </w:p>
    <w:p w:rsidR="00D31AEE" w:rsidRPr="00670F72" w:rsidRDefault="00D31AEE">
      <w:pPr>
        <w:pStyle w:val="22"/>
        <w:tabs>
          <w:tab w:val="right" w:leader="dot" w:pos="9627"/>
        </w:tabs>
        <w:rPr>
          <w:rFonts w:ascii="Calibri" w:hAnsi="Calibri"/>
          <w:smallCaps w:val="0"/>
          <w:noProof/>
          <w:sz w:val="22"/>
          <w:szCs w:val="22"/>
        </w:rPr>
      </w:pPr>
      <w:hyperlink w:anchor="_Toc422465391" w:history="1">
        <w:r w:rsidRPr="003332A8">
          <w:rPr>
            <w:rStyle w:val="a7"/>
            <w:noProof/>
          </w:rPr>
          <w:t>2.3 Подготовка Заявок на участие в Запросе предложений</w:t>
        </w:r>
        <w:r>
          <w:rPr>
            <w:noProof/>
            <w:webHidden/>
          </w:rPr>
          <w:tab/>
        </w:r>
        <w:r>
          <w:rPr>
            <w:noProof/>
            <w:webHidden/>
          </w:rPr>
          <w:fldChar w:fldCharType="begin"/>
        </w:r>
        <w:r>
          <w:rPr>
            <w:noProof/>
            <w:webHidden/>
          </w:rPr>
          <w:instrText xml:space="preserve"> PAGEREF _Toc422465391 \h </w:instrText>
        </w:r>
        <w:r>
          <w:rPr>
            <w:noProof/>
            <w:webHidden/>
          </w:rPr>
        </w:r>
        <w:r>
          <w:rPr>
            <w:noProof/>
            <w:webHidden/>
          </w:rPr>
          <w:fldChar w:fldCharType="separate"/>
        </w:r>
        <w:r>
          <w:rPr>
            <w:noProof/>
            <w:webHidden/>
          </w:rPr>
          <w:t>13</w:t>
        </w:r>
        <w:r>
          <w:rPr>
            <w:noProof/>
            <w:webHidden/>
          </w:rPr>
          <w:fldChar w:fldCharType="end"/>
        </w:r>
      </w:hyperlink>
    </w:p>
    <w:p w:rsidR="00D31AEE" w:rsidRPr="00670F72" w:rsidRDefault="00D31AEE">
      <w:pPr>
        <w:pStyle w:val="22"/>
        <w:tabs>
          <w:tab w:val="right" w:leader="dot" w:pos="9627"/>
        </w:tabs>
        <w:rPr>
          <w:rFonts w:ascii="Calibri" w:hAnsi="Calibri"/>
          <w:smallCaps w:val="0"/>
          <w:noProof/>
          <w:sz w:val="22"/>
          <w:szCs w:val="22"/>
        </w:rPr>
      </w:pPr>
      <w:hyperlink w:anchor="_Toc422465392" w:history="1">
        <w:r w:rsidRPr="003332A8">
          <w:rPr>
            <w:rStyle w:val="a7"/>
            <w:noProof/>
          </w:rPr>
          <w:t>2.4 Разъяснение Документации о Запросе предложений</w:t>
        </w:r>
        <w:r>
          <w:rPr>
            <w:noProof/>
            <w:webHidden/>
          </w:rPr>
          <w:tab/>
        </w:r>
        <w:r>
          <w:rPr>
            <w:noProof/>
            <w:webHidden/>
          </w:rPr>
          <w:fldChar w:fldCharType="begin"/>
        </w:r>
        <w:r>
          <w:rPr>
            <w:noProof/>
            <w:webHidden/>
          </w:rPr>
          <w:instrText xml:space="preserve"> PAGEREF _Toc422465392 \h </w:instrText>
        </w:r>
        <w:r>
          <w:rPr>
            <w:noProof/>
            <w:webHidden/>
          </w:rPr>
        </w:r>
        <w:r>
          <w:rPr>
            <w:noProof/>
            <w:webHidden/>
          </w:rPr>
          <w:fldChar w:fldCharType="separate"/>
        </w:r>
        <w:r>
          <w:rPr>
            <w:noProof/>
            <w:webHidden/>
          </w:rPr>
          <w:t>19</w:t>
        </w:r>
        <w:r>
          <w:rPr>
            <w:noProof/>
            <w:webHidden/>
          </w:rPr>
          <w:fldChar w:fldCharType="end"/>
        </w:r>
      </w:hyperlink>
    </w:p>
    <w:p w:rsidR="00D31AEE" w:rsidRPr="00670F72" w:rsidRDefault="00D31AEE">
      <w:pPr>
        <w:pStyle w:val="22"/>
        <w:tabs>
          <w:tab w:val="right" w:leader="dot" w:pos="9627"/>
        </w:tabs>
        <w:rPr>
          <w:rFonts w:ascii="Calibri" w:hAnsi="Calibri"/>
          <w:smallCaps w:val="0"/>
          <w:noProof/>
          <w:sz w:val="22"/>
          <w:szCs w:val="22"/>
        </w:rPr>
      </w:pPr>
      <w:hyperlink w:anchor="_Toc422465393" w:history="1">
        <w:r w:rsidRPr="003332A8">
          <w:rPr>
            <w:rStyle w:val="a7"/>
            <w:noProof/>
          </w:rPr>
          <w:t>2.5 Внесение изменений в Документацию о Запросе предложений</w:t>
        </w:r>
        <w:r>
          <w:rPr>
            <w:noProof/>
            <w:webHidden/>
          </w:rPr>
          <w:tab/>
        </w:r>
        <w:r>
          <w:rPr>
            <w:noProof/>
            <w:webHidden/>
          </w:rPr>
          <w:fldChar w:fldCharType="begin"/>
        </w:r>
        <w:r>
          <w:rPr>
            <w:noProof/>
            <w:webHidden/>
          </w:rPr>
          <w:instrText xml:space="preserve"> PAGEREF _Toc422465393 \h </w:instrText>
        </w:r>
        <w:r>
          <w:rPr>
            <w:noProof/>
            <w:webHidden/>
          </w:rPr>
        </w:r>
        <w:r>
          <w:rPr>
            <w:noProof/>
            <w:webHidden/>
          </w:rPr>
          <w:fldChar w:fldCharType="separate"/>
        </w:r>
        <w:r>
          <w:rPr>
            <w:noProof/>
            <w:webHidden/>
          </w:rPr>
          <w:t>19</w:t>
        </w:r>
        <w:r>
          <w:rPr>
            <w:noProof/>
            <w:webHidden/>
          </w:rPr>
          <w:fldChar w:fldCharType="end"/>
        </w:r>
      </w:hyperlink>
    </w:p>
    <w:p w:rsidR="00D31AEE" w:rsidRPr="00670F72" w:rsidRDefault="00D31AEE">
      <w:pPr>
        <w:pStyle w:val="22"/>
        <w:tabs>
          <w:tab w:val="right" w:leader="dot" w:pos="9627"/>
        </w:tabs>
        <w:rPr>
          <w:rFonts w:ascii="Calibri" w:hAnsi="Calibri"/>
          <w:smallCaps w:val="0"/>
          <w:noProof/>
          <w:sz w:val="22"/>
          <w:szCs w:val="22"/>
        </w:rPr>
      </w:pPr>
      <w:hyperlink w:anchor="_Toc422465394" w:history="1">
        <w:r w:rsidRPr="003332A8">
          <w:rPr>
            <w:rStyle w:val="a7"/>
            <w:noProof/>
          </w:rPr>
          <w:t>2.6 Отказ от проведения процедуры Запроса предложений</w:t>
        </w:r>
        <w:r>
          <w:rPr>
            <w:noProof/>
            <w:webHidden/>
          </w:rPr>
          <w:tab/>
        </w:r>
        <w:r>
          <w:rPr>
            <w:noProof/>
            <w:webHidden/>
          </w:rPr>
          <w:fldChar w:fldCharType="begin"/>
        </w:r>
        <w:r>
          <w:rPr>
            <w:noProof/>
            <w:webHidden/>
          </w:rPr>
          <w:instrText xml:space="preserve"> PAGEREF _Toc422465394 \h </w:instrText>
        </w:r>
        <w:r>
          <w:rPr>
            <w:noProof/>
            <w:webHidden/>
          </w:rPr>
        </w:r>
        <w:r>
          <w:rPr>
            <w:noProof/>
            <w:webHidden/>
          </w:rPr>
          <w:fldChar w:fldCharType="separate"/>
        </w:r>
        <w:r>
          <w:rPr>
            <w:noProof/>
            <w:webHidden/>
          </w:rPr>
          <w:t>20</w:t>
        </w:r>
        <w:r>
          <w:rPr>
            <w:noProof/>
            <w:webHidden/>
          </w:rPr>
          <w:fldChar w:fldCharType="end"/>
        </w:r>
      </w:hyperlink>
    </w:p>
    <w:p w:rsidR="00D31AEE" w:rsidRPr="00670F72" w:rsidRDefault="00D31AEE">
      <w:pPr>
        <w:pStyle w:val="22"/>
        <w:tabs>
          <w:tab w:val="right" w:leader="dot" w:pos="9627"/>
        </w:tabs>
        <w:rPr>
          <w:rFonts w:ascii="Calibri" w:hAnsi="Calibri"/>
          <w:smallCaps w:val="0"/>
          <w:noProof/>
          <w:sz w:val="22"/>
          <w:szCs w:val="22"/>
        </w:rPr>
      </w:pPr>
      <w:hyperlink w:anchor="_Toc422465395" w:history="1">
        <w:r w:rsidRPr="003332A8">
          <w:rPr>
            <w:rStyle w:val="a7"/>
            <w:noProof/>
          </w:rPr>
          <w:t>2.7 Подача заявок на участие в Запросе предложений и их прием</w:t>
        </w:r>
        <w:r>
          <w:rPr>
            <w:noProof/>
            <w:webHidden/>
          </w:rPr>
          <w:tab/>
        </w:r>
        <w:r>
          <w:rPr>
            <w:noProof/>
            <w:webHidden/>
          </w:rPr>
          <w:fldChar w:fldCharType="begin"/>
        </w:r>
        <w:r>
          <w:rPr>
            <w:noProof/>
            <w:webHidden/>
          </w:rPr>
          <w:instrText xml:space="preserve"> PAGEREF _Toc422465395 \h </w:instrText>
        </w:r>
        <w:r>
          <w:rPr>
            <w:noProof/>
            <w:webHidden/>
          </w:rPr>
        </w:r>
        <w:r>
          <w:rPr>
            <w:noProof/>
            <w:webHidden/>
          </w:rPr>
          <w:fldChar w:fldCharType="separate"/>
        </w:r>
        <w:r>
          <w:rPr>
            <w:noProof/>
            <w:webHidden/>
          </w:rPr>
          <w:t>20</w:t>
        </w:r>
        <w:r>
          <w:rPr>
            <w:noProof/>
            <w:webHidden/>
          </w:rPr>
          <w:fldChar w:fldCharType="end"/>
        </w:r>
      </w:hyperlink>
    </w:p>
    <w:p w:rsidR="00D31AEE" w:rsidRPr="00670F72" w:rsidRDefault="00D31AEE">
      <w:pPr>
        <w:pStyle w:val="22"/>
        <w:tabs>
          <w:tab w:val="right" w:leader="dot" w:pos="9627"/>
        </w:tabs>
        <w:rPr>
          <w:rFonts w:ascii="Calibri" w:hAnsi="Calibri"/>
          <w:smallCaps w:val="0"/>
          <w:noProof/>
          <w:sz w:val="22"/>
          <w:szCs w:val="22"/>
        </w:rPr>
      </w:pPr>
      <w:hyperlink w:anchor="_Toc422465396" w:history="1">
        <w:r w:rsidRPr="003332A8">
          <w:rPr>
            <w:rStyle w:val="a7"/>
            <w:noProof/>
          </w:rPr>
          <w:t>2.8 Открытие доступа к Заявкам на участие в Запросе предложений</w:t>
        </w:r>
        <w:r>
          <w:rPr>
            <w:noProof/>
            <w:webHidden/>
          </w:rPr>
          <w:tab/>
        </w:r>
        <w:r>
          <w:rPr>
            <w:noProof/>
            <w:webHidden/>
          </w:rPr>
          <w:fldChar w:fldCharType="begin"/>
        </w:r>
        <w:r>
          <w:rPr>
            <w:noProof/>
            <w:webHidden/>
          </w:rPr>
          <w:instrText xml:space="preserve"> PAGEREF _Toc422465396 \h </w:instrText>
        </w:r>
        <w:r>
          <w:rPr>
            <w:noProof/>
            <w:webHidden/>
          </w:rPr>
        </w:r>
        <w:r>
          <w:rPr>
            <w:noProof/>
            <w:webHidden/>
          </w:rPr>
          <w:fldChar w:fldCharType="separate"/>
        </w:r>
        <w:r>
          <w:rPr>
            <w:noProof/>
            <w:webHidden/>
          </w:rPr>
          <w:t>20</w:t>
        </w:r>
        <w:r>
          <w:rPr>
            <w:noProof/>
            <w:webHidden/>
          </w:rPr>
          <w:fldChar w:fldCharType="end"/>
        </w:r>
      </w:hyperlink>
    </w:p>
    <w:p w:rsidR="00D31AEE" w:rsidRPr="00670F72" w:rsidRDefault="00D31AEE">
      <w:pPr>
        <w:pStyle w:val="22"/>
        <w:tabs>
          <w:tab w:val="right" w:leader="dot" w:pos="9627"/>
        </w:tabs>
        <w:rPr>
          <w:rFonts w:ascii="Calibri" w:hAnsi="Calibri"/>
          <w:smallCaps w:val="0"/>
          <w:noProof/>
          <w:sz w:val="22"/>
          <w:szCs w:val="22"/>
        </w:rPr>
      </w:pPr>
      <w:hyperlink w:anchor="_Toc422465397" w:history="1">
        <w:r w:rsidRPr="003332A8">
          <w:rPr>
            <w:rStyle w:val="a7"/>
            <w:noProof/>
          </w:rPr>
          <w:t>2.9 Рассмотрение, оценка и сопоставление заявок  на участие в Запросе предложений.</w:t>
        </w:r>
        <w:r>
          <w:rPr>
            <w:noProof/>
            <w:webHidden/>
          </w:rPr>
          <w:tab/>
        </w:r>
        <w:r>
          <w:rPr>
            <w:noProof/>
            <w:webHidden/>
          </w:rPr>
          <w:fldChar w:fldCharType="begin"/>
        </w:r>
        <w:r>
          <w:rPr>
            <w:noProof/>
            <w:webHidden/>
          </w:rPr>
          <w:instrText xml:space="preserve"> PAGEREF _Toc422465397 \h </w:instrText>
        </w:r>
        <w:r>
          <w:rPr>
            <w:noProof/>
            <w:webHidden/>
          </w:rPr>
        </w:r>
        <w:r>
          <w:rPr>
            <w:noProof/>
            <w:webHidden/>
          </w:rPr>
          <w:fldChar w:fldCharType="separate"/>
        </w:r>
        <w:r>
          <w:rPr>
            <w:noProof/>
            <w:webHidden/>
          </w:rPr>
          <w:t>21</w:t>
        </w:r>
        <w:r>
          <w:rPr>
            <w:noProof/>
            <w:webHidden/>
          </w:rPr>
          <w:fldChar w:fldCharType="end"/>
        </w:r>
      </w:hyperlink>
    </w:p>
    <w:p w:rsidR="00D31AEE" w:rsidRPr="00670F72" w:rsidRDefault="00D31AEE">
      <w:pPr>
        <w:pStyle w:val="22"/>
        <w:tabs>
          <w:tab w:val="right" w:leader="dot" w:pos="9627"/>
        </w:tabs>
        <w:rPr>
          <w:rFonts w:ascii="Calibri" w:hAnsi="Calibri"/>
          <w:smallCaps w:val="0"/>
          <w:noProof/>
          <w:sz w:val="22"/>
          <w:szCs w:val="22"/>
        </w:rPr>
      </w:pPr>
      <w:hyperlink w:anchor="_Toc422465398" w:history="1">
        <w:r w:rsidRPr="003332A8">
          <w:rPr>
            <w:rStyle w:val="a7"/>
            <w:noProof/>
          </w:rPr>
          <w:t>2.10 Принятие решения о результатах Запроса предложений</w:t>
        </w:r>
        <w:r>
          <w:rPr>
            <w:noProof/>
            <w:webHidden/>
          </w:rPr>
          <w:tab/>
        </w:r>
        <w:r>
          <w:rPr>
            <w:noProof/>
            <w:webHidden/>
          </w:rPr>
          <w:fldChar w:fldCharType="begin"/>
        </w:r>
        <w:r>
          <w:rPr>
            <w:noProof/>
            <w:webHidden/>
          </w:rPr>
          <w:instrText xml:space="preserve"> PAGEREF _Toc422465398 \h </w:instrText>
        </w:r>
        <w:r>
          <w:rPr>
            <w:noProof/>
            <w:webHidden/>
          </w:rPr>
        </w:r>
        <w:r>
          <w:rPr>
            <w:noProof/>
            <w:webHidden/>
          </w:rPr>
          <w:fldChar w:fldCharType="separate"/>
        </w:r>
        <w:r>
          <w:rPr>
            <w:noProof/>
            <w:webHidden/>
          </w:rPr>
          <w:t>23</w:t>
        </w:r>
        <w:r>
          <w:rPr>
            <w:noProof/>
            <w:webHidden/>
          </w:rPr>
          <w:fldChar w:fldCharType="end"/>
        </w:r>
      </w:hyperlink>
    </w:p>
    <w:p w:rsidR="00D31AEE" w:rsidRPr="00670F72" w:rsidRDefault="00D31AEE">
      <w:pPr>
        <w:pStyle w:val="22"/>
        <w:tabs>
          <w:tab w:val="right" w:leader="dot" w:pos="9627"/>
        </w:tabs>
        <w:rPr>
          <w:rFonts w:ascii="Calibri" w:hAnsi="Calibri"/>
          <w:smallCaps w:val="0"/>
          <w:noProof/>
          <w:sz w:val="22"/>
          <w:szCs w:val="22"/>
        </w:rPr>
      </w:pPr>
      <w:hyperlink w:anchor="_Toc422465399" w:history="1">
        <w:r w:rsidRPr="003332A8">
          <w:rPr>
            <w:rStyle w:val="a7"/>
            <w:noProof/>
          </w:rPr>
          <w:t>2.11 Подписание Договора</w:t>
        </w:r>
        <w:r>
          <w:rPr>
            <w:noProof/>
            <w:webHidden/>
          </w:rPr>
          <w:tab/>
        </w:r>
        <w:r>
          <w:rPr>
            <w:noProof/>
            <w:webHidden/>
          </w:rPr>
          <w:fldChar w:fldCharType="begin"/>
        </w:r>
        <w:r>
          <w:rPr>
            <w:noProof/>
            <w:webHidden/>
          </w:rPr>
          <w:instrText xml:space="preserve"> PAGEREF _Toc422465399 \h </w:instrText>
        </w:r>
        <w:r>
          <w:rPr>
            <w:noProof/>
            <w:webHidden/>
          </w:rPr>
        </w:r>
        <w:r>
          <w:rPr>
            <w:noProof/>
            <w:webHidden/>
          </w:rPr>
          <w:fldChar w:fldCharType="separate"/>
        </w:r>
        <w:r>
          <w:rPr>
            <w:noProof/>
            <w:webHidden/>
          </w:rPr>
          <w:t>24</w:t>
        </w:r>
        <w:r>
          <w:rPr>
            <w:noProof/>
            <w:webHidden/>
          </w:rPr>
          <w:fldChar w:fldCharType="end"/>
        </w:r>
      </w:hyperlink>
    </w:p>
    <w:p w:rsidR="00D31AEE" w:rsidRPr="00670F72" w:rsidRDefault="00D31AEE">
      <w:pPr>
        <w:pStyle w:val="22"/>
        <w:tabs>
          <w:tab w:val="right" w:leader="dot" w:pos="9627"/>
        </w:tabs>
        <w:rPr>
          <w:rFonts w:ascii="Calibri" w:hAnsi="Calibri"/>
          <w:smallCaps w:val="0"/>
          <w:noProof/>
          <w:sz w:val="22"/>
          <w:szCs w:val="22"/>
        </w:rPr>
      </w:pPr>
      <w:hyperlink w:anchor="_Toc422465400" w:history="1">
        <w:r w:rsidRPr="003332A8">
          <w:rPr>
            <w:rStyle w:val="a7"/>
            <w:noProof/>
          </w:rPr>
          <w:t>2.12 Предоставление обеспечения исполнения Договора</w:t>
        </w:r>
        <w:r>
          <w:rPr>
            <w:noProof/>
            <w:webHidden/>
          </w:rPr>
          <w:tab/>
        </w:r>
        <w:r>
          <w:rPr>
            <w:noProof/>
            <w:webHidden/>
          </w:rPr>
          <w:fldChar w:fldCharType="begin"/>
        </w:r>
        <w:r>
          <w:rPr>
            <w:noProof/>
            <w:webHidden/>
          </w:rPr>
          <w:instrText xml:space="preserve"> PAGEREF _Toc422465400 \h </w:instrText>
        </w:r>
        <w:r>
          <w:rPr>
            <w:noProof/>
            <w:webHidden/>
          </w:rPr>
        </w:r>
        <w:r>
          <w:rPr>
            <w:noProof/>
            <w:webHidden/>
          </w:rPr>
          <w:fldChar w:fldCharType="separate"/>
        </w:r>
        <w:r>
          <w:rPr>
            <w:noProof/>
            <w:webHidden/>
          </w:rPr>
          <w:t>25</w:t>
        </w:r>
        <w:r>
          <w:rPr>
            <w:noProof/>
            <w:webHidden/>
          </w:rPr>
          <w:fldChar w:fldCharType="end"/>
        </w:r>
      </w:hyperlink>
    </w:p>
    <w:p w:rsidR="00D31AEE" w:rsidRPr="00670F72" w:rsidRDefault="00D31AEE">
      <w:pPr>
        <w:pStyle w:val="13"/>
        <w:tabs>
          <w:tab w:val="right" w:leader="dot" w:pos="9627"/>
        </w:tabs>
        <w:rPr>
          <w:rFonts w:ascii="Calibri" w:hAnsi="Calibri"/>
          <w:b w:val="0"/>
          <w:bCs w:val="0"/>
          <w:caps w:val="0"/>
          <w:noProof/>
          <w:sz w:val="22"/>
          <w:szCs w:val="22"/>
        </w:rPr>
      </w:pPr>
      <w:hyperlink w:anchor="_Toc422465401" w:history="1">
        <w:r w:rsidRPr="003332A8">
          <w:rPr>
            <w:rStyle w:val="a7"/>
            <w:noProof/>
          </w:rPr>
          <w:t>3 Информационная карта запроса предложений</w:t>
        </w:r>
        <w:r>
          <w:rPr>
            <w:noProof/>
            <w:webHidden/>
          </w:rPr>
          <w:tab/>
        </w:r>
        <w:r>
          <w:rPr>
            <w:noProof/>
            <w:webHidden/>
          </w:rPr>
          <w:fldChar w:fldCharType="begin"/>
        </w:r>
        <w:r>
          <w:rPr>
            <w:noProof/>
            <w:webHidden/>
          </w:rPr>
          <w:instrText xml:space="preserve"> PAGEREF _Toc422465401 \h </w:instrText>
        </w:r>
        <w:r>
          <w:rPr>
            <w:noProof/>
            <w:webHidden/>
          </w:rPr>
        </w:r>
        <w:r>
          <w:rPr>
            <w:noProof/>
            <w:webHidden/>
          </w:rPr>
          <w:fldChar w:fldCharType="separate"/>
        </w:r>
        <w:r>
          <w:rPr>
            <w:noProof/>
            <w:webHidden/>
          </w:rPr>
          <w:t>26</w:t>
        </w:r>
        <w:r>
          <w:rPr>
            <w:noProof/>
            <w:webHidden/>
          </w:rPr>
          <w:fldChar w:fldCharType="end"/>
        </w:r>
      </w:hyperlink>
    </w:p>
    <w:p w:rsidR="00D31AEE" w:rsidRPr="00670F72" w:rsidRDefault="00D31AEE">
      <w:pPr>
        <w:pStyle w:val="13"/>
        <w:tabs>
          <w:tab w:val="right" w:leader="dot" w:pos="9627"/>
        </w:tabs>
        <w:rPr>
          <w:rFonts w:ascii="Calibri" w:hAnsi="Calibri"/>
          <w:b w:val="0"/>
          <w:bCs w:val="0"/>
          <w:caps w:val="0"/>
          <w:noProof/>
          <w:sz w:val="22"/>
          <w:szCs w:val="22"/>
        </w:rPr>
      </w:pPr>
      <w:hyperlink w:anchor="_Toc422465402" w:history="1">
        <w:r w:rsidRPr="003332A8">
          <w:rPr>
            <w:rStyle w:val="a7"/>
            <w:noProof/>
          </w:rPr>
          <w:t>4 Техническое задание</w:t>
        </w:r>
        <w:r>
          <w:rPr>
            <w:noProof/>
            <w:webHidden/>
          </w:rPr>
          <w:tab/>
        </w:r>
        <w:r>
          <w:rPr>
            <w:noProof/>
            <w:webHidden/>
          </w:rPr>
          <w:fldChar w:fldCharType="begin"/>
        </w:r>
        <w:r>
          <w:rPr>
            <w:noProof/>
            <w:webHidden/>
          </w:rPr>
          <w:instrText xml:space="preserve"> PAGEREF _Toc422465402 \h </w:instrText>
        </w:r>
        <w:r>
          <w:rPr>
            <w:noProof/>
            <w:webHidden/>
          </w:rPr>
        </w:r>
        <w:r>
          <w:rPr>
            <w:noProof/>
            <w:webHidden/>
          </w:rPr>
          <w:fldChar w:fldCharType="separate"/>
        </w:r>
        <w:r>
          <w:rPr>
            <w:noProof/>
            <w:webHidden/>
          </w:rPr>
          <w:t>33</w:t>
        </w:r>
        <w:r>
          <w:rPr>
            <w:noProof/>
            <w:webHidden/>
          </w:rPr>
          <w:fldChar w:fldCharType="end"/>
        </w:r>
      </w:hyperlink>
    </w:p>
    <w:p w:rsidR="00D31AEE" w:rsidRPr="00670F72" w:rsidRDefault="00D31AEE">
      <w:pPr>
        <w:pStyle w:val="13"/>
        <w:tabs>
          <w:tab w:val="right" w:leader="dot" w:pos="9627"/>
        </w:tabs>
        <w:rPr>
          <w:rFonts w:ascii="Calibri" w:hAnsi="Calibri"/>
          <w:b w:val="0"/>
          <w:bCs w:val="0"/>
          <w:caps w:val="0"/>
          <w:noProof/>
          <w:sz w:val="22"/>
          <w:szCs w:val="22"/>
        </w:rPr>
      </w:pPr>
      <w:hyperlink w:anchor="_Toc422465403" w:history="1">
        <w:r w:rsidRPr="003332A8">
          <w:rPr>
            <w:rStyle w:val="a7"/>
            <w:noProof/>
          </w:rPr>
          <w:t>5 ПРОЕКТ ДОГОВОРА</w:t>
        </w:r>
        <w:r>
          <w:rPr>
            <w:noProof/>
            <w:webHidden/>
          </w:rPr>
          <w:tab/>
        </w:r>
        <w:r>
          <w:rPr>
            <w:noProof/>
            <w:webHidden/>
          </w:rPr>
          <w:fldChar w:fldCharType="begin"/>
        </w:r>
        <w:r>
          <w:rPr>
            <w:noProof/>
            <w:webHidden/>
          </w:rPr>
          <w:instrText xml:space="preserve"> PAGEREF _Toc422465403 \h </w:instrText>
        </w:r>
        <w:r>
          <w:rPr>
            <w:noProof/>
            <w:webHidden/>
          </w:rPr>
        </w:r>
        <w:r>
          <w:rPr>
            <w:noProof/>
            <w:webHidden/>
          </w:rPr>
          <w:fldChar w:fldCharType="separate"/>
        </w:r>
        <w:r>
          <w:rPr>
            <w:noProof/>
            <w:webHidden/>
          </w:rPr>
          <w:t>34</w:t>
        </w:r>
        <w:r>
          <w:rPr>
            <w:noProof/>
            <w:webHidden/>
          </w:rPr>
          <w:fldChar w:fldCharType="end"/>
        </w:r>
      </w:hyperlink>
    </w:p>
    <w:p w:rsidR="00D31AEE" w:rsidRPr="00670F72" w:rsidRDefault="00D31AEE">
      <w:pPr>
        <w:pStyle w:val="13"/>
        <w:tabs>
          <w:tab w:val="right" w:leader="dot" w:pos="9627"/>
        </w:tabs>
        <w:rPr>
          <w:rFonts w:ascii="Calibri" w:hAnsi="Calibri"/>
          <w:b w:val="0"/>
          <w:bCs w:val="0"/>
          <w:caps w:val="0"/>
          <w:noProof/>
          <w:sz w:val="22"/>
          <w:szCs w:val="22"/>
        </w:rPr>
      </w:pPr>
      <w:hyperlink w:anchor="_Toc422465404" w:history="1">
        <w:r w:rsidRPr="003332A8">
          <w:rPr>
            <w:rStyle w:val="a7"/>
            <w:noProof/>
          </w:rPr>
          <w:t>6 Образцы форм документов, включаемых в заявку на участие в запросе предложений</w:t>
        </w:r>
        <w:r>
          <w:rPr>
            <w:noProof/>
            <w:webHidden/>
          </w:rPr>
          <w:tab/>
        </w:r>
        <w:r>
          <w:rPr>
            <w:noProof/>
            <w:webHidden/>
          </w:rPr>
          <w:fldChar w:fldCharType="begin"/>
        </w:r>
        <w:r>
          <w:rPr>
            <w:noProof/>
            <w:webHidden/>
          </w:rPr>
          <w:instrText xml:space="preserve"> PAGEREF _Toc422465404 \h </w:instrText>
        </w:r>
        <w:r>
          <w:rPr>
            <w:noProof/>
            <w:webHidden/>
          </w:rPr>
        </w:r>
        <w:r>
          <w:rPr>
            <w:noProof/>
            <w:webHidden/>
          </w:rPr>
          <w:fldChar w:fldCharType="separate"/>
        </w:r>
        <w:r>
          <w:rPr>
            <w:noProof/>
            <w:webHidden/>
          </w:rPr>
          <w:t>35</w:t>
        </w:r>
        <w:r>
          <w:rPr>
            <w:noProof/>
            <w:webHidden/>
          </w:rPr>
          <w:fldChar w:fldCharType="end"/>
        </w:r>
      </w:hyperlink>
    </w:p>
    <w:p w:rsidR="00D31AEE" w:rsidRPr="00670F72" w:rsidRDefault="00D31AEE">
      <w:pPr>
        <w:pStyle w:val="22"/>
        <w:tabs>
          <w:tab w:val="right" w:leader="dot" w:pos="9627"/>
        </w:tabs>
        <w:rPr>
          <w:rFonts w:ascii="Calibri" w:hAnsi="Calibri"/>
          <w:smallCaps w:val="0"/>
          <w:noProof/>
          <w:sz w:val="22"/>
          <w:szCs w:val="22"/>
        </w:rPr>
      </w:pPr>
      <w:hyperlink w:anchor="_Toc422465405" w:history="1">
        <w:r w:rsidRPr="003332A8">
          <w:rPr>
            <w:rStyle w:val="a7"/>
            <w:noProof/>
          </w:rPr>
          <w:t>6.1 Письмо о подаче Заявки на участие в Запросе предложений (Форма 1)</w:t>
        </w:r>
        <w:r>
          <w:rPr>
            <w:noProof/>
            <w:webHidden/>
          </w:rPr>
          <w:tab/>
        </w:r>
        <w:r>
          <w:rPr>
            <w:noProof/>
            <w:webHidden/>
          </w:rPr>
          <w:fldChar w:fldCharType="begin"/>
        </w:r>
        <w:r>
          <w:rPr>
            <w:noProof/>
            <w:webHidden/>
          </w:rPr>
          <w:instrText xml:space="preserve"> PAGEREF _Toc422465405 \h </w:instrText>
        </w:r>
        <w:r>
          <w:rPr>
            <w:noProof/>
            <w:webHidden/>
          </w:rPr>
        </w:r>
        <w:r>
          <w:rPr>
            <w:noProof/>
            <w:webHidden/>
          </w:rPr>
          <w:fldChar w:fldCharType="separate"/>
        </w:r>
        <w:r>
          <w:rPr>
            <w:noProof/>
            <w:webHidden/>
          </w:rPr>
          <w:t>35</w:t>
        </w:r>
        <w:r>
          <w:rPr>
            <w:noProof/>
            <w:webHidden/>
          </w:rPr>
          <w:fldChar w:fldCharType="end"/>
        </w:r>
      </w:hyperlink>
    </w:p>
    <w:p w:rsidR="00D31AEE" w:rsidRPr="00670F72" w:rsidRDefault="00D31AEE">
      <w:pPr>
        <w:pStyle w:val="22"/>
        <w:tabs>
          <w:tab w:val="right" w:leader="dot" w:pos="9627"/>
        </w:tabs>
        <w:rPr>
          <w:rFonts w:ascii="Calibri" w:hAnsi="Calibri"/>
          <w:smallCaps w:val="0"/>
          <w:noProof/>
          <w:sz w:val="22"/>
          <w:szCs w:val="22"/>
        </w:rPr>
      </w:pPr>
      <w:hyperlink w:anchor="_Toc422465406" w:history="1">
        <w:r w:rsidRPr="003332A8">
          <w:rPr>
            <w:rStyle w:val="a7"/>
            <w:noProof/>
          </w:rPr>
          <w:t>6.2. Справка о принадлежности Участника к субъектам малого или среднего предпринимательства.</w:t>
        </w:r>
        <w:r>
          <w:rPr>
            <w:noProof/>
            <w:webHidden/>
          </w:rPr>
          <w:tab/>
        </w:r>
        <w:r>
          <w:rPr>
            <w:noProof/>
            <w:webHidden/>
          </w:rPr>
          <w:fldChar w:fldCharType="begin"/>
        </w:r>
        <w:r>
          <w:rPr>
            <w:noProof/>
            <w:webHidden/>
          </w:rPr>
          <w:instrText xml:space="preserve"> PAGEREF _Toc422465406 \h </w:instrText>
        </w:r>
        <w:r>
          <w:rPr>
            <w:noProof/>
            <w:webHidden/>
          </w:rPr>
        </w:r>
        <w:r>
          <w:rPr>
            <w:noProof/>
            <w:webHidden/>
          </w:rPr>
          <w:fldChar w:fldCharType="separate"/>
        </w:r>
        <w:r>
          <w:rPr>
            <w:noProof/>
            <w:webHidden/>
          </w:rPr>
          <w:t>37</w:t>
        </w:r>
        <w:r>
          <w:rPr>
            <w:noProof/>
            <w:webHidden/>
          </w:rPr>
          <w:fldChar w:fldCharType="end"/>
        </w:r>
      </w:hyperlink>
    </w:p>
    <w:p w:rsidR="00D31AEE" w:rsidRPr="00670F72" w:rsidRDefault="00D31AEE">
      <w:pPr>
        <w:pStyle w:val="33"/>
        <w:tabs>
          <w:tab w:val="right" w:leader="dot" w:pos="9627"/>
        </w:tabs>
        <w:rPr>
          <w:rFonts w:ascii="Calibri" w:hAnsi="Calibri"/>
          <w:i w:val="0"/>
          <w:iCs w:val="0"/>
          <w:noProof/>
          <w:sz w:val="22"/>
          <w:szCs w:val="22"/>
        </w:rPr>
      </w:pPr>
      <w:hyperlink w:anchor="_Toc422465407" w:history="1">
        <w:r w:rsidRPr="003332A8">
          <w:rPr>
            <w:rStyle w:val="a7"/>
            <w:noProof/>
          </w:rPr>
          <w:t>6.2.2. Инструкция по заполнению.</w:t>
        </w:r>
        <w:r>
          <w:rPr>
            <w:noProof/>
            <w:webHidden/>
          </w:rPr>
          <w:tab/>
        </w:r>
        <w:r>
          <w:rPr>
            <w:noProof/>
            <w:webHidden/>
          </w:rPr>
          <w:fldChar w:fldCharType="begin"/>
        </w:r>
        <w:r>
          <w:rPr>
            <w:noProof/>
            <w:webHidden/>
          </w:rPr>
          <w:instrText xml:space="preserve"> PAGEREF _Toc422465407 \h </w:instrText>
        </w:r>
        <w:r>
          <w:rPr>
            <w:noProof/>
            <w:webHidden/>
          </w:rPr>
        </w:r>
        <w:r>
          <w:rPr>
            <w:noProof/>
            <w:webHidden/>
          </w:rPr>
          <w:fldChar w:fldCharType="separate"/>
        </w:r>
        <w:r>
          <w:rPr>
            <w:noProof/>
            <w:webHidden/>
          </w:rPr>
          <w:t>37</w:t>
        </w:r>
        <w:r>
          <w:rPr>
            <w:noProof/>
            <w:webHidden/>
          </w:rPr>
          <w:fldChar w:fldCharType="end"/>
        </w:r>
      </w:hyperlink>
    </w:p>
    <w:p w:rsidR="00D31AEE" w:rsidRPr="00670F72" w:rsidRDefault="00D31AEE">
      <w:pPr>
        <w:pStyle w:val="22"/>
        <w:tabs>
          <w:tab w:val="right" w:leader="dot" w:pos="9627"/>
        </w:tabs>
        <w:rPr>
          <w:rFonts w:ascii="Calibri" w:hAnsi="Calibri"/>
          <w:smallCaps w:val="0"/>
          <w:noProof/>
          <w:sz w:val="22"/>
          <w:szCs w:val="22"/>
        </w:rPr>
      </w:pPr>
      <w:hyperlink w:anchor="_Toc422465408" w:history="1">
        <w:r w:rsidRPr="003332A8">
          <w:rPr>
            <w:rStyle w:val="a7"/>
            <w:noProof/>
          </w:rPr>
          <w:t>6.3 Коммерческое предложение</w:t>
        </w:r>
        <w:r>
          <w:rPr>
            <w:noProof/>
            <w:webHidden/>
          </w:rPr>
          <w:tab/>
        </w:r>
        <w:r>
          <w:rPr>
            <w:noProof/>
            <w:webHidden/>
          </w:rPr>
          <w:fldChar w:fldCharType="begin"/>
        </w:r>
        <w:r>
          <w:rPr>
            <w:noProof/>
            <w:webHidden/>
          </w:rPr>
          <w:instrText xml:space="preserve"> PAGEREF _Toc422465408 \h </w:instrText>
        </w:r>
        <w:r>
          <w:rPr>
            <w:noProof/>
            <w:webHidden/>
          </w:rPr>
        </w:r>
        <w:r>
          <w:rPr>
            <w:noProof/>
            <w:webHidden/>
          </w:rPr>
          <w:fldChar w:fldCharType="separate"/>
        </w:r>
        <w:r>
          <w:rPr>
            <w:noProof/>
            <w:webHidden/>
          </w:rPr>
          <w:t>39</w:t>
        </w:r>
        <w:r>
          <w:rPr>
            <w:noProof/>
            <w:webHidden/>
          </w:rPr>
          <w:fldChar w:fldCharType="end"/>
        </w:r>
      </w:hyperlink>
    </w:p>
    <w:p w:rsidR="00D31AEE" w:rsidRPr="00670F72" w:rsidRDefault="00D31AEE">
      <w:pPr>
        <w:pStyle w:val="33"/>
        <w:tabs>
          <w:tab w:val="right" w:leader="dot" w:pos="9627"/>
        </w:tabs>
        <w:rPr>
          <w:rFonts w:ascii="Calibri" w:hAnsi="Calibri"/>
          <w:i w:val="0"/>
          <w:iCs w:val="0"/>
          <w:noProof/>
          <w:sz w:val="22"/>
          <w:szCs w:val="22"/>
        </w:rPr>
      </w:pPr>
      <w:hyperlink w:anchor="_Toc422465409" w:history="1">
        <w:r w:rsidRPr="003332A8">
          <w:rPr>
            <w:rStyle w:val="a7"/>
            <w:noProof/>
          </w:rPr>
          <w:t>6.3.1 Форма коммерческого предложения (Форма 3)</w:t>
        </w:r>
        <w:r>
          <w:rPr>
            <w:noProof/>
            <w:webHidden/>
          </w:rPr>
          <w:tab/>
        </w:r>
        <w:r>
          <w:rPr>
            <w:noProof/>
            <w:webHidden/>
          </w:rPr>
          <w:fldChar w:fldCharType="begin"/>
        </w:r>
        <w:r>
          <w:rPr>
            <w:noProof/>
            <w:webHidden/>
          </w:rPr>
          <w:instrText xml:space="preserve"> PAGEREF _Toc422465409 \h </w:instrText>
        </w:r>
        <w:r>
          <w:rPr>
            <w:noProof/>
            <w:webHidden/>
          </w:rPr>
        </w:r>
        <w:r>
          <w:rPr>
            <w:noProof/>
            <w:webHidden/>
          </w:rPr>
          <w:fldChar w:fldCharType="separate"/>
        </w:r>
        <w:r>
          <w:rPr>
            <w:noProof/>
            <w:webHidden/>
          </w:rPr>
          <w:t>39</w:t>
        </w:r>
        <w:r>
          <w:rPr>
            <w:noProof/>
            <w:webHidden/>
          </w:rPr>
          <w:fldChar w:fldCharType="end"/>
        </w:r>
      </w:hyperlink>
    </w:p>
    <w:p w:rsidR="00D31AEE" w:rsidRPr="00670F72" w:rsidRDefault="00D31AEE">
      <w:pPr>
        <w:pStyle w:val="33"/>
        <w:tabs>
          <w:tab w:val="right" w:leader="dot" w:pos="9627"/>
        </w:tabs>
        <w:rPr>
          <w:rFonts w:ascii="Calibri" w:hAnsi="Calibri"/>
          <w:i w:val="0"/>
          <w:iCs w:val="0"/>
          <w:noProof/>
          <w:sz w:val="22"/>
          <w:szCs w:val="22"/>
        </w:rPr>
      </w:pPr>
      <w:hyperlink w:anchor="_Toc422465410" w:history="1">
        <w:r w:rsidRPr="003332A8">
          <w:rPr>
            <w:rStyle w:val="a7"/>
            <w:noProof/>
          </w:rPr>
          <w:t>6.3.2 Инструкции по заполнению</w:t>
        </w:r>
        <w:r>
          <w:rPr>
            <w:noProof/>
            <w:webHidden/>
          </w:rPr>
          <w:tab/>
        </w:r>
        <w:r>
          <w:rPr>
            <w:noProof/>
            <w:webHidden/>
          </w:rPr>
          <w:fldChar w:fldCharType="begin"/>
        </w:r>
        <w:r>
          <w:rPr>
            <w:noProof/>
            <w:webHidden/>
          </w:rPr>
          <w:instrText xml:space="preserve"> PAGEREF _Toc422465410 \h </w:instrText>
        </w:r>
        <w:r>
          <w:rPr>
            <w:noProof/>
            <w:webHidden/>
          </w:rPr>
        </w:r>
        <w:r>
          <w:rPr>
            <w:noProof/>
            <w:webHidden/>
          </w:rPr>
          <w:fldChar w:fldCharType="separate"/>
        </w:r>
        <w:r>
          <w:rPr>
            <w:noProof/>
            <w:webHidden/>
          </w:rPr>
          <w:t>39</w:t>
        </w:r>
        <w:r>
          <w:rPr>
            <w:noProof/>
            <w:webHidden/>
          </w:rPr>
          <w:fldChar w:fldCharType="end"/>
        </w:r>
      </w:hyperlink>
    </w:p>
    <w:p w:rsidR="00D31AEE" w:rsidRPr="00670F72" w:rsidRDefault="00D31AEE">
      <w:pPr>
        <w:pStyle w:val="22"/>
        <w:tabs>
          <w:tab w:val="right" w:leader="dot" w:pos="9627"/>
        </w:tabs>
        <w:rPr>
          <w:rFonts w:ascii="Calibri" w:hAnsi="Calibri"/>
          <w:smallCaps w:val="0"/>
          <w:noProof/>
          <w:sz w:val="22"/>
          <w:szCs w:val="22"/>
        </w:rPr>
      </w:pPr>
      <w:hyperlink w:anchor="_Toc422465411" w:history="1">
        <w:r w:rsidRPr="003332A8">
          <w:rPr>
            <w:rStyle w:val="a7"/>
            <w:noProof/>
          </w:rPr>
          <w:t>6.4 Декларация соответствия Участника Запроса предложений</w:t>
        </w:r>
        <w:r>
          <w:rPr>
            <w:noProof/>
            <w:webHidden/>
          </w:rPr>
          <w:tab/>
        </w:r>
        <w:r>
          <w:rPr>
            <w:noProof/>
            <w:webHidden/>
          </w:rPr>
          <w:fldChar w:fldCharType="begin"/>
        </w:r>
        <w:r>
          <w:rPr>
            <w:noProof/>
            <w:webHidden/>
          </w:rPr>
          <w:instrText xml:space="preserve"> PAGEREF _Toc422465411 \h </w:instrText>
        </w:r>
        <w:r>
          <w:rPr>
            <w:noProof/>
            <w:webHidden/>
          </w:rPr>
        </w:r>
        <w:r>
          <w:rPr>
            <w:noProof/>
            <w:webHidden/>
          </w:rPr>
          <w:fldChar w:fldCharType="separate"/>
        </w:r>
        <w:r>
          <w:rPr>
            <w:noProof/>
            <w:webHidden/>
          </w:rPr>
          <w:t>40</w:t>
        </w:r>
        <w:r>
          <w:rPr>
            <w:noProof/>
            <w:webHidden/>
          </w:rPr>
          <w:fldChar w:fldCharType="end"/>
        </w:r>
      </w:hyperlink>
    </w:p>
    <w:p w:rsidR="00D31AEE" w:rsidRPr="00670F72" w:rsidRDefault="00D31AEE">
      <w:pPr>
        <w:pStyle w:val="33"/>
        <w:tabs>
          <w:tab w:val="right" w:leader="dot" w:pos="9627"/>
        </w:tabs>
        <w:rPr>
          <w:rFonts w:ascii="Calibri" w:hAnsi="Calibri"/>
          <w:i w:val="0"/>
          <w:iCs w:val="0"/>
          <w:noProof/>
          <w:sz w:val="22"/>
          <w:szCs w:val="22"/>
        </w:rPr>
      </w:pPr>
      <w:hyperlink w:anchor="_Toc422465412" w:history="1">
        <w:r w:rsidRPr="003332A8">
          <w:rPr>
            <w:rStyle w:val="a7"/>
            <w:noProof/>
          </w:rPr>
          <w:t>6.4.1 Форма декларации соответствия (Форма 4)</w:t>
        </w:r>
        <w:r>
          <w:rPr>
            <w:noProof/>
            <w:webHidden/>
          </w:rPr>
          <w:tab/>
        </w:r>
        <w:r>
          <w:rPr>
            <w:noProof/>
            <w:webHidden/>
          </w:rPr>
          <w:fldChar w:fldCharType="begin"/>
        </w:r>
        <w:r>
          <w:rPr>
            <w:noProof/>
            <w:webHidden/>
          </w:rPr>
          <w:instrText xml:space="preserve"> PAGEREF _Toc422465412 \h </w:instrText>
        </w:r>
        <w:r>
          <w:rPr>
            <w:noProof/>
            <w:webHidden/>
          </w:rPr>
        </w:r>
        <w:r>
          <w:rPr>
            <w:noProof/>
            <w:webHidden/>
          </w:rPr>
          <w:fldChar w:fldCharType="separate"/>
        </w:r>
        <w:r>
          <w:rPr>
            <w:noProof/>
            <w:webHidden/>
          </w:rPr>
          <w:t>40</w:t>
        </w:r>
        <w:r>
          <w:rPr>
            <w:noProof/>
            <w:webHidden/>
          </w:rPr>
          <w:fldChar w:fldCharType="end"/>
        </w:r>
      </w:hyperlink>
    </w:p>
    <w:p w:rsidR="00D31AEE" w:rsidRPr="00670F72" w:rsidRDefault="00D31AEE">
      <w:pPr>
        <w:pStyle w:val="33"/>
        <w:tabs>
          <w:tab w:val="right" w:leader="dot" w:pos="9627"/>
        </w:tabs>
        <w:rPr>
          <w:rFonts w:ascii="Calibri" w:hAnsi="Calibri"/>
          <w:i w:val="0"/>
          <w:iCs w:val="0"/>
          <w:noProof/>
          <w:sz w:val="22"/>
          <w:szCs w:val="22"/>
        </w:rPr>
      </w:pPr>
      <w:hyperlink w:anchor="_Toc422465413" w:history="1">
        <w:r w:rsidRPr="003332A8">
          <w:rPr>
            <w:rStyle w:val="a7"/>
            <w:noProof/>
          </w:rPr>
          <w:t>6.4.2 Инструкции по заполнению</w:t>
        </w:r>
        <w:r>
          <w:rPr>
            <w:noProof/>
            <w:webHidden/>
          </w:rPr>
          <w:tab/>
        </w:r>
        <w:r>
          <w:rPr>
            <w:noProof/>
            <w:webHidden/>
          </w:rPr>
          <w:fldChar w:fldCharType="begin"/>
        </w:r>
        <w:r>
          <w:rPr>
            <w:noProof/>
            <w:webHidden/>
          </w:rPr>
          <w:instrText xml:space="preserve"> PAGEREF _Toc422465413 \h </w:instrText>
        </w:r>
        <w:r>
          <w:rPr>
            <w:noProof/>
            <w:webHidden/>
          </w:rPr>
        </w:r>
        <w:r>
          <w:rPr>
            <w:noProof/>
            <w:webHidden/>
          </w:rPr>
          <w:fldChar w:fldCharType="separate"/>
        </w:r>
        <w:r>
          <w:rPr>
            <w:noProof/>
            <w:webHidden/>
          </w:rPr>
          <w:t>41</w:t>
        </w:r>
        <w:r>
          <w:rPr>
            <w:noProof/>
            <w:webHidden/>
          </w:rPr>
          <w:fldChar w:fldCharType="end"/>
        </w:r>
      </w:hyperlink>
    </w:p>
    <w:p w:rsidR="00D31AEE" w:rsidRPr="00670F72" w:rsidRDefault="00D31AEE">
      <w:pPr>
        <w:pStyle w:val="22"/>
        <w:tabs>
          <w:tab w:val="right" w:leader="dot" w:pos="9627"/>
        </w:tabs>
        <w:rPr>
          <w:rFonts w:ascii="Calibri" w:hAnsi="Calibri"/>
          <w:smallCaps w:val="0"/>
          <w:noProof/>
          <w:sz w:val="22"/>
          <w:szCs w:val="22"/>
        </w:rPr>
      </w:pPr>
      <w:hyperlink w:anchor="_Toc422465414" w:history="1">
        <w:r w:rsidRPr="003332A8">
          <w:rPr>
            <w:rStyle w:val="a7"/>
            <w:noProof/>
          </w:rPr>
          <w:t>6.5 Анкета Участника</w:t>
        </w:r>
        <w:r>
          <w:rPr>
            <w:noProof/>
            <w:webHidden/>
          </w:rPr>
          <w:tab/>
        </w:r>
        <w:r>
          <w:rPr>
            <w:noProof/>
            <w:webHidden/>
          </w:rPr>
          <w:fldChar w:fldCharType="begin"/>
        </w:r>
        <w:r>
          <w:rPr>
            <w:noProof/>
            <w:webHidden/>
          </w:rPr>
          <w:instrText xml:space="preserve"> PAGEREF _Toc422465414 \h </w:instrText>
        </w:r>
        <w:r>
          <w:rPr>
            <w:noProof/>
            <w:webHidden/>
          </w:rPr>
        </w:r>
        <w:r>
          <w:rPr>
            <w:noProof/>
            <w:webHidden/>
          </w:rPr>
          <w:fldChar w:fldCharType="separate"/>
        </w:r>
        <w:r>
          <w:rPr>
            <w:noProof/>
            <w:webHidden/>
          </w:rPr>
          <w:t>42</w:t>
        </w:r>
        <w:r>
          <w:rPr>
            <w:noProof/>
            <w:webHidden/>
          </w:rPr>
          <w:fldChar w:fldCharType="end"/>
        </w:r>
      </w:hyperlink>
    </w:p>
    <w:p w:rsidR="00D31AEE" w:rsidRPr="00670F72" w:rsidRDefault="00D31AEE">
      <w:pPr>
        <w:pStyle w:val="33"/>
        <w:tabs>
          <w:tab w:val="right" w:leader="dot" w:pos="9627"/>
        </w:tabs>
        <w:rPr>
          <w:rFonts w:ascii="Calibri" w:hAnsi="Calibri"/>
          <w:i w:val="0"/>
          <w:iCs w:val="0"/>
          <w:noProof/>
          <w:sz w:val="22"/>
          <w:szCs w:val="22"/>
        </w:rPr>
      </w:pPr>
      <w:hyperlink w:anchor="_Toc422465415" w:history="1">
        <w:r w:rsidRPr="003332A8">
          <w:rPr>
            <w:rStyle w:val="a7"/>
            <w:noProof/>
          </w:rPr>
          <w:t>6.5.1 Форма Анкеты Участника (Форма 5)</w:t>
        </w:r>
        <w:r>
          <w:rPr>
            <w:noProof/>
            <w:webHidden/>
          </w:rPr>
          <w:tab/>
        </w:r>
        <w:r>
          <w:rPr>
            <w:noProof/>
            <w:webHidden/>
          </w:rPr>
          <w:fldChar w:fldCharType="begin"/>
        </w:r>
        <w:r>
          <w:rPr>
            <w:noProof/>
            <w:webHidden/>
          </w:rPr>
          <w:instrText xml:space="preserve"> PAGEREF _Toc422465415 \h </w:instrText>
        </w:r>
        <w:r>
          <w:rPr>
            <w:noProof/>
            <w:webHidden/>
          </w:rPr>
        </w:r>
        <w:r>
          <w:rPr>
            <w:noProof/>
            <w:webHidden/>
          </w:rPr>
          <w:fldChar w:fldCharType="separate"/>
        </w:r>
        <w:r>
          <w:rPr>
            <w:noProof/>
            <w:webHidden/>
          </w:rPr>
          <w:t>42</w:t>
        </w:r>
        <w:r>
          <w:rPr>
            <w:noProof/>
            <w:webHidden/>
          </w:rPr>
          <w:fldChar w:fldCharType="end"/>
        </w:r>
      </w:hyperlink>
    </w:p>
    <w:p w:rsidR="00D31AEE" w:rsidRPr="00670F72" w:rsidRDefault="00D31AEE">
      <w:pPr>
        <w:pStyle w:val="33"/>
        <w:tabs>
          <w:tab w:val="right" w:leader="dot" w:pos="9627"/>
        </w:tabs>
        <w:rPr>
          <w:rFonts w:ascii="Calibri" w:hAnsi="Calibri"/>
          <w:i w:val="0"/>
          <w:iCs w:val="0"/>
          <w:noProof/>
          <w:sz w:val="22"/>
          <w:szCs w:val="22"/>
        </w:rPr>
      </w:pPr>
      <w:hyperlink w:anchor="_Toc422465416" w:history="1">
        <w:r w:rsidRPr="003332A8">
          <w:rPr>
            <w:rStyle w:val="a7"/>
            <w:noProof/>
          </w:rPr>
          <w:t>6.5.2 Инструкции по заполнению</w:t>
        </w:r>
        <w:r>
          <w:rPr>
            <w:noProof/>
            <w:webHidden/>
          </w:rPr>
          <w:tab/>
        </w:r>
        <w:r>
          <w:rPr>
            <w:noProof/>
            <w:webHidden/>
          </w:rPr>
          <w:fldChar w:fldCharType="begin"/>
        </w:r>
        <w:r>
          <w:rPr>
            <w:noProof/>
            <w:webHidden/>
          </w:rPr>
          <w:instrText xml:space="preserve"> PAGEREF _Toc422465416 \h </w:instrText>
        </w:r>
        <w:r>
          <w:rPr>
            <w:noProof/>
            <w:webHidden/>
          </w:rPr>
        </w:r>
        <w:r>
          <w:rPr>
            <w:noProof/>
            <w:webHidden/>
          </w:rPr>
          <w:fldChar w:fldCharType="separate"/>
        </w:r>
        <w:r>
          <w:rPr>
            <w:noProof/>
            <w:webHidden/>
          </w:rPr>
          <w:t>43</w:t>
        </w:r>
        <w:r>
          <w:rPr>
            <w:noProof/>
            <w:webHidden/>
          </w:rPr>
          <w:fldChar w:fldCharType="end"/>
        </w:r>
      </w:hyperlink>
    </w:p>
    <w:p w:rsidR="00D31AEE" w:rsidRPr="00670F72" w:rsidRDefault="00D31AEE">
      <w:pPr>
        <w:pStyle w:val="22"/>
        <w:tabs>
          <w:tab w:val="right" w:leader="dot" w:pos="9627"/>
        </w:tabs>
        <w:rPr>
          <w:rFonts w:ascii="Calibri" w:hAnsi="Calibri"/>
          <w:smallCaps w:val="0"/>
          <w:noProof/>
          <w:sz w:val="22"/>
          <w:szCs w:val="22"/>
        </w:rPr>
      </w:pPr>
      <w:hyperlink w:anchor="_Toc422465417" w:history="1">
        <w:r w:rsidRPr="003332A8">
          <w:rPr>
            <w:rStyle w:val="a7"/>
            <w:noProof/>
          </w:rPr>
          <w:t>6.6 Сведения о цепочке собственников Участника</w:t>
        </w:r>
        <w:r>
          <w:rPr>
            <w:noProof/>
            <w:webHidden/>
          </w:rPr>
          <w:tab/>
        </w:r>
        <w:r>
          <w:rPr>
            <w:noProof/>
            <w:webHidden/>
          </w:rPr>
          <w:fldChar w:fldCharType="begin"/>
        </w:r>
        <w:r>
          <w:rPr>
            <w:noProof/>
            <w:webHidden/>
          </w:rPr>
          <w:instrText xml:space="preserve"> PAGEREF _Toc422465417 \h </w:instrText>
        </w:r>
        <w:r>
          <w:rPr>
            <w:noProof/>
            <w:webHidden/>
          </w:rPr>
        </w:r>
        <w:r>
          <w:rPr>
            <w:noProof/>
            <w:webHidden/>
          </w:rPr>
          <w:fldChar w:fldCharType="separate"/>
        </w:r>
        <w:r>
          <w:rPr>
            <w:noProof/>
            <w:webHidden/>
          </w:rPr>
          <w:t>44</w:t>
        </w:r>
        <w:r>
          <w:rPr>
            <w:noProof/>
            <w:webHidden/>
          </w:rPr>
          <w:fldChar w:fldCharType="end"/>
        </w:r>
      </w:hyperlink>
    </w:p>
    <w:p w:rsidR="00D31AEE" w:rsidRPr="00670F72" w:rsidRDefault="00D31AEE">
      <w:pPr>
        <w:pStyle w:val="33"/>
        <w:tabs>
          <w:tab w:val="right" w:leader="dot" w:pos="9627"/>
        </w:tabs>
        <w:rPr>
          <w:rFonts w:ascii="Calibri" w:hAnsi="Calibri"/>
          <w:i w:val="0"/>
          <w:iCs w:val="0"/>
          <w:noProof/>
          <w:sz w:val="22"/>
          <w:szCs w:val="22"/>
        </w:rPr>
      </w:pPr>
      <w:hyperlink w:anchor="_Toc422465418" w:history="1">
        <w:r w:rsidRPr="003332A8">
          <w:rPr>
            <w:rStyle w:val="a7"/>
            <w:noProof/>
          </w:rPr>
          <w:t>6.6.1 Форма сведений о цепочке собственников, включая бенефициаров (в том числе, конечных)(Форма 6)</w:t>
        </w:r>
        <w:r>
          <w:rPr>
            <w:noProof/>
            <w:webHidden/>
          </w:rPr>
          <w:tab/>
        </w:r>
        <w:r>
          <w:rPr>
            <w:noProof/>
            <w:webHidden/>
          </w:rPr>
          <w:fldChar w:fldCharType="begin"/>
        </w:r>
        <w:r>
          <w:rPr>
            <w:noProof/>
            <w:webHidden/>
          </w:rPr>
          <w:instrText xml:space="preserve"> PAGEREF _Toc422465418 \h </w:instrText>
        </w:r>
        <w:r>
          <w:rPr>
            <w:noProof/>
            <w:webHidden/>
          </w:rPr>
        </w:r>
        <w:r>
          <w:rPr>
            <w:noProof/>
            <w:webHidden/>
          </w:rPr>
          <w:fldChar w:fldCharType="separate"/>
        </w:r>
        <w:r>
          <w:rPr>
            <w:noProof/>
            <w:webHidden/>
          </w:rPr>
          <w:t>44</w:t>
        </w:r>
        <w:r>
          <w:rPr>
            <w:noProof/>
            <w:webHidden/>
          </w:rPr>
          <w:fldChar w:fldCharType="end"/>
        </w:r>
      </w:hyperlink>
    </w:p>
    <w:p w:rsidR="00D31AEE" w:rsidRPr="00670F72" w:rsidRDefault="00D31AEE">
      <w:pPr>
        <w:pStyle w:val="33"/>
        <w:tabs>
          <w:tab w:val="right" w:leader="dot" w:pos="9627"/>
        </w:tabs>
        <w:rPr>
          <w:rFonts w:ascii="Calibri" w:hAnsi="Calibri"/>
          <w:i w:val="0"/>
          <w:iCs w:val="0"/>
          <w:noProof/>
          <w:sz w:val="22"/>
          <w:szCs w:val="22"/>
        </w:rPr>
      </w:pPr>
      <w:hyperlink w:anchor="_Toc422465419" w:history="1">
        <w:r w:rsidRPr="003332A8">
          <w:rPr>
            <w:rStyle w:val="a7"/>
            <w:noProof/>
          </w:rPr>
          <w:t>6.6.2 Инструкции по заполнению</w:t>
        </w:r>
        <w:r>
          <w:rPr>
            <w:noProof/>
            <w:webHidden/>
          </w:rPr>
          <w:tab/>
        </w:r>
        <w:r>
          <w:rPr>
            <w:noProof/>
            <w:webHidden/>
          </w:rPr>
          <w:fldChar w:fldCharType="begin"/>
        </w:r>
        <w:r>
          <w:rPr>
            <w:noProof/>
            <w:webHidden/>
          </w:rPr>
          <w:instrText xml:space="preserve"> PAGEREF _Toc422465419 \h </w:instrText>
        </w:r>
        <w:r>
          <w:rPr>
            <w:noProof/>
            <w:webHidden/>
          </w:rPr>
        </w:r>
        <w:r>
          <w:rPr>
            <w:noProof/>
            <w:webHidden/>
          </w:rPr>
          <w:fldChar w:fldCharType="separate"/>
        </w:r>
        <w:r>
          <w:rPr>
            <w:noProof/>
            <w:webHidden/>
          </w:rPr>
          <w:t>44</w:t>
        </w:r>
        <w:r>
          <w:rPr>
            <w:noProof/>
            <w:webHidden/>
          </w:rPr>
          <w:fldChar w:fldCharType="end"/>
        </w:r>
      </w:hyperlink>
    </w:p>
    <w:p w:rsidR="00D31AEE" w:rsidRPr="00670F72" w:rsidRDefault="00D31AEE">
      <w:pPr>
        <w:pStyle w:val="22"/>
        <w:tabs>
          <w:tab w:val="right" w:leader="dot" w:pos="9627"/>
        </w:tabs>
        <w:rPr>
          <w:rFonts w:ascii="Calibri" w:hAnsi="Calibri"/>
          <w:smallCaps w:val="0"/>
          <w:noProof/>
          <w:sz w:val="22"/>
          <w:szCs w:val="22"/>
        </w:rPr>
      </w:pPr>
      <w:hyperlink w:anchor="_Toc422465420" w:history="1">
        <w:r w:rsidRPr="003332A8">
          <w:rPr>
            <w:rStyle w:val="a7"/>
            <w:noProof/>
          </w:rPr>
          <w:t>6.7 Сведения об опыте выполнения аналогичных договоров</w:t>
        </w:r>
        <w:r>
          <w:rPr>
            <w:noProof/>
            <w:webHidden/>
          </w:rPr>
          <w:tab/>
        </w:r>
        <w:r>
          <w:rPr>
            <w:noProof/>
            <w:webHidden/>
          </w:rPr>
          <w:fldChar w:fldCharType="begin"/>
        </w:r>
        <w:r>
          <w:rPr>
            <w:noProof/>
            <w:webHidden/>
          </w:rPr>
          <w:instrText xml:space="preserve"> PAGEREF _Toc422465420 \h </w:instrText>
        </w:r>
        <w:r>
          <w:rPr>
            <w:noProof/>
            <w:webHidden/>
          </w:rPr>
        </w:r>
        <w:r>
          <w:rPr>
            <w:noProof/>
            <w:webHidden/>
          </w:rPr>
          <w:fldChar w:fldCharType="separate"/>
        </w:r>
        <w:r>
          <w:rPr>
            <w:noProof/>
            <w:webHidden/>
          </w:rPr>
          <w:t>46</w:t>
        </w:r>
        <w:r>
          <w:rPr>
            <w:noProof/>
            <w:webHidden/>
          </w:rPr>
          <w:fldChar w:fldCharType="end"/>
        </w:r>
      </w:hyperlink>
    </w:p>
    <w:p w:rsidR="00D31AEE" w:rsidRPr="00670F72" w:rsidRDefault="00D31AEE">
      <w:pPr>
        <w:pStyle w:val="33"/>
        <w:tabs>
          <w:tab w:val="right" w:leader="dot" w:pos="9627"/>
        </w:tabs>
        <w:rPr>
          <w:rFonts w:ascii="Calibri" w:hAnsi="Calibri"/>
          <w:i w:val="0"/>
          <w:iCs w:val="0"/>
          <w:noProof/>
          <w:sz w:val="22"/>
          <w:szCs w:val="22"/>
        </w:rPr>
      </w:pPr>
      <w:hyperlink w:anchor="_Toc422465421" w:history="1">
        <w:r w:rsidRPr="003332A8">
          <w:rPr>
            <w:rStyle w:val="a7"/>
            <w:noProof/>
          </w:rPr>
          <w:t>6.7.1 Форма Сведений об опыте выполнения аналогичных договоров (Форма 7)</w:t>
        </w:r>
        <w:r>
          <w:rPr>
            <w:noProof/>
            <w:webHidden/>
          </w:rPr>
          <w:tab/>
        </w:r>
        <w:r>
          <w:rPr>
            <w:noProof/>
            <w:webHidden/>
          </w:rPr>
          <w:fldChar w:fldCharType="begin"/>
        </w:r>
        <w:r>
          <w:rPr>
            <w:noProof/>
            <w:webHidden/>
          </w:rPr>
          <w:instrText xml:space="preserve"> PAGEREF _Toc422465421 \h </w:instrText>
        </w:r>
        <w:r>
          <w:rPr>
            <w:noProof/>
            <w:webHidden/>
          </w:rPr>
        </w:r>
        <w:r>
          <w:rPr>
            <w:noProof/>
            <w:webHidden/>
          </w:rPr>
          <w:fldChar w:fldCharType="separate"/>
        </w:r>
        <w:r>
          <w:rPr>
            <w:noProof/>
            <w:webHidden/>
          </w:rPr>
          <w:t>46</w:t>
        </w:r>
        <w:r>
          <w:rPr>
            <w:noProof/>
            <w:webHidden/>
          </w:rPr>
          <w:fldChar w:fldCharType="end"/>
        </w:r>
      </w:hyperlink>
    </w:p>
    <w:p w:rsidR="00D31AEE" w:rsidRPr="00670F72" w:rsidRDefault="00D31AEE">
      <w:pPr>
        <w:pStyle w:val="33"/>
        <w:tabs>
          <w:tab w:val="right" w:leader="dot" w:pos="9627"/>
        </w:tabs>
        <w:rPr>
          <w:rFonts w:ascii="Calibri" w:hAnsi="Calibri"/>
          <w:i w:val="0"/>
          <w:iCs w:val="0"/>
          <w:noProof/>
          <w:sz w:val="22"/>
          <w:szCs w:val="22"/>
        </w:rPr>
      </w:pPr>
      <w:hyperlink w:anchor="_Toc422465422" w:history="1">
        <w:r w:rsidRPr="003332A8">
          <w:rPr>
            <w:rStyle w:val="a7"/>
            <w:noProof/>
          </w:rPr>
          <w:t>6.7.2 Инструкции по заполнению</w:t>
        </w:r>
        <w:r>
          <w:rPr>
            <w:noProof/>
            <w:webHidden/>
          </w:rPr>
          <w:tab/>
        </w:r>
        <w:r>
          <w:rPr>
            <w:noProof/>
            <w:webHidden/>
          </w:rPr>
          <w:fldChar w:fldCharType="begin"/>
        </w:r>
        <w:r>
          <w:rPr>
            <w:noProof/>
            <w:webHidden/>
          </w:rPr>
          <w:instrText xml:space="preserve"> PAGEREF _Toc422465422 \h </w:instrText>
        </w:r>
        <w:r>
          <w:rPr>
            <w:noProof/>
            <w:webHidden/>
          </w:rPr>
        </w:r>
        <w:r>
          <w:rPr>
            <w:noProof/>
            <w:webHidden/>
          </w:rPr>
          <w:fldChar w:fldCharType="separate"/>
        </w:r>
        <w:r>
          <w:rPr>
            <w:noProof/>
            <w:webHidden/>
          </w:rPr>
          <w:t>46</w:t>
        </w:r>
        <w:r>
          <w:rPr>
            <w:noProof/>
            <w:webHidden/>
          </w:rPr>
          <w:fldChar w:fldCharType="end"/>
        </w:r>
      </w:hyperlink>
    </w:p>
    <w:p w:rsidR="00D31AEE" w:rsidRPr="00670F72" w:rsidRDefault="00D31AEE">
      <w:pPr>
        <w:pStyle w:val="22"/>
        <w:tabs>
          <w:tab w:val="right" w:leader="dot" w:pos="9627"/>
        </w:tabs>
        <w:rPr>
          <w:rFonts w:ascii="Calibri" w:hAnsi="Calibri"/>
          <w:smallCaps w:val="0"/>
          <w:noProof/>
          <w:sz w:val="22"/>
          <w:szCs w:val="22"/>
        </w:rPr>
      </w:pPr>
      <w:hyperlink w:anchor="_Toc422465423" w:history="1">
        <w:r w:rsidRPr="003332A8">
          <w:rPr>
            <w:rStyle w:val="a7"/>
            <w:noProof/>
          </w:rPr>
          <w:t>6.8 Сведения о кадровых ресурсах</w:t>
        </w:r>
        <w:r>
          <w:rPr>
            <w:noProof/>
            <w:webHidden/>
          </w:rPr>
          <w:tab/>
        </w:r>
        <w:r>
          <w:rPr>
            <w:noProof/>
            <w:webHidden/>
          </w:rPr>
          <w:fldChar w:fldCharType="begin"/>
        </w:r>
        <w:r>
          <w:rPr>
            <w:noProof/>
            <w:webHidden/>
          </w:rPr>
          <w:instrText xml:space="preserve"> PAGEREF _Toc422465423 \h </w:instrText>
        </w:r>
        <w:r>
          <w:rPr>
            <w:noProof/>
            <w:webHidden/>
          </w:rPr>
        </w:r>
        <w:r>
          <w:rPr>
            <w:noProof/>
            <w:webHidden/>
          </w:rPr>
          <w:fldChar w:fldCharType="separate"/>
        </w:r>
        <w:r>
          <w:rPr>
            <w:noProof/>
            <w:webHidden/>
          </w:rPr>
          <w:t>47</w:t>
        </w:r>
        <w:r>
          <w:rPr>
            <w:noProof/>
            <w:webHidden/>
          </w:rPr>
          <w:fldChar w:fldCharType="end"/>
        </w:r>
      </w:hyperlink>
    </w:p>
    <w:p w:rsidR="00D31AEE" w:rsidRPr="00670F72" w:rsidRDefault="00D31AEE">
      <w:pPr>
        <w:pStyle w:val="33"/>
        <w:tabs>
          <w:tab w:val="right" w:leader="dot" w:pos="9627"/>
        </w:tabs>
        <w:rPr>
          <w:rFonts w:ascii="Calibri" w:hAnsi="Calibri"/>
          <w:i w:val="0"/>
          <w:iCs w:val="0"/>
          <w:noProof/>
          <w:sz w:val="22"/>
          <w:szCs w:val="22"/>
        </w:rPr>
      </w:pPr>
      <w:hyperlink w:anchor="_Toc422465424" w:history="1">
        <w:r w:rsidRPr="003332A8">
          <w:rPr>
            <w:rStyle w:val="a7"/>
            <w:noProof/>
          </w:rPr>
          <w:t>6.8.1 Форма Сведений о кадровых ресурсах (Форма 8)</w:t>
        </w:r>
        <w:r>
          <w:rPr>
            <w:noProof/>
            <w:webHidden/>
          </w:rPr>
          <w:tab/>
        </w:r>
        <w:r>
          <w:rPr>
            <w:noProof/>
            <w:webHidden/>
          </w:rPr>
          <w:fldChar w:fldCharType="begin"/>
        </w:r>
        <w:r>
          <w:rPr>
            <w:noProof/>
            <w:webHidden/>
          </w:rPr>
          <w:instrText xml:space="preserve"> PAGEREF _Toc422465424 \h </w:instrText>
        </w:r>
        <w:r>
          <w:rPr>
            <w:noProof/>
            <w:webHidden/>
          </w:rPr>
        </w:r>
        <w:r>
          <w:rPr>
            <w:noProof/>
            <w:webHidden/>
          </w:rPr>
          <w:fldChar w:fldCharType="separate"/>
        </w:r>
        <w:r>
          <w:rPr>
            <w:noProof/>
            <w:webHidden/>
          </w:rPr>
          <w:t>47</w:t>
        </w:r>
        <w:r>
          <w:rPr>
            <w:noProof/>
            <w:webHidden/>
          </w:rPr>
          <w:fldChar w:fldCharType="end"/>
        </w:r>
      </w:hyperlink>
    </w:p>
    <w:p w:rsidR="00D31AEE" w:rsidRPr="00670F72" w:rsidRDefault="00D31AEE">
      <w:pPr>
        <w:pStyle w:val="33"/>
        <w:tabs>
          <w:tab w:val="right" w:leader="dot" w:pos="9627"/>
        </w:tabs>
        <w:rPr>
          <w:rFonts w:ascii="Calibri" w:hAnsi="Calibri"/>
          <w:i w:val="0"/>
          <w:iCs w:val="0"/>
          <w:noProof/>
          <w:sz w:val="22"/>
          <w:szCs w:val="22"/>
        </w:rPr>
      </w:pPr>
      <w:hyperlink w:anchor="_Toc422465425" w:history="1">
        <w:r w:rsidRPr="003332A8">
          <w:rPr>
            <w:rStyle w:val="a7"/>
            <w:noProof/>
          </w:rPr>
          <w:t>6.8.2 Инструкции по заполнению</w:t>
        </w:r>
        <w:r>
          <w:rPr>
            <w:noProof/>
            <w:webHidden/>
          </w:rPr>
          <w:tab/>
        </w:r>
        <w:r>
          <w:rPr>
            <w:noProof/>
            <w:webHidden/>
          </w:rPr>
          <w:fldChar w:fldCharType="begin"/>
        </w:r>
        <w:r>
          <w:rPr>
            <w:noProof/>
            <w:webHidden/>
          </w:rPr>
          <w:instrText xml:space="preserve"> PAGEREF _Toc422465425 \h </w:instrText>
        </w:r>
        <w:r>
          <w:rPr>
            <w:noProof/>
            <w:webHidden/>
          </w:rPr>
        </w:r>
        <w:r>
          <w:rPr>
            <w:noProof/>
            <w:webHidden/>
          </w:rPr>
          <w:fldChar w:fldCharType="separate"/>
        </w:r>
        <w:r>
          <w:rPr>
            <w:noProof/>
            <w:webHidden/>
          </w:rPr>
          <w:t>47</w:t>
        </w:r>
        <w:r>
          <w:rPr>
            <w:noProof/>
            <w:webHidden/>
          </w:rPr>
          <w:fldChar w:fldCharType="end"/>
        </w:r>
      </w:hyperlink>
    </w:p>
    <w:p w:rsidR="00D31AEE" w:rsidRPr="00670F72" w:rsidRDefault="00D31AEE">
      <w:pPr>
        <w:pStyle w:val="22"/>
        <w:tabs>
          <w:tab w:val="right" w:leader="dot" w:pos="9627"/>
        </w:tabs>
        <w:rPr>
          <w:rFonts w:ascii="Calibri" w:hAnsi="Calibri"/>
          <w:smallCaps w:val="0"/>
          <w:noProof/>
          <w:sz w:val="22"/>
          <w:szCs w:val="22"/>
        </w:rPr>
      </w:pPr>
      <w:hyperlink w:anchor="_Toc422465426" w:history="1">
        <w:r w:rsidRPr="003332A8">
          <w:rPr>
            <w:rStyle w:val="a7"/>
            <w:noProof/>
          </w:rPr>
          <w:t>6.9 Сведения о материально-технических ресурсах</w:t>
        </w:r>
        <w:r>
          <w:rPr>
            <w:noProof/>
            <w:webHidden/>
          </w:rPr>
          <w:tab/>
        </w:r>
        <w:r>
          <w:rPr>
            <w:noProof/>
            <w:webHidden/>
          </w:rPr>
          <w:fldChar w:fldCharType="begin"/>
        </w:r>
        <w:r>
          <w:rPr>
            <w:noProof/>
            <w:webHidden/>
          </w:rPr>
          <w:instrText xml:space="preserve"> PAGEREF _Toc422465426 \h </w:instrText>
        </w:r>
        <w:r>
          <w:rPr>
            <w:noProof/>
            <w:webHidden/>
          </w:rPr>
        </w:r>
        <w:r>
          <w:rPr>
            <w:noProof/>
            <w:webHidden/>
          </w:rPr>
          <w:fldChar w:fldCharType="separate"/>
        </w:r>
        <w:r>
          <w:rPr>
            <w:noProof/>
            <w:webHidden/>
          </w:rPr>
          <w:t>48</w:t>
        </w:r>
        <w:r>
          <w:rPr>
            <w:noProof/>
            <w:webHidden/>
          </w:rPr>
          <w:fldChar w:fldCharType="end"/>
        </w:r>
      </w:hyperlink>
    </w:p>
    <w:p w:rsidR="00D31AEE" w:rsidRPr="00670F72" w:rsidRDefault="00D31AEE">
      <w:pPr>
        <w:pStyle w:val="33"/>
        <w:tabs>
          <w:tab w:val="right" w:leader="dot" w:pos="9627"/>
        </w:tabs>
        <w:rPr>
          <w:rFonts w:ascii="Calibri" w:hAnsi="Calibri"/>
          <w:i w:val="0"/>
          <w:iCs w:val="0"/>
          <w:noProof/>
          <w:sz w:val="22"/>
          <w:szCs w:val="22"/>
        </w:rPr>
      </w:pPr>
      <w:hyperlink w:anchor="_Toc422465427" w:history="1">
        <w:r w:rsidRPr="003332A8">
          <w:rPr>
            <w:rStyle w:val="a7"/>
            <w:noProof/>
          </w:rPr>
          <w:t>6.9.1 Форма Сведений о материально-технических ресурсах (Форма 9)</w:t>
        </w:r>
        <w:r>
          <w:rPr>
            <w:noProof/>
            <w:webHidden/>
          </w:rPr>
          <w:tab/>
        </w:r>
        <w:r>
          <w:rPr>
            <w:noProof/>
            <w:webHidden/>
          </w:rPr>
          <w:fldChar w:fldCharType="begin"/>
        </w:r>
        <w:r>
          <w:rPr>
            <w:noProof/>
            <w:webHidden/>
          </w:rPr>
          <w:instrText xml:space="preserve"> PAGEREF _Toc422465427 \h </w:instrText>
        </w:r>
        <w:r>
          <w:rPr>
            <w:noProof/>
            <w:webHidden/>
          </w:rPr>
        </w:r>
        <w:r>
          <w:rPr>
            <w:noProof/>
            <w:webHidden/>
          </w:rPr>
          <w:fldChar w:fldCharType="separate"/>
        </w:r>
        <w:r>
          <w:rPr>
            <w:noProof/>
            <w:webHidden/>
          </w:rPr>
          <w:t>48</w:t>
        </w:r>
        <w:r>
          <w:rPr>
            <w:noProof/>
            <w:webHidden/>
          </w:rPr>
          <w:fldChar w:fldCharType="end"/>
        </w:r>
      </w:hyperlink>
    </w:p>
    <w:p w:rsidR="00D31AEE" w:rsidRPr="00670F72" w:rsidRDefault="00D31AEE">
      <w:pPr>
        <w:pStyle w:val="33"/>
        <w:tabs>
          <w:tab w:val="right" w:leader="dot" w:pos="9627"/>
        </w:tabs>
        <w:rPr>
          <w:rFonts w:ascii="Calibri" w:hAnsi="Calibri"/>
          <w:i w:val="0"/>
          <w:iCs w:val="0"/>
          <w:noProof/>
          <w:sz w:val="22"/>
          <w:szCs w:val="22"/>
        </w:rPr>
      </w:pPr>
      <w:hyperlink w:anchor="_Toc422465428" w:history="1">
        <w:r w:rsidRPr="003332A8">
          <w:rPr>
            <w:rStyle w:val="a7"/>
            <w:noProof/>
          </w:rPr>
          <w:t>6.9.2 Инструкции по заполнению</w:t>
        </w:r>
        <w:r>
          <w:rPr>
            <w:noProof/>
            <w:webHidden/>
          </w:rPr>
          <w:tab/>
        </w:r>
        <w:r>
          <w:rPr>
            <w:noProof/>
            <w:webHidden/>
          </w:rPr>
          <w:fldChar w:fldCharType="begin"/>
        </w:r>
        <w:r>
          <w:rPr>
            <w:noProof/>
            <w:webHidden/>
          </w:rPr>
          <w:instrText xml:space="preserve"> PAGEREF _Toc422465428 \h </w:instrText>
        </w:r>
        <w:r>
          <w:rPr>
            <w:noProof/>
            <w:webHidden/>
          </w:rPr>
        </w:r>
        <w:r>
          <w:rPr>
            <w:noProof/>
            <w:webHidden/>
          </w:rPr>
          <w:fldChar w:fldCharType="separate"/>
        </w:r>
        <w:r>
          <w:rPr>
            <w:noProof/>
            <w:webHidden/>
          </w:rPr>
          <w:t>48</w:t>
        </w:r>
        <w:r>
          <w:rPr>
            <w:noProof/>
            <w:webHidden/>
          </w:rPr>
          <w:fldChar w:fldCharType="end"/>
        </w:r>
      </w:hyperlink>
    </w:p>
    <w:p w:rsidR="00D31AEE" w:rsidRPr="00670F72" w:rsidRDefault="00D31AEE">
      <w:pPr>
        <w:pStyle w:val="22"/>
        <w:tabs>
          <w:tab w:val="right" w:leader="dot" w:pos="9627"/>
        </w:tabs>
        <w:rPr>
          <w:rFonts w:ascii="Calibri" w:hAnsi="Calibri"/>
          <w:smallCaps w:val="0"/>
          <w:noProof/>
          <w:sz w:val="22"/>
          <w:szCs w:val="22"/>
        </w:rPr>
      </w:pPr>
      <w:hyperlink w:anchor="_Toc422465429" w:history="1">
        <w:r w:rsidRPr="003332A8">
          <w:rPr>
            <w:rStyle w:val="a7"/>
            <w:noProof/>
          </w:rPr>
          <w:t>6.10 Справка о деловой репутации</w:t>
        </w:r>
        <w:r>
          <w:rPr>
            <w:noProof/>
            <w:webHidden/>
          </w:rPr>
          <w:tab/>
        </w:r>
        <w:r>
          <w:rPr>
            <w:noProof/>
            <w:webHidden/>
          </w:rPr>
          <w:fldChar w:fldCharType="begin"/>
        </w:r>
        <w:r>
          <w:rPr>
            <w:noProof/>
            <w:webHidden/>
          </w:rPr>
          <w:instrText xml:space="preserve"> PAGEREF _Toc422465429 \h </w:instrText>
        </w:r>
        <w:r>
          <w:rPr>
            <w:noProof/>
            <w:webHidden/>
          </w:rPr>
        </w:r>
        <w:r>
          <w:rPr>
            <w:noProof/>
            <w:webHidden/>
          </w:rPr>
          <w:fldChar w:fldCharType="separate"/>
        </w:r>
        <w:r>
          <w:rPr>
            <w:noProof/>
            <w:webHidden/>
          </w:rPr>
          <w:t>49</w:t>
        </w:r>
        <w:r>
          <w:rPr>
            <w:noProof/>
            <w:webHidden/>
          </w:rPr>
          <w:fldChar w:fldCharType="end"/>
        </w:r>
      </w:hyperlink>
    </w:p>
    <w:p w:rsidR="00D31AEE" w:rsidRPr="00670F72" w:rsidRDefault="00D31AEE">
      <w:pPr>
        <w:pStyle w:val="33"/>
        <w:tabs>
          <w:tab w:val="right" w:leader="dot" w:pos="9627"/>
        </w:tabs>
        <w:rPr>
          <w:rFonts w:ascii="Calibri" w:hAnsi="Calibri"/>
          <w:i w:val="0"/>
          <w:iCs w:val="0"/>
          <w:noProof/>
          <w:sz w:val="22"/>
          <w:szCs w:val="22"/>
        </w:rPr>
      </w:pPr>
      <w:hyperlink w:anchor="_Toc422465430" w:history="1">
        <w:r w:rsidRPr="003332A8">
          <w:rPr>
            <w:rStyle w:val="a7"/>
            <w:noProof/>
          </w:rPr>
          <w:t>6.10.1 Форма Справки о деловой репутации Участника (Форма 10)</w:t>
        </w:r>
        <w:r>
          <w:rPr>
            <w:noProof/>
            <w:webHidden/>
          </w:rPr>
          <w:tab/>
        </w:r>
        <w:r>
          <w:rPr>
            <w:noProof/>
            <w:webHidden/>
          </w:rPr>
          <w:fldChar w:fldCharType="begin"/>
        </w:r>
        <w:r>
          <w:rPr>
            <w:noProof/>
            <w:webHidden/>
          </w:rPr>
          <w:instrText xml:space="preserve"> PAGEREF _Toc422465430 \h </w:instrText>
        </w:r>
        <w:r>
          <w:rPr>
            <w:noProof/>
            <w:webHidden/>
          </w:rPr>
        </w:r>
        <w:r>
          <w:rPr>
            <w:noProof/>
            <w:webHidden/>
          </w:rPr>
          <w:fldChar w:fldCharType="separate"/>
        </w:r>
        <w:r>
          <w:rPr>
            <w:noProof/>
            <w:webHidden/>
          </w:rPr>
          <w:t>49</w:t>
        </w:r>
        <w:r>
          <w:rPr>
            <w:noProof/>
            <w:webHidden/>
          </w:rPr>
          <w:fldChar w:fldCharType="end"/>
        </w:r>
      </w:hyperlink>
    </w:p>
    <w:p w:rsidR="00D31AEE" w:rsidRPr="00670F72" w:rsidRDefault="00D31AEE">
      <w:pPr>
        <w:pStyle w:val="33"/>
        <w:tabs>
          <w:tab w:val="right" w:leader="dot" w:pos="9627"/>
        </w:tabs>
        <w:rPr>
          <w:rFonts w:ascii="Calibri" w:hAnsi="Calibri"/>
          <w:i w:val="0"/>
          <w:iCs w:val="0"/>
          <w:noProof/>
          <w:sz w:val="22"/>
          <w:szCs w:val="22"/>
        </w:rPr>
      </w:pPr>
      <w:hyperlink w:anchor="_Toc422465431" w:history="1">
        <w:r w:rsidRPr="003332A8">
          <w:rPr>
            <w:rStyle w:val="a7"/>
            <w:noProof/>
          </w:rPr>
          <w:t>6.10.2 Инструкции по заполнению</w:t>
        </w:r>
        <w:r>
          <w:rPr>
            <w:noProof/>
            <w:webHidden/>
          </w:rPr>
          <w:tab/>
        </w:r>
        <w:r>
          <w:rPr>
            <w:noProof/>
            <w:webHidden/>
          </w:rPr>
          <w:fldChar w:fldCharType="begin"/>
        </w:r>
        <w:r>
          <w:rPr>
            <w:noProof/>
            <w:webHidden/>
          </w:rPr>
          <w:instrText xml:space="preserve"> PAGEREF _Toc422465431 \h </w:instrText>
        </w:r>
        <w:r>
          <w:rPr>
            <w:noProof/>
            <w:webHidden/>
          </w:rPr>
        </w:r>
        <w:r>
          <w:rPr>
            <w:noProof/>
            <w:webHidden/>
          </w:rPr>
          <w:fldChar w:fldCharType="separate"/>
        </w:r>
        <w:r>
          <w:rPr>
            <w:noProof/>
            <w:webHidden/>
          </w:rPr>
          <w:t>49</w:t>
        </w:r>
        <w:r>
          <w:rPr>
            <w:noProof/>
            <w:webHidden/>
          </w:rPr>
          <w:fldChar w:fldCharType="end"/>
        </w:r>
      </w:hyperlink>
    </w:p>
    <w:p w:rsidR="00D31AEE" w:rsidRPr="00670F72" w:rsidRDefault="00D31AEE">
      <w:pPr>
        <w:pStyle w:val="22"/>
        <w:tabs>
          <w:tab w:val="right" w:leader="dot" w:pos="9627"/>
        </w:tabs>
        <w:rPr>
          <w:rFonts w:ascii="Calibri" w:hAnsi="Calibri"/>
          <w:smallCaps w:val="0"/>
          <w:noProof/>
          <w:sz w:val="22"/>
          <w:szCs w:val="22"/>
        </w:rPr>
      </w:pPr>
      <w:hyperlink w:anchor="_Toc422465432" w:history="1">
        <w:r w:rsidRPr="003332A8">
          <w:rPr>
            <w:rStyle w:val="a7"/>
            <w:noProof/>
          </w:rPr>
          <w:t>6.11 Справка о финансовом положении Участника</w:t>
        </w:r>
        <w:r>
          <w:rPr>
            <w:noProof/>
            <w:webHidden/>
          </w:rPr>
          <w:tab/>
        </w:r>
        <w:r>
          <w:rPr>
            <w:noProof/>
            <w:webHidden/>
          </w:rPr>
          <w:fldChar w:fldCharType="begin"/>
        </w:r>
        <w:r>
          <w:rPr>
            <w:noProof/>
            <w:webHidden/>
          </w:rPr>
          <w:instrText xml:space="preserve"> PAGEREF _Toc422465432 \h </w:instrText>
        </w:r>
        <w:r>
          <w:rPr>
            <w:noProof/>
            <w:webHidden/>
          </w:rPr>
        </w:r>
        <w:r>
          <w:rPr>
            <w:noProof/>
            <w:webHidden/>
          </w:rPr>
          <w:fldChar w:fldCharType="separate"/>
        </w:r>
        <w:r>
          <w:rPr>
            <w:noProof/>
            <w:webHidden/>
          </w:rPr>
          <w:t>50</w:t>
        </w:r>
        <w:r>
          <w:rPr>
            <w:noProof/>
            <w:webHidden/>
          </w:rPr>
          <w:fldChar w:fldCharType="end"/>
        </w:r>
      </w:hyperlink>
    </w:p>
    <w:p w:rsidR="00D31AEE" w:rsidRPr="00670F72" w:rsidRDefault="00D31AEE">
      <w:pPr>
        <w:pStyle w:val="33"/>
        <w:tabs>
          <w:tab w:val="right" w:leader="dot" w:pos="9627"/>
        </w:tabs>
        <w:rPr>
          <w:rFonts w:ascii="Calibri" w:hAnsi="Calibri"/>
          <w:i w:val="0"/>
          <w:iCs w:val="0"/>
          <w:noProof/>
          <w:sz w:val="22"/>
          <w:szCs w:val="22"/>
        </w:rPr>
      </w:pPr>
      <w:hyperlink w:anchor="_Toc422465433" w:history="1">
        <w:r w:rsidRPr="003332A8">
          <w:rPr>
            <w:rStyle w:val="a7"/>
            <w:noProof/>
          </w:rPr>
          <w:t>6.11.1 Форма Справки о финансовом положении Участника (Форма 11)</w:t>
        </w:r>
        <w:r>
          <w:rPr>
            <w:noProof/>
            <w:webHidden/>
          </w:rPr>
          <w:tab/>
        </w:r>
        <w:r>
          <w:rPr>
            <w:noProof/>
            <w:webHidden/>
          </w:rPr>
          <w:fldChar w:fldCharType="begin"/>
        </w:r>
        <w:r>
          <w:rPr>
            <w:noProof/>
            <w:webHidden/>
          </w:rPr>
          <w:instrText xml:space="preserve"> PAGEREF _Toc422465433 \h </w:instrText>
        </w:r>
        <w:r>
          <w:rPr>
            <w:noProof/>
            <w:webHidden/>
          </w:rPr>
        </w:r>
        <w:r>
          <w:rPr>
            <w:noProof/>
            <w:webHidden/>
          </w:rPr>
          <w:fldChar w:fldCharType="separate"/>
        </w:r>
        <w:r>
          <w:rPr>
            <w:noProof/>
            <w:webHidden/>
          </w:rPr>
          <w:t>50</w:t>
        </w:r>
        <w:r>
          <w:rPr>
            <w:noProof/>
            <w:webHidden/>
          </w:rPr>
          <w:fldChar w:fldCharType="end"/>
        </w:r>
      </w:hyperlink>
    </w:p>
    <w:p w:rsidR="00D31AEE" w:rsidRPr="00670F72" w:rsidRDefault="00D31AEE">
      <w:pPr>
        <w:pStyle w:val="33"/>
        <w:tabs>
          <w:tab w:val="right" w:leader="dot" w:pos="9627"/>
        </w:tabs>
        <w:rPr>
          <w:rFonts w:ascii="Calibri" w:hAnsi="Calibri"/>
          <w:i w:val="0"/>
          <w:iCs w:val="0"/>
          <w:noProof/>
          <w:sz w:val="22"/>
          <w:szCs w:val="22"/>
        </w:rPr>
      </w:pPr>
      <w:hyperlink w:anchor="_Toc422465434" w:history="1">
        <w:r w:rsidRPr="003332A8">
          <w:rPr>
            <w:rStyle w:val="a7"/>
            <w:noProof/>
          </w:rPr>
          <w:t>6.11.2 Инструкции по заполнению</w:t>
        </w:r>
        <w:r>
          <w:rPr>
            <w:noProof/>
            <w:webHidden/>
          </w:rPr>
          <w:tab/>
        </w:r>
        <w:r>
          <w:rPr>
            <w:noProof/>
            <w:webHidden/>
          </w:rPr>
          <w:fldChar w:fldCharType="begin"/>
        </w:r>
        <w:r>
          <w:rPr>
            <w:noProof/>
            <w:webHidden/>
          </w:rPr>
          <w:instrText xml:space="preserve"> PAGEREF _Toc422465434 \h </w:instrText>
        </w:r>
        <w:r>
          <w:rPr>
            <w:noProof/>
            <w:webHidden/>
          </w:rPr>
        </w:r>
        <w:r>
          <w:rPr>
            <w:noProof/>
            <w:webHidden/>
          </w:rPr>
          <w:fldChar w:fldCharType="separate"/>
        </w:r>
        <w:r>
          <w:rPr>
            <w:noProof/>
            <w:webHidden/>
          </w:rPr>
          <w:t>50</w:t>
        </w:r>
        <w:r>
          <w:rPr>
            <w:noProof/>
            <w:webHidden/>
          </w:rPr>
          <w:fldChar w:fldCharType="end"/>
        </w:r>
      </w:hyperlink>
    </w:p>
    <w:p w:rsidR="00D31AEE" w:rsidRPr="00670F72" w:rsidRDefault="00D31AEE">
      <w:pPr>
        <w:pStyle w:val="22"/>
        <w:tabs>
          <w:tab w:val="right" w:leader="dot" w:pos="9627"/>
        </w:tabs>
        <w:rPr>
          <w:rFonts w:ascii="Calibri" w:hAnsi="Calibri"/>
          <w:smallCaps w:val="0"/>
          <w:noProof/>
          <w:sz w:val="22"/>
          <w:szCs w:val="22"/>
        </w:rPr>
      </w:pPr>
      <w:hyperlink w:anchor="_Toc422465435" w:history="1">
        <w:r w:rsidRPr="003332A8">
          <w:rPr>
            <w:rStyle w:val="a7"/>
            <w:noProof/>
          </w:rPr>
          <w:t>6.12 Свидетельство предприятия-изготовителя (дилера)</w:t>
        </w:r>
        <w:r>
          <w:rPr>
            <w:noProof/>
            <w:webHidden/>
          </w:rPr>
          <w:tab/>
        </w:r>
        <w:r>
          <w:rPr>
            <w:noProof/>
            <w:webHidden/>
          </w:rPr>
          <w:fldChar w:fldCharType="begin"/>
        </w:r>
        <w:r>
          <w:rPr>
            <w:noProof/>
            <w:webHidden/>
          </w:rPr>
          <w:instrText xml:space="preserve"> PAGEREF _Toc422465435 \h </w:instrText>
        </w:r>
        <w:r>
          <w:rPr>
            <w:noProof/>
            <w:webHidden/>
          </w:rPr>
        </w:r>
        <w:r>
          <w:rPr>
            <w:noProof/>
            <w:webHidden/>
          </w:rPr>
          <w:fldChar w:fldCharType="separate"/>
        </w:r>
        <w:r>
          <w:rPr>
            <w:noProof/>
            <w:webHidden/>
          </w:rPr>
          <w:t>51</w:t>
        </w:r>
        <w:r>
          <w:rPr>
            <w:noProof/>
            <w:webHidden/>
          </w:rPr>
          <w:fldChar w:fldCharType="end"/>
        </w:r>
      </w:hyperlink>
    </w:p>
    <w:p w:rsidR="00D31AEE" w:rsidRPr="00670F72" w:rsidRDefault="00D31AEE">
      <w:pPr>
        <w:pStyle w:val="33"/>
        <w:tabs>
          <w:tab w:val="right" w:leader="dot" w:pos="9627"/>
        </w:tabs>
        <w:rPr>
          <w:rFonts w:ascii="Calibri" w:hAnsi="Calibri"/>
          <w:i w:val="0"/>
          <w:iCs w:val="0"/>
          <w:noProof/>
          <w:sz w:val="22"/>
          <w:szCs w:val="22"/>
        </w:rPr>
      </w:pPr>
      <w:hyperlink w:anchor="_Toc422465436" w:history="1">
        <w:r w:rsidRPr="003332A8">
          <w:rPr>
            <w:rStyle w:val="a7"/>
            <w:noProof/>
          </w:rPr>
          <w:t>6.12.1 Форма свидетельства предприятия-изготовителя (дилера) (Форма 12)</w:t>
        </w:r>
        <w:r>
          <w:rPr>
            <w:noProof/>
            <w:webHidden/>
          </w:rPr>
          <w:tab/>
        </w:r>
        <w:r>
          <w:rPr>
            <w:noProof/>
            <w:webHidden/>
          </w:rPr>
          <w:fldChar w:fldCharType="begin"/>
        </w:r>
        <w:r>
          <w:rPr>
            <w:noProof/>
            <w:webHidden/>
          </w:rPr>
          <w:instrText xml:space="preserve"> PAGEREF _Toc422465436 \h </w:instrText>
        </w:r>
        <w:r>
          <w:rPr>
            <w:noProof/>
            <w:webHidden/>
          </w:rPr>
        </w:r>
        <w:r>
          <w:rPr>
            <w:noProof/>
            <w:webHidden/>
          </w:rPr>
          <w:fldChar w:fldCharType="separate"/>
        </w:r>
        <w:r>
          <w:rPr>
            <w:noProof/>
            <w:webHidden/>
          </w:rPr>
          <w:t>51</w:t>
        </w:r>
        <w:r>
          <w:rPr>
            <w:noProof/>
            <w:webHidden/>
          </w:rPr>
          <w:fldChar w:fldCharType="end"/>
        </w:r>
      </w:hyperlink>
    </w:p>
    <w:p w:rsidR="00D31AEE" w:rsidRPr="00670F72" w:rsidRDefault="00D31AEE">
      <w:pPr>
        <w:pStyle w:val="33"/>
        <w:tabs>
          <w:tab w:val="right" w:leader="dot" w:pos="9627"/>
        </w:tabs>
        <w:rPr>
          <w:rFonts w:ascii="Calibri" w:hAnsi="Calibri"/>
          <w:i w:val="0"/>
          <w:iCs w:val="0"/>
          <w:noProof/>
          <w:sz w:val="22"/>
          <w:szCs w:val="22"/>
        </w:rPr>
      </w:pPr>
      <w:hyperlink w:anchor="_Toc422465437" w:history="1">
        <w:r w:rsidRPr="003332A8">
          <w:rPr>
            <w:rStyle w:val="a7"/>
            <w:noProof/>
          </w:rPr>
          <w:t>6.12.2 Инструкции по заполнению</w:t>
        </w:r>
        <w:r>
          <w:rPr>
            <w:noProof/>
            <w:webHidden/>
          </w:rPr>
          <w:tab/>
        </w:r>
        <w:r>
          <w:rPr>
            <w:noProof/>
            <w:webHidden/>
          </w:rPr>
          <w:fldChar w:fldCharType="begin"/>
        </w:r>
        <w:r>
          <w:rPr>
            <w:noProof/>
            <w:webHidden/>
          </w:rPr>
          <w:instrText xml:space="preserve"> PAGEREF _Toc422465437 \h </w:instrText>
        </w:r>
        <w:r>
          <w:rPr>
            <w:noProof/>
            <w:webHidden/>
          </w:rPr>
        </w:r>
        <w:r>
          <w:rPr>
            <w:noProof/>
            <w:webHidden/>
          </w:rPr>
          <w:fldChar w:fldCharType="separate"/>
        </w:r>
        <w:r>
          <w:rPr>
            <w:noProof/>
            <w:webHidden/>
          </w:rPr>
          <w:t>52</w:t>
        </w:r>
        <w:r>
          <w:rPr>
            <w:noProof/>
            <w:webHidden/>
          </w:rPr>
          <w:fldChar w:fldCharType="end"/>
        </w:r>
      </w:hyperlink>
    </w:p>
    <w:p w:rsidR="00D31AEE" w:rsidRPr="00670F72" w:rsidRDefault="00D31AEE">
      <w:pPr>
        <w:pStyle w:val="22"/>
        <w:tabs>
          <w:tab w:val="right" w:leader="dot" w:pos="9627"/>
        </w:tabs>
        <w:rPr>
          <w:rFonts w:ascii="Calibri" w:hAnsi="Calibri"/>
          <w:smallCaps w:val="0"/>
          <w:noProof/>
          <w:sz w:val="22"/>
          <w:szCs w:val="22"/>
        </w:rPr>
      </w:pPr>
      <w:hyperlink w:anchor="_Toc422465438" w:history="1">
        <w:r w:rsidRPr="003332A8">
          <w:rPr>
            <w:rStyle w:val="a7"/>
            <w:noProof/>
          </w:rPr>
          <w:t>6.13 Опись документов</w:t>
        </w:r>
        <w:r>
          <w:rPr>
            <w:noProof/>
            <w:webHidden/>
          </w:rPr>
          <w:tab/>
        </w:r>
        <w:r>
          <w:rPr>
            <w:noProof/>
            <w:webHidden/>
          </w:rPr>
          <w:fldChar w:fldCharType="begin"/>
        </w:r>
        <w:r>
          <w:rPr>
            <w:noProof/>
            <w:webHidden/>
          </w:rPr>
          <w:instrText xml:space="preserve"> PAGEREF _Toc422465438 \h </w:instrText>
        </w:r>
        <w:r>
          <w:rPr>
            <w:noProof/>
            <w:webHidden/>
          </w:rPr>
        </w:r>
        <w:r>
          <w:rPr>
            <w:noProof/>
            <w:webHidden/>
          </w:rPr>
          <w:fldChar w:fldCharType="separate"/>
        </w:r>
        <w:r>
          <w:rPr>
            <w:noProof/>
            <w:webHidden/>
          </w:rPr>
          <w:t>53</w:t>
        </w:r>
        <w:r>
          <w:rPr>
            <w:noProof/>
            <w:webHidden/>
          </w:rPr>
          <w:fldChar w:fldCharType="end"/>
        </w:r>
      </w:hyperlink>
    </w:p>
    <w:p w:rsidR="00D31AEE" w:rsidRPr="00670F72" w:rsidRDefault="00D31AEE">
      <w:pPr>
        <w:pStyle w:val="33"/>
        <w:tabs>
          <w:tab w:val="right" w:leader="dot" w:pos="9627"/>
        </w:tabs>
        <w:rPr>
          <w:rFonts w:ascii="Calibri" w:hAnsi="Calibri"/>
          <w:i w:val="0"/>
          <w:iCs w:val="0"/>
          <w:noProof/>
          <w:sz w:val="22"/>
          <w:szCs w:val="22"/>
        </w:rPr>
      </w:pPr>
      <w:hyperlink w:anchor="_Toc422465439" w:history="1">
        <w:r w:rsidRPr="003332A8">
          <w:rPr>
            <w:rStyle w:val="a7"/>
            <w:noProof/>
          </w:rPr>
          <w:t>6.13.1 Форма описи документов (Форма 13)</w:t>
        </w:r>
        <w:r>
          <w:rPr>
            <w:noProof/>
            <w:webHidden/>
          </w:rPr>
          <w:tab/>
        </w:r>
        <w:r>
          <w:rPr>
            <w:noProof/>
            <w:webHidden/>
          </w:rPr>
          <w:fldChar w:fldCharType="begin"/>
        </w:r>
        <w:r>
          <w:rPr>
            <w:noProof/>
            <w:webHidden/>
          </w:rPr>
          <w:instrText xml:space="preserve"> PAGEREF _Toc422465439 \h </w:instrText>
        </w:r>
        <w:r>
          <w:rPr>
            <w:noProof/>
            <w:webHidden/>
          </w:rPr>
        </w:r>
        <w:r>
          <w:rPr>
            <w:noProof/>
            <w:webHidden/>
          </w:rPr>
          <w:fldChar w:fldCharType="separate"/>
        </w:r>
        <w:r>
          <w:rPr>
            <w:noProof/>
            <w:webHidden/>
          </w:rPr>
          <w:t>53</w:t>
        </w:r>
        <w:r>
          <w:rPr>
            <w:noProof/>
            <w:webHidden/>
          </w:rPr>
          <w:fldChar w:fldCharType="end"/>
        </w:r>
      </w:hyperlink>
    </w:p>
    <w:p w:rsidR="00D31AEE" w:rsidRPr="00670F72" w:rsidRDefault="00D31AEE">
      <w:pPr>
        <w:pStyle w:val="33"/>
        <w:tabs>
          <w:tab w:val="right" w:leader="dot" w:pos="9627"/>
        </w:tabs>
        <w:rPr>
          <w:rFonts w:ascii="Calibri" w:hAnsi="Calibri"/>
          <w:i w:val="0"/>
          <w:iCs w:val="0"/>
          <w:noProof/>
          <w:sz w:val="22"/>
          <w:szCs w:val="22"/>
        </w:rPr>
      </w:pPr>
      <w:hyperlink w:anchor="_Toc422465440" w:history="1">
        <w:r w:rsidRPr="003332A8">
          <w:rPr>
            <w:rStyle w:val="a7"/>
            <w:noProof/>
          </w:rPr>
          <w:t>6.13.2 Инструкции по заполнению</w:t>
        </w:r>
        <w:r>
          <w:rPr>
            <w:noProof/>
            <w:webHidden/>
          </w:rPr>
          <w:tab/>
        </w:r>
        <w:r>
          <w:rPr>
            <w:noProof/>
            <w:webHidden/>
          </w:rPr>
          <w:fldChar w:fldCharType="begin"/>
        </w:r>
        <w:r>
          <w:rPr>
            <w:noProof/>
            <w:webHidden/>
          </w:rPr>
          <w:instrText xml:space="preserve"> PAGEREF _Toc422465440 \h </w:instrText>
        </w:r>
        <w:r>
          <w:rPr>
            <w:noProof/>
            <w:webHidden/>
          </w:rPr>
        </w:r>
        <w:r>
          <w:rPr>
            <w:noProof/>
            <w:webHidden/>
          </w:rPr>
          <w:fldChar w:fldCharType="separate"/>
        </w:r>
        <w:r>
          <w:rPr>
            <w:noProof/>
            <w:webHidden/>
          </w:rPr>
          <w:t>53</w:t>
        </w:r>
        <w:r>
          <w:rPr>
            <w:noProof/>
            <w:webHidden/>
          </w:rPr>
          <w:fldChar w:fldCharType="end"/>
        </w:r>
      </w:hyperlink>
    </w:p>
    <w:p w:rsidR="00D31AEE" w:rsidRPr="00670F72" w:rsidRDefault="00D31AEE">
      <w:pPr>
        <w:pStyle w:val="22"/>
        <w:tabs>
          <w:tab w:val="right" w:leader="dot" w:pos="9627"/>
        </w:tabs>
        <w:rPr>
          <w:rFonts w:ascii="Calibri" w:hAnsi="Calibri"/>
          <w:smallCaps w:val="0"/>
          <w:noProof/>
          <w:sz w:val="22"/>
          <w:szCs w:val="22"/>
        </w:rPr>
      </w:pPr>
      <w:hyperlink w:anchor="_Toc422465441" w:history="1">
        <w:r w:rsidRPr="003332A8">
          <w:rPr>
            <w:rStyle w:val="a7"/>
            <w:noProof/>
          </w:rPr>
          <w:t>6.14 Согласие физического лица  на обработку своих персональных данных</w:t>
        </w:r>
        <w:r>
          <w:rPr>
            <w:noProof/>
            <w:webHidden/>
          </w:rPr>
          <w:tab/>
        </w:r>
        <w:r>
          <w:rPr>
            <w:noProof/>
            <w:webHidden/>
          </w:rPr>
          <w:fldChar w:fldCharType="begin"/>
        </w:r>
        <w:r>
          <w:rPr>
            <w:noProof/>
            <w:webHidden/>
          </w:rPr>
          <w:instrText xml:space="preserve"> PAGEREF _Toc422465441 \h </w:instrText>
        </w:r>
        <w:r>
          <w:rPr>
            <w:noProof/>
            <w:webHidden/>
          </w:rPr>
        </w:r>
        <w:r>
          <w:rPr>
            <w:noProof/>
            <w:webHidden/>
          </w:rPr>
          <w:fldChar w:fldCharType="separate"/>
        </w:r>
        <w:r>
          <w:rPr>
            <w:noProof/>
            <w:webHidden/>
          </w:rPr>
          <w:t>54</w:t>
        </w:r>
        <w:r>
          <w:rPr>
            <w:noProof/>
            <w:webHidden/>
          </w:rPr>
          <w:fldChar w:fldCharType="end"/>
        </w:r>
      </w:hyperlink>
    </w:p>
    <w:p w:rsidR="00D31AEE" w:rsidRPr="00670F72" w:rsidRDefault="00D31AEE">
      <w:pPr>
        <w:pStyle w:val="33"/>
        <w:tabs>
          <w:tab w:val="right" w:leader="dot" w:pos="9627"/>
        </w:tabs>
        <w:rPr>
          <w:rFonts w:ascii="Calibri" w:hAnsi="Calibri"/>
          <w:i w:val="0"/>
          <w:iCs w:val="0"/>
          <w:noProof/>
          <w:sz w:val="22"/>
          <w:szCs w:val="22"/>
        </w:rPr>
      </w:pPr>
      <w:hyperlink w:anchor="_Toc422465442" w:history="1">
        <w:r w:rsidRPr="003332A8">
          <w:rPr>
            <w:rStyle w:val="a7"/>
            <w:noProof/>
          </w:rPr>
          <w:t>6.14.1 Форма справки Согласие физического лица  на обработку своих персональных данных (Форма 14)</w:t>
        </w:r>
        <w:r>
          <w:rPr>
            <w:noProof/>
            <w:webHidden/>
          </w:rPr>
          <w:tab/>
        </w:r>
        <w:r>
          <w:rPr>
            <w:noProof/>
            <w:webHidden/>
          </w:rPr>
          <w:fldChar w:fldCharType="begin"/>
        </w:r>
        <w:r>
          <w:rPr>
            <w:noProof/>
            <w:webHidden/>
          </w:rPr>
          <w:instrText xml:space="preserve"> PAGEREF _Toc422465442 \h </w:instrText>
        </w:r>
        <w:r>
          <w:rPr>
            <w:noProof/>
            <w:webHidden/>
          </w:rPr>
        </w:r>
        <w:r>
          <w:rPr>
            <w:noProof/>
            <w:webHidden/>
          </w:rPr>
          <w:fldChar w:fldCharType="separate"/>
        </w:r>
        <w:r>
          <w:rPr>
            <w:noProof/>
            <w:webHidden/>
          </w:rPr>
          <w:t>54</w:t>
        </w:r>
        <w:r>
          <w:rPr>
            <w:noProof/>
            <w:webHidden/>
          </w:rPr>
          <w:fldChar w:fldCharType="end"/>
        </w:r>
      </w:hyperlink>
    </w:p>
    <w:p w:rsidR="00D31AEE" w:rsidRPr="00670F72" w:rsidRDefault="00D31AEE">
      <w:pPr>
        <w:pStyle w:val="33"/>
        <w:tabs>
          <w:tab w:val="right" w:leader="dot" w:pos="9627"/>
        </w:tabs>
        <w:rPr>
          <w:rFonts w:ascii="Calibri" w:hAnsi="Calibri"/>
          <w:i w:val="0"/>
          <w:iCs w:val="0"/>
          <w:noProof/>
          <w:sz w:val="22"/>
          <w:szCs w:val="22"/>
        </w:rPr>
      </w:pPr>
      <w:hyperlink w:anchor="_Toc422465443" w:history="1">
        <w:r w:rsidRPr="003332A8">
          <w:rPr>
            <w:rStyle w:val="a7"/>
            <w:noProof/>
          </w:rPr>
          <w:t>6.14.2 Инструкции по заполнению</w:t>
        </w:r>
        <w:r>
          <w:rPr>
            <w:noProof/>
            <w:webHidden/>
          </w:rPr>
          <w:tab/>
        </w:r>
        <w:r>
          <w:rPr>
            <w:noProof/>
            <w:webHidden/>
          </w:rPr>
          <w:fldChar w:fldCharType="begin"/>
        </w:r>
        <w:r>
          <w:rPr>
            <w:noProof/>
            <w:webHidden/>
          </w:rPr>
          <w:instrText xml:space="preserve"> PAGEREF _Toc422465443 \h </w:instrText>
        </w:r>
        <w:r>
          <w:rPr>
            <w:noProof/>
            <w:webHidden/>
          </w:rPr>
        </w:r>
        <w:r>
          <w:rPr>
            <w:noProof/>
            <w:webHidden/>
          </w:rPr>
          <w:fldChar w:fldCharType="separate"/>
        </w:r>
        <w:r>
          <w:rPr>
            <w:noProof/>
            <w:webHidden/>
          </w:rPr>
          <w:t>55</w:t>
        </w:r>
        <w:r>
          <w:rPr>
            <w:noProof/>
            <w:webHidden/>
          </w:rPr>
          <w:fldChar w:fldCharType="end"/>
        </w:r>
      </w:hyperlink>
    </w:p>
    <w:p w:rsidR="00D31AEE" w:rsidRPr="00670F72" w:rsidRDefault="00D31AEE">
      <w:pPr>
        <w:pStyle w:val="22"/>
        <w:tabs>
          <w:tab w:val="right" w:leader="dot" w:pos="9627"/>
        </w:tabs>
        <w:rPr>
          <w:rFonts w:ascii="Calibri" w:hAnsi="Calibri"/>
          <w:smallCaps w:val="0"/>
          <w:noProof/>
          <w:sz w:val="22"/>
          <w:szCs w:val="22"/>
        </w:rPr>
      </w:pPr>
      <w:hyperlink w:anchor="_Toc422465444" w:history="1">
        <w:r w:rsidRPr="003332A8">
          <w:rPr>
            <w:rStyle w:val="a7"/>
            <w:noProof/>
          </w:rPr>
          <w:t>6.15.Согласие субподрядчика (соисполнителя)</w:t>
        </w:r>
        <w:r>
          <w:rPr>
            <w:noProof/>
            <w:webHidden/>
          </w:rPr>
          <w:tab/>
        </w:r>
        <w:r>
          <w:rPr>
            <w:noProof/>
            <w:webHidden/>
          </w:rPr>
          <w:fldChar w:fldCharType="begin"/>
        </w:r>
        <w:r>
          <w:rPr>
            <w:noProof/>
            <w:webHidden/>
          </w:rPr>
          <w:instrText xml:space="preserve"> PAGEREF _Toc422465444 \h </w:instrText>
        </w:r>
        <w:r>
          <w:rPr>
            <w:noProof/>
            <w:webHidden/>
          </w:rPr>
        </w:r>
        <w:r>
          <w:rPr>
            <w:noProof/>
            <w:webHidden/>
          </w:rPr>
          <w:fldChar w:fldCharType="separate"/>
        </w:r>
        <w:r>
          <w:rPr>
            <w:noProof/>
            <w:webHidden/>
          </w:rPr>
          <w:t>56</w:t>
        </w:r>
        <w:r>
          <w:rPr>
            <w:noProof/>
            <w:webHidden/>
          </w:rPr>
          <w:fldChar w:fldCharType="end"/>
        </w:r>
      </w:hyperlink>
    </w:p>
    <w:p w:rsidR="00D31AEE" w:rsidRPr="00670F72" w:rsidRDefault="00D31AEE">
      <w:pPr>
        <w:pStyle w:val="22"/>
        <w:tabs>
          <w:tab w:val="right" w:leader="dot" w:pos="9627"/>
        </w:tabs>
        <w:rPr>
          <w:rFonts w:ascii="Calibri" w:hAnsi="Calibri"/>
          <w:smallCaps w:val="0"/>
          <w:noProof/>
          <w:sz w:val="22"/>
          <w:szCs w:val="22"/>
        </w:rPr>
      </w:pPr>
      <w:hyperlink w:anchor="_Toc422465445" w:history="1">
        <w:r w:rsidRPr="003332A8">
          <w:rPr>
            <w:rStyle w:val="a7"/>
            <w:noProof/>
          </w:rPr>
          <w:t>6.16 Заявление о возврате обеспечения заявки</w:t>
        </w:r>
        <w:r>
          <w:rPr>
            <w:noProof/>
            <w:webHidden/>
          </w:rPr>
          <w:tab/>
        </w:r>
        <w:r>
          <w:rPr>
            <w:noProof/>
            <w:webHidden/>
          </w:rPr>
          <w:fldChar w:fldCharType="begin"/>
        </w:r>
        <w:r>
          <w:rPr>
            <w:noProof/>
            <w:webHidden/>
          </w:rPr>
          <w:instrText xml:space="preserve"> PAGEREF _Toc422465445 \h </w:instrText>
        </w:r>
        <w:r>
          <w:rPr>
            <w:noProof/>
            <w:webHidden/>
          </w:rPr>
        </w:r>
        <w:r>
          <w:rPr>
            <w:noProof/>
            <w:webHidden/>
          </w:rPr>
          <w:fldChar w:fldCharType="separate"/>
        </w:r>
        <w:r>
          <w:rPr>
            <w:noProof/>
            <w:webHidden/>
          </w:rPr>
          <w:t>57</w:t>
        </w:r>
        <w:r>
          <w:rPr>
            <w:noProof/>
            <w:webHidden/>
          </w:rPr>
          <w:fldChar w:fldCharType="end"/>
        </w:r>
      </w:hyperlink>
    </w:p>
    <w:p w:rsidR="00D31AEE" w:rsidRPr="00670F72" w:rsidRDefault="00D31AEE">
      <w:pPr>
        <w:pStyle w:val="33"/>
        <w:tabs>
          <w:tab w:val="right" w:leader="dot" w:pos="9627"/>
        </w:tabs>
        <w:rPr>
          <w:rFonts w:ascii="Calibri" w:hAnsi="Calibri"/>
          <w:i w:val="0"/>
          <w:iCs w:val="0"/>
          <w:noProof/>
          <w:sz w:val="22"/>
          <w:szCs w:val="22"/>
        </w:rPr>
      </w:pPr>
      <w:hyperlink w:anchor="_Toc422465446" w:history="1">
        <w:r w:rsidRPr="003332A8">
          <w:rPr>
            <w:rStyle w:val="a7"/>
            <w:noProof/>
          </w:rPr>
          <w:t>6.16.1 Форма заявления о возврате обеспечения заявки (Форма 15)</w:t>
        </w:r>
        <w:r>
          <w:rPr>
            <w:noProof/>
            <w:webHidden/>
          </w:rPr>
          <w:tab/>
        </w:r>
        <w:r>
          <w:rPr>
            <w:noProof/>
            <w:webHidden/>
          </w:rPr>
          <w:fldChar w:fldCharType="begin"/>
        </w:r>
        <w:r>
          <w:rPr>
            <w:noProof/>
            <w:webHidden/>
          </w:rPr>
          <w:instrText xml:space="preserve"> PAGEREF _Toc422465446 \h </w:instrText>
        </w:r>
        <w:r>
          <w:rPr>
            <w:noProof/>
            <w:webHidden/>
          </w:rPr>
        </w:r>
        <w:r>
          <w:rPr>
            <w:noProof/>
            <w:webHidden/>
          </w:rPr>
          <w:fldChar w:fldCharType="separate"/>
        </w:r>
        <w:r>
          <w:rPr>
            <w:noProof/>
            <w:webHidden/>
          </w:rPr>
          <w:t>57</w:t>
        </w:r>
        <w:r>
          <w:rPr>
            <w:noProof/>
            <w:webHidden/>
          </w:rPr>
          <w:fldChar w:fldCharType="end"/>
        </w:r>
      </w:hyperlink>
    </w:p>
    <w:p w:rsidR="00D31AEE" w:rsidRPr="00670F72" w:rsidRDefault="00D31AEE">
      <w:pPr>
        <w:pStyle w:val="33"/>
        <w:tabs>
          <w:tab w:val="right" w:leader="dot" w:pos="9627"/>
        </w:tabs>
        <w:rPr>
          <w:rFonts w:ascii="Calibri" w:hAnsi="Calibri"/>
          <w:i w:val="0"/>
          <w:iCs w:val="0"/>
          <w:noProof/>
          <w:sz w:val="22"/>
          <w:szCs w:val="22"/>
        </w:rPr>
      </w:pPr>
      <w:hyperlink w:anchor="_Toc422465447" w:history="1">
        <w:r w:rsidRPr="003332A8">
          <w:rPr>
            <w:rStyle w:val="a7"/>
            <w:noProof/>
          </w:rPr>
          <w:t>6.16.2 Инструкции по заполнению</w:t>
        </w:r>
        <w:r>
          <w:rPr>
            <w:noProof/>
            <w:webHidden/>
          </w:rPr>
          <w:tab/>
        </w:r>
        <w:r>
          <w:rPr>
            <w:noProof/>
            <w:webHidden/>
          </w:rPr>
          <w:fldChar w:fldCharType="begin"/>
        </w:r>
        <w:r>
          <w:rPr>
            <w:noProof/>
            <w:webHidden/>
          </w:rPr>
          <w:instrText xml:space="preserve"> PAGEREF _Toc422465447 \h </w:instrText>
        </w:r>
        <w:r>
          <w:rPr>
            <w:noProof/>
            <w:webHidden/>
          </w:rPr>
        </w:r>
        <w:r>
          <w:rPr>
            <w:noProof/>
            <w:webHidden/>
          </w:rPr>
          <w:fldChar w:fldCharType="separate"/>
        </w:r>
        <w:r>
          <w:rPr>
            <w:noProof/>
            <w:webHidden/>
          </w:rPr>
          <w:t>58</w:t>
        </w:r>
        <w:r>
          <w:rPr>
            <w:noProof/>
            <w:webHidden/>
          </w:rPr>
          <w:fldChar w:fldCharType="end"/>
        </w:r>
      </w:hyperlink>
    </w:p>
    <w:p w:rsidR="00D31AEE" w:rsidRPr="00CB432A" w:rsidRDefault="00D31AEE" w:rsidP="005906E3">
      <w:pPr>
        <w:pStyle w:val="af2"/>
      </w:pPr>
    </w:p>
    <w:p w:rsidR="00D31AEE" w:rsidRPr="00CB432A" w:rsidRDefault="00D31AEE" w:rsidP="00547EEA">
      <w:pPr>
        <w:pStyle w:val="17"/>
        <w:rPr>
          <w:lang w:val="ru-RU"/>
        </w:rPr>
      </w:pPr>
      <w:r w:rsidRPr="00CB432A">
        <w:rPr>
          <w:lang w:val="ru-RU"/>
        </w:rPr>
        <w:t>ТЕРМИНЫ И ОПРЕДЕЛЕНИЯ</w:t>
      </w:r>
    </w:p>
    <w:p w:rsidR="00D31AEE" w:rsidRPr="00CB432A" w:rsidRDefault="00D31AEE" w:rsidP="00547EEA">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D31AEE" w:rsidRPr="00CB432A" w:rsidRDefault="00D31AEE" w:rsidP="00547EEA">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D31AEE" w:rsidRPr="00CB432A" w:rsidRDefault="00D31AEE" w:rsidP="001B076E">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2" w:history="1">
        <w:r w:rsidRPr="00CB432A">
          <w:rPr>
            <w:rStyle w:val="a7"/>
            <w:color w:val="auto"/>
            <w:u w:val="none"/>
          </w:rPr>
          <w:t>www.zakupki.gov.ru</w:t>
        </w:r>
      </w:hyperlink>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запросе предложений.</w:t>
      </w:r>
    </w:p>
    <w:p w:rsidR="00D31AEE" w:rsidRPr="00CB432A" w:rsidRDefault="00D31AEE" w:rsidP="00547EEA">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на бумажном носителе либо в форме электронного документа с использованием функционала электронной площадки (сайта Торговой системы) по форме и в порядке,  которые установлены Документацией о закупке.</w:t>
      </w:r>
    </w:p>
    <w:p w:rsidR="00D31AEE" w:rsidRPr="00CB432A" w:rsidRDefault="00D31AEE" w:rsidP="00547EEA">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D31AEE" w:rsidRPr="00CB432A" w:rsidRDefault="00D31AEE" w:rsidP="00547EEA">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D31AEE" w:rsidRPr="00CB432A" w:rsidRDefault="00D31AEE" w:rsidP="00547EEA">
      <w:pPr>
        <w:pStyle w:val="af2"/>
      </w:pPr>
      <w:r w:rsidRPr="00CB432A">
        <w:rPr>
          <w:b/>
        </w:rPr>
        <w:t>Комиссия по подведению итогов Запросов предложений</w:t>
      </w:r>
      <w:r w:rsidRPr="00CB432A">
        <w:t xml:space="preserve"> (далее по тексту - «Комиссия»)-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D31AEE" w:rsidRPr="00CB432A" w:rsidRDefault="00D31AEE" w:rsidP="00547EEA">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D31AEE" w:rsidRPr="00CB432A" w:rsidRDefault="00D31AEE" w:rsidP="00547EEA">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D31AEE" w:rsidRPr="00CB432A" w:rsidRDefault="00D31AEE" w:rsidP="00547EEA">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D31AEE" w:rsidRPr="00CB432A" w:rsidRDefault="00D31AEE" w:rsidP="00547EEA">
      <w:pPr>
        <w:pStyle w:val="af2"/>
      </w:pPr>
      <w:r w:rsidRPr="00CB432A">
        <w:rPr>
          <w:b/>
        </w:rPr>
        <w:t>Оператор электронной площадки</w:t>
      </w:r>
      <w:r w:rsidRPr="00CB432A">
        <w:t xml:space="preserve"> – юридическое лицо или физическое лицо – индивидуальный предприниматель,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закупок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D31AEE" w:rsidRPr="00CB432A" w:rsidRDefault="00D31AEE" w:rsidP="00547EEA">
      <w:pPr>
        <w:pStyle w:val="af2"/>
      </w:pPr>
      <w:r w:rsidRPr="00CB432A">
        <w:rPr>
          <w:b/>
        </w:rPr>
        <w:t>Организатор Запроса предложений</w:t>
      </w:r>
      <w:r w:rsidRPr="00CB432A">
        <w:t xml:space="preserve"> (далее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 и заключение от имени Заказчика Договора по его результатам.</w:t>
      </w:r>
    </w:p>
    <w:p w:rsidR="00D31AEE" w:rsidRPr="00CB432A" w:rsidRDefault="00D31AEE" w:rsidP="00547EEA">
      <w:pPr>
        <w:pStyle w:val="af2"/>
      </w:pPr>
      <w:r w:rsidRPr="00CB432A">
        <w:rPr>
          <w:b/>
        </w:rPr>
        <w:t>Официальный сайт</w:t>
      </w:r>
      <w:r w:rsidRPr="00CB432A">
        <w:t xml:space="preserve"> - Официальный сайт в сети Интернет, реквизиты которого указаны в Информационной карте Запроса предложений (п.3.7).</w:t>
      </w:r>
    </w:p>
    <w:p w:rsidR="00D31AEE" w:rsidRPr="00CB432A" w:rsidRDefault="00D31AEE" w:rsidP="00547EEA">
      <w:pPr>
        <w:pStyle w:val="af2"/>
      </w:pPr>
      <w:r w:rsidRPr="00CB432A">
        <w:rPr>
          <w:b/>
        </w:rPr>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D31AEE" w:rsidRPr="00CB432A" w:rsidRDefault="00D31AEE" w:rsidP="00547EEA">
      <w:pPr>
        <w:pStyle w:val="af2"/>
      </w:pPr>
      <w:r w:rsidRPr="00CB432A">
        <w:rPr>
          <w:b/>
        </w:rPr>
        <w:t>Продукция</w:t>
      </w:r>
      <w:r w:rsidRPr="00CB432A">
        <w:t xml:space="preserve"> – товары, поставка которых является предметом Запроса предложений, указанным в п. 3.2 Информационной карты Запроса предложений.</w:t>
      </w:r>
    </w:p>
    <w:p w:rsidR="00D31AEE" w:rsidRPr="00CB432A" w:rsidRDefault="00D31AEE" w:rsidP="00547EEA">
      <w:pPr>
        <w:pStyle w:val="af2"/>
      </w:pPr>
      <w:r w:rsidRPr="00CB432A">
        <w:rPr>
          <w:b/>
        </w:rPr>
        <w:t>Уторговывание</w:t>
      </w:r>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Документации о Запросе предложений.</w:t>
      </w:r>
    </w:p>
    <w:tbl>
      <w:tblPr>
        <w:tblW w:w="0" w:type="auto"/>
        <w:tblLook w:val="04A0" w:firstRow="1" w:lastRow="0" w:firstColumn="1" w:lastColumn="0" w:noHBand="0" w:noVBand="1"/>
      </w:tblPr>
      <w:tblGrid>
        <w:gridCol w:w="9853"/>
      </w:tblGrid>
      <w:tr w:rsidR="00D31AEE" w:rsidTr="005D7994">
        <w:tc>
          <w:tcPr>
            <w:tcW w:w="9853" w:type="dxa"/>
            <w:shd w:val="clear" w:color="auto" w:fill="auto"/>
          </w:tcPr>
          <w:p w:rsidR="00D31AEE" w:rsidRPr="005D7994" w:rsidRDefault="00D31AEE" w:rsidP="005D7994">
            <w:pPr>
              <w:tabs>
                <w:tab w:val="left" w:pos="0"/>
              </w:tabs>
              <w:ind w:firstLine="561"/>
              <w:jc w:val="both"/>
              <w:rPr>
                <w:color w:val="000000"/>
              </w:rPr>
            </w:pPr>
            <w:r w:rsidRPr="005D7994">
              <w:rPr>
                <w:b/>
                <w:color w:val="000000"/>
              </w:rPr>
              <w:t xml:space="preserve">Участник Запроса </w:t>
            </w:r>
            <w:r w:rsidRPr="005D7994">
              <w:rPr>
                <w:color w:val="000000"/>
              </w:rP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D31AEE" w:rsidRPr="00CB432A" w:rsidRDefault="00D31AEE" w:rsidP="00547EEA">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D31AEE" w:rsidRPr="00CB432A" w:rsidRDefault="00D31AEE" w:rsidP="00547EEA">
      <w:pPr>
        <w:pStyle w:val="af2"/>
      </w:pPr>
      <w:r w:rsidRPr="00CB432A">
        <w:rPr>
          <w:b/>
        </w:rPr>
        <w:t>Электронная площадка</w:t>
      </w:r>
      <w:r w:rsidRPr="00CB432A">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Официальным сайтом размещается информация о закупке, в том числе Извещение  о закупке,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открытый аукцион, открытый  конкурс и открытый Запрос предложений.</w:t>
      </w:r>
    </w:p>
    <w:p w:rsidR="00D31AEE" w:rsidRDefault="00D31AEE" w:rsidP="00A10E5E">
      <w:pPr>
        <w:pStyle w:val="17"/>
        <w:spacing w:before="0" w:after="0"/>
        <w:rPr>
          <w:lang w:val="ru-RU"/>
        </w:rPr>
      </w:pPr>
      <w:r>
        <w:rPr>
          <w:lang w:val="ru-RU"/>
        </w:rPr>
        <w:t>1 Общие положения</w:t>
      </w:r>
    </w:p>
    <w:p w:rsidR="00D31AEE" w:rsidRDefault="00D31AEE" w:rsidP="00A10E5E">
      <w:pPr>
        <w:pStyle w:val="20"/>
        <w:spacing w:before="0" w:after="0"/>
      </w:pPr>
      <w:r>
        <w:t>1.1 Общие сведения о Запросе предложений</w:t>
      </w:r>
    </w:p>
    <w:p w:rsidR="00D31AEE" w:rsidRDefault="00D31AEE" w:rsidP="00A10E5E">
      <w:pPr>
        <w:pStyle w:val="30"/>
        <w:spacing w:before="0" w:after="0"/>
      </w:pPr>
      <w:r>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D31AEE" w:rsidRDefault="00D31AEE" w:rsidP="00A10E5E">
      <w:pPr>
        <w:pStyle w:val="30"/>
        <w:spacing w:before="0" w:after="0"/>
      </w:pPr>
      <w:r>
        <w:t>1.1.2 Запрос предложений объявлен Извещением, номер и дата которого указаны в Информационной карте Запроса предложений (п.3.4), размещенным на Официальном сайте и сайте Электронной площадки ООО «ГазНефтеторг.ру». Форма, вид и реквизиты Запроса предложений указаны в Информационной карте Запроса предложений (п. 3.3).</w:t>
      </w:r>
    </w:p>
    <w:p w:rsidR="00D31AEE" w:rsidRDefault="00D31AEE" w:rsidP="00A10E5E">
      <w:pPr>
        <w:pStyle w:val="30"/>
        <w:spacing w:before="0" w:after="0"/>
      </w:pPr>
      <w:r>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D31AEE" w:rsidRDefault="00D31AEE" w:rsidP="00A10E5E">
      <w:pPr>
        <w:pStyle w:val="30"/>
        <w:spacing w:before="0" w:after="0"/>
      </w:pPr>
      <w:r>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D31AEE" w:rsidRDefault="00D31AEE" w:rsidP="00A10E5E">
      <w:pPr>
        <w:pStyle w:val="30"/>
        <w:spacing w:before="0" w:after="0"/>
      </w:pPr>
      <w:r>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D31AEE" w:rsidRDefault="00D31AEE" w:rsidP="00A10E5E">
      <w:pPr>
        <w:pStyle w:val="30"/>
        <w:spacing w:before="0" w:after="0"/>
      </w:pPr>
    </w:p>
    <w:p w:rsidR="00D31AEE" w:rsidRDefault="00D31AEE" w:rsidP="00A10E5E">
      <w:pPr>
        <w:pStyle w:val="20"/>
        <w:spacing w:before="0" w:after="0"/>
      </w:pPr>
      <w:r>
        <w:t>1.2 Структура настоящей Документации о Запросе предложений</w:t>
      </w:r>
    </w:p>
    <w:p w:rsidR="00D31AEE" w:rsidRDefault="00D31AEE" w:rsidP="00A10E5E">
      <w:pPr>
        <w:pStyle w:val="30"/>
        <w:spacing w:before="0" w:after="0"/>
      </w:pPr>
      <w:r>
        <w:t>1.2.1 Настоящая Документация о Запросе предложений состоит из следующих разделов:</w:t>
      </w:r>
    </w:p>
    <w:p w:rsidR="00D31AEE" w:rsidRDefault="00D31AEE" w:rsidP="00A10E5E">
      <w:pPr>
        <w:pStyle w:val="a1"/>
        <w:spacing w:after="0"/>
        <w:ind w:left="1"/>
      </w:pPr>
      <w:r>
        <w:t>Раздел 1. ОБЩИЕ ПОЛОЖЕНИЯ: описывает общие условия проведения Запроса предложений.</w:t>
      </w:r>
    </w:p>
    <w:p w:rsidR="00D31AEE" w:rsidRDefault="00D31AEE" w:rsidP="00A10E5E">
      <w:pPr>
        <w:pStyle w:val="a1"/>
        <w:spacing w:after="0"/>
        <w:ind w:left="1"/>
      </w:pPr>
      <w:r>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D31AEE" w:rsidRDefault="00D31AEE" w:rsidP="00A10E5E">
      <w:pPr>
        <w:pStyle w:val="a1"/>
        <w:spacing w:after="0"/>
        <w:ind w:left="1"/>
      </w:pPr>
      <w:r>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D31AEE" w:rsidRDefault="00D31AEE" w:rsidP="00A10E5E">
      <w:pPr>
        <w:pStyle w:val="a1"/>
        <w:spacing w:after="0"/>
        <w:ind w:left="1"/>
      </w:pPr>
      <w:r>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p>
    <w:p w:rsidR="00D31AEE" w:rsidRDefault="00D31AEE" w:rsidP="00A10E5E">
      <w:pPr>
        <w:pStyle w:val="a1"/>
        <w:spacing w:after="0"/>
        <w:ind w:left="1"/>
      </w:pPr>
      <w:r>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D31AEE" w:rsidRDefault="00D31AEE" w:rsidP="00A10E5E">
      <w:pPr>
        <w:pStyle w:val="a1"/>
        <w:spacing w:after="0"/>
        <w:ind w:left="1"/>
      </w:pPr>
      <w:r>
        <w:t xml:space="preserve">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D31AEE" w:rsidRDefault="00D31AEE" w:rsidP="00A10E5E">
      <w:pPr>
        <w:pStyle w:val="a1"/>
        <w:numPr>
          <w:ilvl w:val="0"/>
          <w:numId w:val="0"/>
        </w:numPr>
        <w:spacing w:after="0"/>
        <w:ind w:left="567"/>
      </w:pPr>
    </w:p>
    <w:p w:rsidR="00D31AEE" w:rsidRDefault="00D31AEE" w:rsidP="00A10E5E">
      <w:pPr>
        <w:pStyle w:val="20"/>
        <w:spacing w:before="0" w:after="0"/>
      </w:pPr>
      <w:r>
        <w:t>1.3 Требования к Участникам Запроса предложений</w:t>
      </w:r>
    </w:p>
    <w:p w:rsidR="00D31AEE" w:rsidRDefault="00D31AEE" w:rsidP="00A10E5E">
      <w:pPr>
        <w:pStyle w:val="30"/>
        <w:spacing w:before="0" w:after="0"/>
      </w:pPr>
      <w:r>
        <w:t xml:space="preserve">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D31AEE" w:rsidRDefault="00D31AEE" w:rsidP="00A10E5E">
      <w:pPr>
        <w:pStyle w:val="30"/>
        <w:spacing w:before="0" w:after="0"/>
      </w:pPr>
      <w:r>
        <w:t>1.3.1 К Участникам Запроса предложений устанавливаются следующие обязательные требования:</w:t>
      </w:r>
    </w:p>
    <w:p w:rsidR="00D31AEE" w:rsidRDefault="00D31AEE" w:rsidP="00A10E5E">
      <w:pPr>
        <w:pStyle w:val="afff0"/>
        <w:spacing w:after="0"/>
      </w:pPr>
      <w:r>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D31AEE" w:rsidRDefault="00D31AEE" w:rsidP="00A10E5E">
      <w:pPr>
        <w:pStyle w:val="afff0"/>
        <w:spacing w:after="0"/>
      </w:pPr>
      <w:r>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D31AEE" w:rsidRDefault="00D31AEE" w:rsidP="00A10E5E">
      <w:pPr>
        <w:pStyle w:val="afff0"/>
        <w:spacing w:after="0"/>
      </w:pPr>
      <w:r>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D31AEE" w:rsidRDefault="00D31AEE" w:rsidP="00A10E5E">
      <w:pPr>
        <w:pStyle w:val="afff0"/>
        <w:spacing w:after="0"/>
      </w:pPr>
      <w:r>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D31AEE" w:rsidRDefault="00D31AEE" w:rsidP="00A10E5E">
      <w:pPr>
        <w:pStyle w:val="30"/>
        <w:spacing w:before="0" w:after="0"/>
      </w:pPr>
      <w:r>
        <w:t>1.3.2 К Участникам закупки установлены также следующие требования:</w:t>
      </w:r>
    </w:p>
    <w:p w:rsidR="00D31AEE" w:rsidRDefault="00D31AEE" w:rsidP="00A10E5E">
      <w:pPr>
        <w:pStyle w:val="afff0"/>
        <w:spacing w:after="0"/>
      </w:pPr>
      <w:r>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D31AEE" w:rsidRDefault="00D31AEE" w:rsidP="00A10E5E">
      <w:pPr>
        <w:pStyle w:val="afff0"/>
        <w:spacing w:after="0"/>
      </w:pPr>
      <w:r>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D31AEE" w:rsidRDefault="00D31AEE" w:rsidP="00A10E5E">
      <w:pPr>
        <w:pStyle w:val="30"/>
        <w:spacing w:before="0" w:after="0"/>
      </w:pPr>
      <w:r>
        <w:t>1.3.3 К Участникам закупки могут быть установлены  также следующие квалификационные требования:</w:t>
      </w:r>
    </w:p>
    <w:p w:rsidR="00D31AEE" w:rsidRDefault="00D31AEE" w:rsidP="00A10E5E">
      <w:pPr>
        <w:pStyle w:val="afff0"/>
        <w:spacing w:after="0"/>
      </w:pPr>
      <w:r>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D31AEE" w:rsidRDefault="00D31AEE" w:rsidP="00A10E5E">
      <w:pPr>
        <w:pStyle w:val="afff0"/>
        <w:spacing w:after="0"/>
      </w:pPr>
      <w:r>
        <w:t>б) если это предусмотрено информационной картой Запроса предложений (п.3.23), Участник должен обладать опытом поставки товаров, аналогичных предмету закупки, в течение установленного в информационной карте периода;</w:t>
      </w:r>
    </w:p>
    <w:p w:rsidR="00D31AEE" w:rsidRDefault="00D31AEE" w:rsidP="00A10E5E">
      <w:pPr>
        <w:pStyle w:val="afff0"/>
        <w:spacing w:after="0"/>
      </w:pPr>
      <w:r>
        <w:t>в) если это предусмотрено информационной картой Запроса предложений (п.3.24), Участник должен являться изготовителем Продукции, дилером изготовителя Продукции или их Официальным представителем.</w:t>
      </w:r>
    </w:p>
    <w:p w:rsidR="00D31AEE" w:rsidRDefault="00D31AEE" w:rsidP="00A10E5E">
      <w:pPr>
        <w:pStyle w:val="afff0"/>
        <w:spacing w:after="0"/>
      </w:pPr>
      <w:r>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настоящей Документацией о закупке, предъявляются к каждому из указанных лиц в отдельности.</w:t>
      </w:r>
    </w:p>
    <w:p w:rsidR="00D31AEE" w:rsidRDefault="00D31AEE" w:rsidP="00A10E5E">
      <w:pPr>
        <w:ind w:firstLine="567"/>
        <w:jc w:val="both"/>
      </w:pPr>
      <w:r>
        <w:t xml:space="preserve">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3.31 настоящей Документации.  </w:t>
      </w:r>
    </w:p>
    <w:p w:rsidR="00D31AEE" w:rsidRPr="00D50846" w:rsidRDefault="00D31AEE" w:rsidP="00D50846">
      <w:pPr>
        <w:pStyle w:val="afff0"/>
        <w:spacing w:after="0"/>
      </w:pPr>
      <w:r w:rsidRPr="00D50846">
        <w:t>1.3.6. Порядок и условия привлечения субподрядных организаций (соисполнителей)</w:t>
      </w:r>
    </w:p>
    <w:p w:rsidR="00D31AEE" w:rsidRPr="00D50846" w:rsidRDefault="00D31AEE" w:rsidP="00D50846">
      <w:pPr>
        <w:pStyle w:val="afff0"/>
        <w:spacing w:after="0"/>
      </w:pPr>
      <w:r w:rsidRPr="00D50846">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D31AEE" w:rsidRPr="00D50846" w:rsidRDefault="00D31AEE" w:rsidP="00D50846">
      <w:pPr>
        <w:pStyle w:val="afff0"/>
        <w:spacing w:after="0"/>
      </w:pPr>
      <w:r w:rsidRPr="00D50846">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только тот Субподрядчик (Соисполнитель), который был указан им в качестве поставщика товара, исполнителя вида (этапа) работ (услуг) в Заявке.</w:t>
      </w:r>
    </w:p>
    <w:p w:rsidR="00D31AEE" w:rsidRPr="00D50846" w:rsidRDefault="00D31AEE" w:rsidP="00D50846">
      <w:pPr>
        <w:pStyle w:val="afff0"/>
        <w:spacing w:after="0"/>
      </w:pPr>
      <w:r w:rsidRPr="00D50846">
        <w:t>1.3.6.2. Каждый Субподрядчик (Соисполнитель), привлекаемый Участником к поставке товаров, выполнению работ (оказанию услуг), должен:</w:t>
      </w:r>
    </w:p>
    <w:p w:rsidR="00D31AEE" w:rsidRPr="00D50846" w:rsidRDefault="00D31AEE" w:rsidP="00D50846">
      <w:pPr>
        <w:pStyle w:val="afff0"/>
        <w:spacing w:after="0"/>
      </w:pPr>
      <w:r w:rsidRPr="00D50846">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15). Участник представляет согласие Субподрядчиков (Соисполнителей) в составе Заявки.</w:t>
      </w:r>
    </w:p>
    <w:p w:rsidR="00D31AEE" w:rsidRDefault="00D31AEE" w:rsidP="00D50846">
      <w:pPr>
        <w:pStyle w:val="afff0"/>
        <w:spacing w:after="0"/>
      </w:pPr>
      <w:r w:rsidRPr="00D50846">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p>
    <w:p w:rsidR="00D31AEE" w:rsidRDefault="00D31AEE" w:rsidP="00A10E5E">
      <w:pPr>
        <w:pStyle w:val="-6"/>
        <w:numPr>
          <w:ilvl w:val="0"/>
          <w:numId w:val="0"/>
        </w:numPr>
        <w:tabs>
          <w:tab w:val="left" w:pos="567"/>
          <w:tab w:val="left" w:pos="1560"/>
        </w:tabs>
        <w:spacing w:line="240" w:lineRule="auto"/>
        <w:ind w:firstLine="567"/>
        <w:rPr>
          <w:sz w:val="24"/>
          <w:szCs w:val="24"/>
        </w:rPr>
      </w:pPr>
      <w:r>
        <w:rPr>
          <w:sz w:val="24"/>
          <w:szCs w:val="24"/>
        </w:rPr>
        <w:t xml:space="preserve">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исключением Формы 1, Формы 3 и Формы 12). Участник должен приложить указанные документы к своей Заявке. </w:t>
      </w:r>
    </w:p>
    <w:p w:rsidR="00D31AEE" w:rsidRDefault="00D31AEE" w:rsidP="00A10E5E">
      <w:pPr>
        <w:pStyle w:val="afff0"/>
        <w:spacing w:after="0"/>
      </w:pPr>
      <w:r>
        <w:t xml:space="preserve">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w:t>
      </w:r>
    </w:p>
    <w:p w:rsidR="00D31AEE" w:rsidRDefault="00D31AEE" w:rsidP="00A10E5E">
      <w:pPr>
        <w:pStyle w:val="afff0"/>
        <w:spacing w:after="0"/>
      </w:pPr>
    </w:p>
    <w:p w:rsidR="00D31AEE" w:rsidRDefault="00D31AEE" w:rsidP="00A10E5E">
      <w:pPr>
        <w:pStyle w:val="20"/>
        <w:spacing w:before="0" w:after="0"/>
        <w:ind w:left="0" w:firstLine="567"/>
      </w:pPr>
      <w:r>
        <w:t>1.4 Документы, подтверждающие соответствие Участников установленным требованиям</w:t>
      </w:r>
    </w:p>
    <w:p w:rsidR="00D31AEE" w:rsidRDefault="00D31AEE" w:rsidP="00A10E5E">
      <w:pPr>
        <w:pStyle w:val="30"/>
        <w:spacing w:before="0" w:after="0"/>
      </w:pPr>
      <w:r>
        <w:t>1.4.1 Участники должны включить в состав Заявки следующие документы, подтверждающие их соответствие обязательным требованиям:</w:t>
      </w:r>
    </w:p>
    <w:p w:rsidR="00D31AEE" w:rsidRDefault="00D31AEE" w:rsidP="00D12C39">
      <w:pPr>
        <w:pStyle w:val="afff0"/>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w:t>
      </w:r>
    </w:p>
    <w:p w:rsidR="00D31AEE" w:rsidRDefault="00D31AEE" w:rsidP="00D12C39">
      <w:pPr>
        <w:pStyle w:val="afff0"/>
        <w:spacing w:after="0"/>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уполномоченного лица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D31AEE" w:rsidRDefault="00D31AEE" w:rsidP="00A10E5E">
      <w:pPr>
        <w:pStyle w:val="afff0"/>
        <w:spacing w:after="0"/>
      </w:pPr>
      <w:r>
        <w:t xml:space="preserve">б) </w:t>
      </w:r>
      <w:r w:rsidRPr="00D12C39">
        <w:t>Учредительные документы, а также все изменения, внесенные в них</w:t>
      </w:r>
      <w:r>
        <w:t>;</w:t>
      </w:r>
    </w:p>
    <w:p w:rsidR="00D31AEE" w:rsidRDefault="00D31AEE" w:rsidP="00A10E5E">
      <w:pPr>
        <w:pStyle w:val="afff0"/>
        <w:spacing w:after="0"/>
      </w:pPr>
      <w:r>
        <w:t>в)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D31AEE" w:rsidRDefault="00D31AEE" w:rsidP="00A10E5E">
      <w:pPr>
        <w:pStyle w:val="afff0"/>
        <w:spacing w:after="0"/>
      </w:pPr>
      <w:r>
        <w:t>г) свидетельство о постановке на учет в налоговом органе юридического лица по месту нахождения на территории Российской Федерации;</w:t>
      </w:r>
    </w:p>
    <w:p w:rsidR="00D31AEE" w:rsidRDefault="00D31AEE" w:rsidP="00A10E5E">
      <w:pPr>
        <w:pStyle w:val="afff0"/>
        <w:spacing w:after="0"/>
      </w:pPr>
      <w:r>
        <w:t>д) свидетельство о внесении записи в Единый государственный реестр индивидуальных предпринимателей;</w:t>
      </w:r>
    </w:p>
    <w:p w:rsidR="00D31AEE" w:rsidRDefault="00D31AEE" w:rsidP="00A10E5E">
      <w:pPr>
        <w:pStyle w:val="afff0"/>
        <w:spacing w:after="0"/>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D31AEE" w:rsidRDefault="00D31AEE" w:rsidP="00A10E5E">
      <w:pPr>
        <w:pStyle w:val="afff0"/>
        <w:spacing w:after="0"/>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D31AEE" w:rsidRDefault="00D31AEE" w:rsidP="00A10E5E">
      <w:pPr>
        <w:pStyle w:val="afff0"/>
        <w:spacing w:after="0"/>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D31AEE" w:rsidRDefault="00D31AEE" w:rsidP="00A10E5E">
      <w:pPr>
        <w:pStyle w:val="af2"/>
        <w:spacing w:before="0" w:after="0"/>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D31AEE" w:rsidRDefault="00D31AEE" w:rsidP="00A10E5E">
      <w:pPr>
        <w:pStyle w:val="afff0"/>
        <w:spacing w:after="0"/>
      </w:pPr>
      <w:r>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D31AEE" w:rsidRDefault="00D31AEE" w:rsidP="00A10E5E">
      <w:pPr>
        <w:pStyle w:val="afff0"/>
        <w:spacing w:after="0"/>
      </w:pPr>
      <w:r>
        <w:t xml:space="preserve">к) письмо (уведомление) территориального органа статистики, содержащее наименование участника, ОГРН, ОКПО, ОКАТО, ОКТМО, ОКОГУ, ОКФС, ОКОПФ. </w:t>
      </w:r>
    </w:p>
    <w:p w:rsidR="00D31AEE" w:rsidRDefault="00D31AEE" w:rsidP="00A10E5E">
      <w:pPr>
        <w:pStyle w:val="afff0"/>
        <w:spacing w:after="0"/>
      </w:pPr>
      <w:r>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D31AEE" w:rsidRDefault="00D31AEE" w:rsidP="00A10E5E">
      <w:pPr>
        <w:pStyle w:val="afff0"/>
        <w:spacing w:after="0"/>
      </w:pPr>
      <w:r>
        <w:t xml:space="preserve">м) </w:t>
      </w:r>
      <w:r w:rsidRPr="00D12C39">
        <w:t>Сведения о цепочке собственников Участника, включая бенефициаров (в том числе, конечных) по установленной в настоящей Документации форме (</w:t>
      </w:r>
      <w:r w:rsidRPr="00D12C39">
        <w:rPr>
          <w:b/>
        </w:rPr>
        <w:t>Форма 6</w:t>
      </w:r>
      <w:r w:rsidRPr="00D12C39">
        <w:t>)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w:t>
      </w:r>
      <w:r>
        <w:t>.</w:t>
      </w:r>
    </w:p>
    <w:p w:rsidR="00D31AEE" w:rsidRDefault="00D31AEE" w:rsidP="00A10E5E">
      <w:pPr>
        <w:pStyle w:val="afff0"/>
        <w:spacing w:after="0"/>
      </w:pPr>
      <w:r>
        <w:t>н) согласие физического лица на обработку персональных данных (</w:t>
      </w:r>
      <w:r>
        <w:rPr>
          <w:b/>
        </w:rPr>
        <w:t>Форма 14</w:t>
      </w:r>
      <w:r>
        <w:t>).</w:t>
      </w:r>
    </w:p>
    <w:p w:rsidR="00D31AEE" w:rsidRDefault="00D31AEE" w:rsidP="00A10E5E">
      <w:pPr>
        <w:pStyle w:val="18"/>
        <w:tabs>
          <w:tab w:val="left" w:pos="0"/>
        </w:tabs>
        <w:spacing w:line="240" w:lineRule="auto"/>
        <w:ind w:firstLine="567"/>
      </w:pPr>
      <w:r>
        <w:rPr>
          <w:sz w:val="24"/>
        </w:rPr>
        <w:t>Все копии документов, указанных в пп. «б» - «к» должны быть скреплены печатью и заверены подписью руководителя организации Участника.</w:t>
      </w:r>
    </w:p>
    <w:p w:rsidR="00D31AEE" w:rsidRDefault="00D31AEE" w:rsidP="00A10E5E">
      <w:pPr>
        <w:pStyle w:val="af2"/>
        <w:spacing w:before="0" w:after="0"/>
      </w:pPr>
      <w:r>
        <w:t>Документы, указанные в п.1.4.1, предоставляются в составе Заявки в зависимости от статуса Участника (юридическое или физическое лицо).</w:t>
      </w:r>
    </w:p>
    <w:p w:rsidR="00D31AEE" w:rsidRDefault="00D31AEE" w:rsidP="00A10E5E">
      <w:pPr>
        <w:pStyle w:val="30"/>
        <w:spacing w:before="0" w:after="0"/>
      </w:pPr>
      <w:r>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D31AEE" w:rsidRDefault="00D31AEE" w:rsidP="00A10E5E">
      <w:pPr>
        <w:pStyle w:val="afff0"/>
        <w:spacing w:after="0"/>
      </w:pPr>
      <w:r>
        <w:t>а) для участников, применяющих упрощенную систему налогообложения, и индивидуальных предпринимателей:</w:t>
      </w:r>
    </w:p>
    <w:p w:rsidR="00D31AEE" w:rsidRDefault="00D31AEE" w:rsidP="00A10E5E">
      <w:pPr>
        <w:pStyle w:val="afff0"/>
        <w:spacing w:after="0"/>
      </w:pPr>
      <w:r>
        <w:t>- копии налоговых деклараций за 2 (два) последних отчетных года с отметкой налогового органа о приеме, либо с приложением документов, подтверждающих сдачу деклараций в налоговый орган;</w:t>
      </w:r>
    </w:p>
    <w:p w:rsidR="00D31AEE" w:rsidRDefault="00D31AEE" w:rsidP="00A10E5E">
      <w:pPr>
        <w:pStyle w:val="afff0"/>
        <w:spacing w:after="0"/>
      </w:pPr>
      <w:r>
        <w:t>- копию налоговой декларации за последний отчетный период, в котором проводится закупка;</w:t>
      </w:r>
    </w:p>
    <w:p w:rsidR="00D31AEE" w:rsidRDefault="00D31AEE" w:rsidP="00A10E5E">
      <w:pPr>
        <w:pStyle w:val="afff0"/>
        <w:spacing w:after="0"/>
      </w:pPr>
      <w:r>
        <w:t>- копию уведомления из налогового органа о применении участником упрощенной системы налогообложения;</w:t>
      </w:r>
    </w:p>
    <w:p w:rsidR="00D31AEE" w:rsidRDefault="00D31AEE" w:rsidP="00A10E5E">
      <w:pPr>
        <w:pStyle w:val="afff0"/>
        <w:spacing w:after="0"/>
      </w:pPr>
      <w:r>
        <w:t>б) для участников, не применяющих упрощенную систему налогообложения:</w:t>
      </w:r>
    </w:p>
    <w:p w:rsidR="00D31AEE" w:rsidRDefault="00D31AEE" w:rsidP="00A10E5E">
      <w:pPr>
        <w:pStyle w:val="afff0"/>
        <w:spacing w:after="0"/>
      </w:pPr>
      <w:r>
        <w:t>-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D31AEE" w:rsidRDefault="00D31AEE" w:rsidP="00A10E5E">
      <w:pPr>
        <w:pStyle w:val="afff0"/>
        <w:spacing w:after="0"/>
      </w:pPr>
      <w:r>
        <w:t>-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D31AEE" w:rsidRDefault="00D31AEE" w:rsidP="00A10E5E">
      <w:pPr>
        <w:pStyle w:val="afff0"/>
        <w:spacing w:after="0"/>
      </w:pPr>
      <w:r>
        <w:t>в)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D31AEE" w:rsidRDefault="00D31AEE" w:rsidP="00A10E5E">
      <w:pPr>
        <w:pStyle w:val="afff0"/>
        <w:spacing w:after="0"/>
      </w:pPr>
      <w:r>
        <w:t xml:space="preserve">г) </w:t>
      </w:r>
      <w:r w:rsidRPr="00FA1F4A">
        <w:t>декларацию о принадлежности участника к субъектам малого или среднего предпринимательства (Форма 2), утвержденную Положением о Закупках товаров, работ, услуг Заказчика;</w:t>
      </w:r>
    </w:p>
    <w:p w:rsidR="00D31AEE" w:rsidRDefault="00D31AEE" w:rsidP="00A10E5E">
      <w:pPr>
        <w:pStyle w:val="afff0"/>
        <w:spacing w:after="0"/>
      </w:pPr>
      <w:r>
        <w:t>д) декларацию соответствия Участника Запроса предложений по установленной в настоящей Документации о Запросе предложений форме (Форма 4);</w:t>
      </w:r>
    </w:p>
    <w:p w:rsidR="00D31AEE" w:rsidRDefault="00D31AEE" w:rsidP="00A10E5E">
      <w:pPr>
        <w:pStyle w:val="afff0"/>
        <w:spacing w:after="0"/>
      </w:pPr>
      <w:r>
        <w:t>е) анкету Участника по установленной в настоящей Документации о Запросе предложений форме (Форма 5);</w:t>
      </w:r>
    </w:p>
    <w:p w:rsidR="00D31AEE" w:rsidRDefault="00D31AEE" w:rsidP="00A10E5E">
      <w:pPr>
        <w:pStyle w:val="afff0"/>
        <w:spacing w:after="0"/>
      </w:pPr>
      <w:r>
        <w:t>ж) сведения об опыте выполнения аналогичных договоров Участником по установленной в настоящей Документации о Запросе предложений форме (Форма 7);</w:t>
      </w:r>
    </w:p>
    <w:p w:rsidR="00D31AEE" w:rsidRDefault="00D31AEE" w:rsidP="00A10E5E">
      <w:pPr>
        <w:pStyle w:val="afff0"/>
        <w:spacing w:after="0"/>
      </w:pPr>
      <w:r>
        <w:t>з) сведения о кадровых ресурсах Участника по установленной в настоящей Документации о Запросе предложений форме (Форма 8);</w:t>
      </w:r>
    </w:p>
    <w:p w:rsidR="00D31AEE" w:rsidRDefault="00D31AEE" w:rsidP="00A10E5E">
      <w:pPr>
        <w:pStyle w:val="afff0"/>
        <w:spacing w:after="0"/>
      </w:pPr>
      <w:r>
        <w:t>и) сведения о материально-технических ресурсах Участника по установленной в настоящей Документации о Запросе предложений форме (Форма 9);</w:t>
      </w:r>
    </w:p>
    <w:p w:rsidR="00D31AEE" w:rsidRDefault="00D31AEE" w:rsidP="00A10E5E">
      <w:pPr>
        <w:pStyle w:val="afff0"/>
        <w:spacing w:after="0"/>
      </w:pPr>
      <w:r>
        <w:t>к)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10);</w:t>
      </w:r>
    </w:p>
    <w:p w:rsidR="00D31AEE" w:rsidRDefault="00D31AEE" w:rsidP="00A10E5E">
      <w:pPr>
        <w:pStyle w:val="afff0"/>
        <w:spacing w:after="0"/>
      </w:pPr>
      <w:r>
        <w:t>л) справку о финансовом положении Участника по установленной в настоящей Документации о Запросе предложений форме (Форма 11);</w:t>
      </w:r>
    </w:p>
    <w:p w:rsidR="00D31AEE" w:rsidRDefault="00D31AEE" w:rsidP="00A10E5E">
      <w:pPr>
        <w:pStyle w:val="afff0"/>
        <w:spacing w:after="0"/>
      </w:pPr>
      <w:r>
        <w:t xml:space="preserve">м) - свидетельство предприятия-изготовителя (дилера) - если Участник не является изготовителем или дилером предлагаемой им Продукции (ее части). 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 </w:t>
      </w:r>
    </w:p>
    <w:p w:rsidR="00D31AEE" w:rsidRDefault="00D31AEE" w:rsidP="00A10E5E">
      <w:pPr>
        <w:pStyle w:val="afffc"/>
        <w:jc w:val="both"/>
        <w:rPr>
          <w:rFonts w:ascii="Times New Roman" w:hAnsi="Times New Roman"/>
        </w:rPr>
      </w:pPr>
      <w:r>
        <w:rPr>
          <w:rFonts w:ascii="Times New Roman" w:hAnsi="Times New Roman"/>
        </w:rPr>
        <w:t xml:space="preserve">      - дилерское соглашение (дилерский договор)– если Участник является Официальным дилером.</w:t>
      </w:r>
    </w:p>
    <w:p w:rsidR="00D31AEE" w:rsidRDefault="00D31AEE" w:rsidP="00A10E5E">
      <w:pPr>
        <w:pStyle w:val="af2"/>
        <w:spacing w:before="0" w:after="0"/>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D31AEE" w:rsidRDefault="00D31AEE" w:rsidP="00A10E5E">
      <w:pPr>
        <w:pStyle w:val="af2"/>
        <w:spacing w:before="0" w:after="0"/>
      </w:pPr>
    </w:p>
    <w:p w:rsidR="00D31AEE" w:rsidRDefault="00D31AEE" w:rsidP="00A10E5E">
      <w:pPr>
        <w:pStyle w:val="20"/>
        <w:spacing w:before="0" w:after="0"/>
      </w:pPr>
      <w:r>
        <w:t>1.5 Обжалование</w:t>
      </w:r>
    </w:p>
    <w:p w:rsidR="00D31AEE" w:rsidRDefault="00D31AEE" w:rsidP="00A10E5E">
      <w:pPr>
        <w:pStyle w:val="30"/>
        <w:spacing w:before="0" w:after="0"/>
      </w:pPr>
      <w:r>
        <w:t xml:space="preserve">1.5.1 Все споры и разногласия между Участником и Организатором подлежат урегулированию в претензионном порядке. </w:t>
      </w:r>
    </w:p>
    <w:p w:rsidR="00D31AEE" w:rsidRDefault="00D31AEE" w:rsidP="00A10E5E">
      <w:pPr>
        <w:pStyle w:val="30"/>
        <w:spacing w:before="0" w:after="0"/>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D31AEE" w:rsidRDefault="00D31AEE" w:rsidP="00A10E5E">
      <w:pPr>
        <w:pStyle w:val="30"/>
        <w:spacing w:before="0" w:after="0"/>
      </w:pPr>
    </w:p>
    <w:p w:rsidR="00D31AEE" w:rsidRDefault="00D31AEE" w:rsidP="00A10E5E">
      <w:pPr>
        <w:pStyle w:val="20"/>
        <w:spacing w:before="0" w:after="0"/>
      </w:pPr>
      <w:r>
        <w:t>1.6 Прочие положения</w:t>
      </w:r>
    </w:p>
    <w:p w:rsidR="00D31AEE" w:rsidRDefault="00D31AEE" w:rsidP="00A10E5E">
      <w:pPr>
        <w:pStyle w:val="30"/>
        <w:spacing w:before="0" w:after="0"/>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D31AEE" w:rsidRDefault="00D31AEE" w:rsidP="00A10E5E">
      <w:pPr>
        <w:pStyle w:val="30"/>
        <w:spacing w:before="0" w:after="0"/>
      </w:pPr>
      <w:r>
        <w:t>- при выявлении недостоверных сведений в представленной Участником Заявке на участие в Закупке;</w:t>
      </w:r>
    </w:p>
    <w:p w:rsidR="00D31AEE" w:rsidRDefault="00D31AEE" w:rsidP="00A10E5E">
      <w:pPr>
        <w:pStyle w:val="30"/>
        <w:spacing w:before="0" w:after="0"/>
      </w:pPr>
      <w:r>
        <w:t>- несоответствия Участника требованиям, установленным к Участникам Закупки;</w:t>
      </w:r>
    </w:p>
    <w:p w:rsidR="00D31AEE" w:rsidRDefault="00D31AEE" w:rsidP="00A10E5E">
      <w:pPr>
        <w:pStyle w:val="30"/>
        <w:spacing w:before="0" w:after="0"/>
      </w:pPr>
      <w:r>
        <w:t>- несоответствия предлагаемых Участником товаров требованиям, установленным настоящей Документацией к товарам, являющимся предметом Закупки;</w:t>
      </w:r>
    </w:p>
    <w:p w:rsidR="00D31AEE" w:rsidRDefault="00D31AEE" w:rsidP="00A10E5E">
      <w:pPr>
        <w:pStyle w:val="30"/>
        <w:spacing w:before="0" w:after="0"/>
      </w:pPr>
      <w:r>
        <w:t>- несоответствия Заявки на участие в Закупке требованиям настоящей Документации.</w:t>
      </w:r>
    </w:p>
    <w:p w:rsidR="00D31AEE" w:rsidRDefault="00D31AEE" w:rsidP="00A10E5E">
      <w:pPr>
        <w:pStyle w:val="30"/>
        <w:spacing w:before="0" w:after="0"/>
      </w:pPr>
      <w:r>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D31AEE" w:rsidRDefault="00D31AEE" w:rsidP="00A10E5E">
      <w:pPr>
        <w:pStyle w:val="30"/>
        <w:spacing w:before="0" w:after="0"/>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D31AEE" w:rsidRDefault="00D31AEE" w:rsidP="00A10E5E">
      <w:pPr>
        <w:pStyle w:val="30"/>
        <w:spacing w:before="0" w:after="0"/>
      </w:pPr>
      <w:r>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D31AEE" w:rsidRPr="00A3030E" w:rsidRDefault="00D31AEE" w:rsidP="00AE18AD">
      <w:pPr>
        <w:pStyle w:val="30"/>
        <w:rPr>
          <w:color w:val="000000"/>
        </w:rPr>
      </w:pPr>
      <w:r>
        <w:rPr>
          <w:color w:val="000000"/>
        </w:rPr>
        <w:t xml:space="preserve">1.6.5.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w:t>
      </w:r>
      <w:r w:rsidRPr="00A3030E">
        <w:rPr>
          <w:color w:val="000000"/>
        </w:rPr>
        <w:t xml:space="preserve">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на Официальном сайте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 </w:t>
      </w:r>
    </w:p>
    <w:p w:rsidR="00D31AEE" w:rsidRPr="005B3C3B" w:rsidRDefault="00D31AEE" w:rsidP="00AE18AD">
      <w:pPr>
        <w:pStyle w:val="30"/>
        <w:rPr>
          <w:color w:val="000000"/>
        </w:rPr>
      </w:pPr>
      <w:r w:rsidRPr="00A3030E">
        <w:rPr>
          <w:color w:val="000000"/>
        </w:rPr>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r>
        <w:rPr>
          <w:color w:val="000000"/>
        </w:rPr>
        <w:t>.</w:t>
      </w:r>
    </w:p>
    <w:p w:rsidR="00D31AEE" w:rsidRDefault="00D31AEE" w:rsidP="00A10E5E">
      <w:pPr>
        <w:pStyle w:val="17"/>
        <w:spacing w:before="0" w:after="0"/>
        <w:rPr>
          <w:lang w:val="ru-RU"/>
        </w:rPr>
      </w:pPr>
      <w:r>
        <w:rPr>
          <w:lang w:val="ru-RU"/>
        </w:rPr>
        <w:t>2 Порядок проведения запроса предложений. Инструкции по подготовке заявок на участие в запросе предложений</w:t>
      </w:r>
    </w:p>
    <w:p w:rsidR="00D31AEE" w:rsidRDefault="00D31AEE" w:rsidP="00A10E5E">
      <w:pPr>
        <w:pStyle w:val="20"/>
      </w:pPr>
    </w:p>
    <w:p w:rsidR="00D31AEE" w:rsidRDefault="00D31AEE" w:rsidP="00A10E5E">
      <w:pPr>
        <w:pStyle w:val="20"/>
        <w:spacing w:before="0" w:after="0"/>
      </w:pPr>
      <w:r>
        <w:t>2.1 Извещение о проведении Запроса предложений</w:t>
      </w:r>
    </w:p>
    <w:p w:rsidR="00D31AEE" w:rsidRDefault="00D31AEE" w:rsidP="00A10E5E">
      <w:pPr>
        <w:pStyle w:val="30"/>
        <w:spacing w:before="0" w:after="0"/>
      </w:pPr>
      <w:r>
        <w:t>2.1.1 Извещение о проведении Запроса предложений опубликовано на Официальном сайте и сайте Электронной площадки на дату, указанную в Информационной карте Запроса предложений (п. 3.4).</w:t>
      </w:r>
    </w:p>
    <w:p w:rsidR="00D31AEE" w:rsidRDefault="00D31AEE" w:rsidP="00A10E5E">
      <w:pPr>
        <w:pStyle w:val="30"/>
        <w:spacing w:before="0" w:after="0"/>
      </w:pPr>
    </w:p>
    <w:p w:rsidR="00D31AEE" w:rsidRDefault="00D31AEE" w:rsidP="00A10E5E">
      <w:pPr>
        <w:pStyle w:val="20"/>
        <w:spacing w:before="0" w:after="0"/>
      </w:pPr>
      <w:r>
        <w:t>2.2 Предоставление Документации о Запросе предложений</w:t>
      </w:r>
    </w:p>
    <w:p w:rsidR="00D31AEE" w:rsidRDefault="00D31AEE" w:rsidP="00A10E5E">
      <w:pPr>
        <w:pStyle w:val="30"/>
        <w:spacing w:before="0" w:after="0"/>
      </w:pPr>
      <w:r>
        <w:t>2.2.1 Настоящая Документация и Извещение о Запросе предложений  размещается на Официальном сайте и сайте Электронной площадки одновременно. Документация о Запросе предложений доступна для ознакомления на Официальном сайте и сайте Электронной площадке без взимания платы.</w:t>
      </w:r>
    </w:p>
    <w:p w:rsidR="00D31AEE" w:rsidRDefault="00D31AEE" w:rsidP="00A10E5E">
      <w:pPr>
        <w:pStyle w:val="30"/>
        <w:spacing w:before="0" w:after="0"/>
      </w:pPr>
    </w:p>
    <w:p w:rsidR="00D31AEE" w:rsidRDefault="00D31AEE" w:rsidP="00A10E5E">
      <w:pPr>
        <w:pStyle w:val="20"/>
        <w:spacing w:before="0" w:after="0"/>
      </w:pPr>
      <w:r>
        <w:t>2.3 Подготовка Заявок на участие в Запросе предложений</w:t>
      </w:r>
    </w:p>
    <w:p w:rsidR="00D31AEE" w:rsidRPr="00D97F0A" w:rsidRDefault="00D31AEE" w:rsidP="00D97F0A">
      <w:pPr>
        <w:ind w:firstLine="567"/>
      </w:pPr>
      <w:r w:rsidRPr="00D97F0A">
        <w:t>2.3.1</w:t>
      </w:r>
      <w:r>
        <w:t xml:space="preserve">. </w:t>
      </w:r>
      <w:r w:rsidRPr="00D97F0A">
        <w:t>Общие требования к Заявке на участие в Запросе предложений</w:t>
      </w:r>
    </w:p>
    <w:p w:rsidR="00D31AEE" w:rsidRDefault="00D31AEE" w:rsidP="00A10E5E">
      <w:pPr>
        <w:pStyle w:val="43"/>
        <w:spacing w:before="0" w:after="0"/>
      </w:pPr>
      <w:r>
        <w:t>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D31AEE" w:rsidRDefault="00D31AEE" w:rsidP="00A10E5E">
      <w:pPr>
        <w:pStyle w:val="afff0"/>
        <w:spacing w:after="0"/>
      </w:pPr>
      <w:r>
        <w:t>а) письмо о подаче Заявки по установленной настоящей Документацией о Запросе предложений форме (Форма 1);</w:t>
      </w:r>
    </w:p>
    <w:p w:rsidR="00D31AEE" w:rsidRDefault="00D31AEE" w:rsidP="00A10E5E">
      <w:pPr>
        <w:pStyle w:val="afff0"/>
        <w:spacing w:after="0"/>
      </w:pPr>
      <w:r>
        <w:t>б) д</w:t>
      </w:r>
      <w:r w:rsidRPr="00FA1F4A">
        <w:t>екларацию о принадлежности участника к субъектам малого или среднего предпринимательства (Форма 2), утвержденную Положением о Закупках товаров, работ, услуг Заказчика</w:t>
      </w:r>
      <w:r>
        <w:t>;</w:t>
      </w:r>
    </w:p>
    <w:p w:rsidR="00D31AEE" w:rsidRDefault="00D31AEE" w:rsidP="00A10E5E">
      <w:pPr>
        <w:pStyle w:val="afff0"/>
        <w:spacing w:after="0"/>
      </w:pPr>
      <w:r>
        <w:t>в) коммерческое предложение по установленной настоящей Документацией о Запросе предложений форме (Форма 3);</w:t>
      </w:r>
    </w:p>
    <w:p w:rsidR="00D31AEE" w:rsidRDefault="00D31AEE" w:rsidP="00A10E5E">
      <w:pPr>
        <w:pStyle w:val="afff0"/>
        <w:spacing w:after="0"/>
      </w:pPr>
      <w:r>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D31AEE" w:rsidRDefault="00D31AEE" w:rsidP="00A10E5E">
      <w:pPr>
        <w:pStyle w:val="afff0"/>
        <w:spacing w:after="0"/>
      </w:pPr>
      <w:r>
        <w:t>д) документы, подтверждающие соответствие Участника установленным настоящей Документацией о Запросе предложений обязательным требованиям;</w:t>
      </w:r>
    </w:p>
    <w:p w:rsidR="00D31AEE" w:rsidRDefault="00D31AEE" w:rsidP="00A10E5E">
      <w:pPr>
        <w:pStyle w:val="afff0"/>
        <w:spacing w:after="0"/>
      </w:pPr>
      <w:r>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D31AEE" w:rsidRDefault="00D31AEE" w:rsidP="00A10E5E">
      <w:pPr>
        <w:pStyle w:val="afff0"/>
        <w:spacing w:after="0"/>
      </w:pPr>
      <w:r>
        <w:t>ж) иные документы, если требование об их предоставлении установлено настоящей Документацией о Запросе предложений;</w:t>
      </w:r>
    </w:p>
    <w:p w:rsidR="00D31AEE" w:rsidRDefault="00D31AEE" w:rsidP="00A10E5E">
      <w:pPr>
        <w:pStyle w:val="afff0"/>
        <w:spacing w:after="0"/>
      </w:pPr>
      <w:r>
        <w:t>з)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D31AEE" w:rsidRDefault="00D31AEE" w:rsidP="00A10E5E">
      <w:pPr>
        <w:pStyle w:val="afff0"/>
        <w:spacing w:after="0"/>
      </w:pPr>
      <w:r>
        <w:t>и) согласие физического лица на обработку  персональных данных в письменной форме (форма 14).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14,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14.</w:t>
      </w:r>
    </w:p>
    <w:p w:rsidR="00D31AEE" w:rsidRDefault="00D31AEE" w:rsidP="00A10E5E">
      <w:pPr>
        <w:pStyle w:val="afff0"/>
        <w:spacing w:after="0"/>
      </w:pPr>
      <w:r>
        <w:t>к) опись документов, входящих в состав Заявки, по установленной настоящей Документацией о Запросе предложений форме (Форма 13).</w:t>
      </w:r>
    </w:p>
    <w:p w:rsidR="00D31AEE" w:rsidRDefault="00D31AEE" w:rsidP="00A10E5E">
      <w:pPr>
        <w:pStyle w:val="43"/>
        <w:spacing w:before="0" w:after="0"/>
      </w:pPr>
      <w:r>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D31AEE" w:rsidRDefault="00D31AEE" w:rsidP="00A10E5E">
      <w:pPr>
        <w:pStyle w:val="43"/>
        <w:spacing w:before="0" w:after="0"/>
      </w:pPr>
      <w:r>
        <w:t>2.3.1.3 На каждый Лот подается отдельная Заявка (полный комплект документов).</w:t>
      </w:r>
    </w:p>
    <w:p w:rsidR="00D31AEE" w:rsidRDefault="00D31AEE" w:rsidP="00A10E5E">
      <w:pPr>
        <w:pStyle w:val="43"/>
        <w:spacing w:before="0" w:after="0"/>
      </w:pPr>
      <w:r>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D31AEE" w:rsidRDefault="00D31AEE" w:rsidP="00A10E5E">
      <w:pPr>
        <w:ind w:firstLine="567"/>
      </w:pPr>
      <w:r>
        <w:t>2.3.1.5. Требования, предъявляемые к условиям оплаты.</w:t>
      </w:r>
    </w:p>
    <w:p w:rsidR="00D31AEE" w:rsidRDefault="00D31AEE" w:rsidP="00A10E5E">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D31AEE" w:rsidRDefault="00D31AEE" w:rsidP="00A10E5E">
      <w:pPr>
        <w:pStyle w:val="afff0"/>
        <w:spacing w:after="0"/>
      </w:pPr>
      <w:r>
        <w:t>-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D31AEE" w:rsidRPr="00066B98" w:rsidRDefault="00D31AEE" w:rsidP="00066B98">
      <w:pPr>
        <w:pStyle w:val="afff0"/>
        <w:spacing w:after="0"/>
      </w:pPr>
      <w:r>
        <w:t>- срок оплаты должен быть указан в календарных днях.</w:t>
      </w:r>
    </w:p>
    <w:p w:rsidR="00D31AEE" w:rsidRPr="00853859" w:rsidRDefault="00D31AEE" w:rsidP="00AE18AD">
      <w:pPr>
        <w:pStyle w:val="-6"/>
        <w:numPr>
          <w:ilvl w:val="0"/>
          <w:numId w:val="0"/>
        </w:numPr>
        <w:spacing w:line="240" w:lineRule="auto"/>
        <w:ind w:firstLine="567"/>
        <w:rPr>
          <w:sz w:val="24"/>
          <w:szCs w:val="24"/>
        </w:rPr>
      </w:pPr>
      <w:r w:rsidRPr="00A3030E">
        <w:rPr>
          <w:sz w:val="24"/>
          <w:szCs w:val="24"/>
        </w:rP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D31AEE" w:rsidRPr="00406C95" w:rsidRDefault="00D31AEE" w:rsidP="00406C95">
      <w:pPr>
        <w:pStyle w:val="-6"/>
        <w:numPr>
          <w:ilvl w:val="0"/>
          <w:numId w:val="0"/>
        </w:numPr>
        <w:spacing w:line="240" w:lineRule="auto"/>
        <w:ind w:firstLine="567"/>
        <w:rPr>
          <w:sz w:val="24"/>
          <w:szCs w:val="24"/>
        </w:rPr>
      </w:pPr>
      <w:r w:rsidRPr="00406C95">
        <w:rPr>
          <w:sz w:val="24"/>
          <w:szCs w:val="24"/>
        </w:rPr>
        <w:t xml:space="preserve">Участник не имеет права предложить в качестве условий оплаты авансовый платеж. </w:t>
      </w:r>
    </w:p>
    <w:p w:rsidR="00D31AEE" w:rsidRPr="00406C95" w:rsidRDefault="00D31AEE" w:rsidP="00406C95">
      <w:pPr>
        <w:pStyle w:val="-6"/>
        <w:numPr>
          <w:ilvl w:val="0"/>
          <w:numId w:val="0"/>
        </w:numPr>
        <w:spacing w:line="240" w:lineRule="auto"/>
        <w:ind w:firstLine="567"/>
        <w:rPr>
          <w:sz w:val="24"/>
          <w:szCs w:val="24"/>
        </w:rPr>
      </w:pPr>
      <w:r w:rsidRPr="00406C95">
        <w:rPr>
          <w:sz w:val="24"/>
          <w:szCs w:val="24"/>
        </w:rPr>
        <w:t>В случае если Участником в качестве условий оплаты будет предложен авансовый плетеж, то поданная им Заявка  будет отклонена, как не соответствующая требованиям Документации.</w:t>
      </w:r>
    </w:p>
    <w:p w:rsidR="00D31AEE" w:rsidRDefault="00D31AEE" w:rsidP="00A10E5E">
      <w:pPr>
        <w:pStyle w:val="-6"/>
        <w:numPr>
          <w:ilvl w:val="0"/>
          <w:numId w:val="0"/>
        </w:numPr>
        <w:tabs>
          <w:tab w:val="left" w:pos="708"/>
        </w:tabs>
        <w:spacing w:line="240" w:lineRule="auto"/>
        <w:ind w:firstLine="567"/>
        <w:rPr>
          <w:sz w:val="24"/>
          <w:szCs w:val="24"/>
        </w:rPr>
      </w:pPr>
      <w:r w:rsidRPr="00A3030E">
        <w:rPr>
          <w:sz w:val="24"/>
          <w:szCs w:val="24"/>
        </w:rPr>
        <w:t>2.3.1.5.2. Если к условиям оплаты установлены</w:t>
      </w:r>
      <w:r>
        <w:rPr>
          <w:sz w:val="24"/>
          <w:szCs w:val="24"/>
        </w:rPr>
        <w:t xml:space="preserve">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p w:rsidR="00D31AEE" w:rsidRDefault="00D31AEE" w:rsidP="00A10E5E">
      <w:pPr>
        <w:pStyle w:val="afff0"/>
        <w:spacing w:after="0"/>
      </w:pPr>
      <w:r>
        <w:t>2.3.1.6. Требования, предъявляемые к сроку поставки товара.</w:t>
      </w:r>
    </w:p>
    <w:p w:rsidR="00D31AEE" w:rsidRDefault="00D31AEE" w:rsidP="00A10E5E">
      <w:pPr>
        <w:pStyle w:val="afff0"/>
        <w:spacing w:after="0"/>
      </w:pPr>
      <w:r>
        <w:t>2.3.1.6.1. В случае, если критерием оценки заявок Участников является «Срок поставки товара», Заявка Участника должна соответствовать следующим требованиям:</w:t>
      </w:r>
    </w:p>
    <w:p w:rsidR="00D31AEE" w:rsidRDefault="00D31AEE" w:rsidP="00A10E5E">
      <w:pPr>
        <w:pStyle w:val="afff0"/>
        <w:spacing w:after="0"/>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D31AEE" w:rsidRDefault="00D31AEE" w:rsidP="00A10E5E">
      <w:pPr>
        <w:pStyle w:val="afff0"/>
        <w:spacing w:after="0"/>
      </w:pPr>
      <w:r>
        <w:t>- срок поставки товара не должен противоречить требованиям, установленным настоящей Документацией;</w:t>
      </w:r>
    </w:p>
    <w:p w:rsidR="00D31AEE" w:rsidRDefault="00D31AEE" w:rsidP="00A10E5E">
      <w:pPr>
        <w:pStyle w:val="afff0"/>
        <w:spacing w:after="0"/>
      </w:pPr>
      <w:r>
        <w:t>- не допускается указание срока поставки товара в виде периода времени (например: 14 календарных дней, в течение 14-ти календарных дней и т.д.).</w:t>
      </w:r>
    </w:p>
    <w:p w:rsidR="00D31AEE" w:rsidRDefault="00D31AEE" w:rsidP="00A10E5E">
      <w:pPr>
        <w:pStyle w:val="afff0"/>
        <w:spacing w:after="0"/>
      </w:pPr>
      <w:r>
        <w:t>2.3.1.6.2. Если к сроку поставки товара установлены обязательные требования,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D31AEE" w:rsidRDefault="00D31AEE" w:rsidP="00AE18AD">
      <w:pPr>
        <w:pStyle w:val="afff0"/>
        <w:spacing w:after="0"/>
      </w:pPr>
      <w:r>
        <w:t>Если Участник предложил сроки поставки или способы определения сроков поставки иные чем те, которые указаны в Документации о запросе предложений, его Заявка будет отклонена Организатором, как несоответствующая требованиям Документации о запросе предложений.</w:t>
      </w:r>
    </w:p>
    <w:p w:rsidR="00D31AEE" w:rsidRDefault="00D31AEE" w:rsidP="00AE18AD">
      <w:pPr>
        <w:pStyle w:val="-6"/>
        <w:numPr>
          <w:ilvl w:val="0"/>
          <w:numId w:val="0"/>
        </w:numPr>
        <w:tabs>
          <w:tab w:val="left" w:pos="708"/>
        </w:tabs>
        <w:spacing w:line="240" w:lineRule="auto"/>
        <w:ind w:firstLine="567"/>
        <w:rPr>
          <w:sz w:val="24"/>
          <w:szCs w:val="24"/>
        </w:rPr>
      </w:pPr>
      <w:r>
        <w:rPr>
          <w:sz w:val="24"/>
          <w:szCs w:val="24"/>
        </w:rPr>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D31AEE" w:rsidRDefault="00D31AEE" w:rsidP="00AE18AD">
      <w:pPr>
        <w:pStyle w:val="-6"/>
        <w:numPr>
          <w:ilvl w:val="0"/>
          <w:numId w:val="0"/>
        </w:numPr>
        <w:tabs>
          <w:tab w:val="left" w:pos="708"/>
        </w:tabs>
        <w:spacing w:line="240" w:lineRule="auto"/>
        <w:ind w:firstLine="567"/>
        <w:rPr>
          <w:sz w:val="24"/>
          <w:szCs w:val="24"/>
        </w:rPr>
      </w:pPr>
      <w:r>
        <w:rPr>
          <w:sz w:val="24"/>
          <w:szCs w:val="24"/>
        </w:rPr>
        <w:t>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товара, сертифицированного в системе добровольной сертификации «Газсерт» будет присвоена оценка «0 баллов».</w:t>
      </w:r>
    </w:p>
    <w:p w:rsidR="00D31AEE" w:rsidRPr="00853859" w:rsidRDefault="00D31AEE" w:rsidP="00261C59">
      <w:pPr>
        <w:tabs>
          <w:tab w:val="left" w:pos="708"/>
        </w:tabs>
        <w:ind w:firstLine="567"/>
        <w:jc w:val="both"/>
      </w:pPr>
      <w:r>
        <w:t xml:space="preserve">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w:t>
      </w:r>
      <w:r w:rsidRPr="00CD7BF7">
        <w:t>«</w:t>
      </w:r>
      <w:r w:rsidRPr="00AB0E81">
        <w:t>Количество товара, сертифицированного в системе добровольной сертификации «</w:t>
      </w:r>
      <w:r w:rsidRPr="00CD7BF7">
        <w:t>Газсерт» будет присвоена оценка «0 баллов».</w:t>
      </w:r>
    </w:p>
    <w:p w:rsidR="00D31AEE" w:rsidRDefault="00D31AEE" w:rsidP="001D7582">
      <w:pPr>
        <w:tabs>
          <w:tab w:val="left" w:pos="708"/>
        </w:tabs>
        <w:ind w:firstLine="567"/>
        <w:jc w:val="both"/>
      </w:pPr>
      <w:r>
        <w:t xml:space="preserve">Срок действия сертификата Газсерт не должен истечь до момента открытия доступа к Заявкам на участие в Запросе предложений, указанного в п. 3.16 Документации. Документации. </w:t>
      </w:r>
    </w:p>
    <w:p w:rsidR="00D31AEE" w:rsidRPr="001D7582" w:rsidRDefault="00D31AEE" w:rsidP="001D7582">
      <w:pPr>
        <w:tabs>
          <w:tab w:val="left" w:pos="708"/>
        </w:tabs>
        <w:ind w:firstLine="567"/>
        <w:jc w:val="both"/>
      </w:pPr>
      <w:r>
        <w:t>В случае если на момент открытия доступа к Заявкам на участие в Запросе предложений срок действия сертификата или одного из сертификатов Газсерт истек, то Заявке Участника по критерию «Количество товара, сертифицированного в системе добровольной сертификации «Газсерт» будет присвоена оценка «0 баллов»</w:t>
      </w:r>
      <w:r w:rsidRPr="001D7582">
        <w:t>.</w:t>
      </w:r>
    </w:p>
    <w:p w:rsidR="00D31AEE" w:rsidRDefault="00D31AEE" w:rsidP="00A10E5E">
      <w:pPr>
        <w:pStyle w:val="43"/>
        <w:spacing w:before="0" w:after="0"/>
      </w:pPr>
    </w:p>
    <w:p w:rsidR="00D31AEE" w:rsidRPr="00D97F0A" w:rsidRDefault="00D31AEE" w:rsidP="00D97F0A">
      <w:pPr>
        <w:ind w:firstLine="567"/>
        <w:rPr>
          <w:b/>
          <w:bCs/>
        </w:rPr>
      </w:pPr>
      <w:r w:rsidRPr="00D97F0A">
        <w:t>2.3.2 Порядок подготовки Заявки в электронном виде</w:t>
      </w:r>
    </w:p>
    <w:p w:rsidR="00D31AEE" w:rsidRDefault="00D31AEE" w:rsidP="00A10E5E">
      <w:pPr>
        <w:pStyle w:val="43"/>
        <w:spacing w:before="0" w:after="0"/>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D31AEE" w:rsidRDefault="00D31AEE" w:rsidP="00A10E5E">
      <w:pPr>
        <w:pStyle w:val="43"/>
        <w:spacing w:before="0" w:after="0"/>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D31AEE" w:rsidRDefault="00D31AEE" w:rsidP="00A10E5E">
      <w:pPr>
        <w:pStyle w:val="afff0"/>
        <w:spacing w:after="0"/>
      </w:pPr>
      <w:r>
        <w:t>а) не редактируемый формат pdf;</w:t>
      </w:r>
    </w:p>
    <w:p w:rsidR="00D31AEE" w:rsidRDefault="00D31AEE" w:rsidP="00A10E5E">
      <w:pPr>
        <w:pStyle w:val="afff0"/>
        <w:spacing w:after="0"/>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D31AEE" w:rsidRDefault="00D31AEE" w:rsidP="00A10E5E">
      <w:pPr>
        <w:pStyle w:val="43"/>
        <w:spacing w:before="0" w:after="0"/>
      </w:pPr>
      <w:r>
        <w:t>2.3.2.3 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w:t>
      </w:r>
    </w:p>
    <w:p w:rsidR="00D31AEE" w:rsidRDefault="00D31AEE" w:rsidP="00A10E5E">
      <w:pPr>
        <w:pStyle w:val="43"/>
        <w:spacing w:before="0" w:after="0"/>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D31AEE" w:rsidRDefault="00D31AEE" w:rsidP="00A10E5E">
      <w:pPr>
        <w:pStyle w:val="43"/>
        <w:spacing w:before="0" w:after="0"/>
      </w:pPr>
      <w:r>
        <w:t>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Руководителя или Уполномоченного лица и печатью Участника, расположенными рядом с каждым исправлением.</w:t>
      </w:r>
    </w:p>
    <w:p w:rsidR="00D31AEE" w:rsidRDefault="00D31AEE" w:rsidP="00A10E5E">
      <w:pPr>
        <w:pStyle w:val="43"/>
        <w:spacing w:before="0" w:after="0"/>
      </w:pPr>
      <w: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D31AEE" w:rsidRDefault="00D31AEE" w:rsidP="00A10E5E">
      <w:pPr>
        <w:pStyle w:val="43"/>
        <w:spacing w:before="0" w:after="0"/>
      </w:pPr>
    </w:p>
    <w:p w:rsidR="00D31AEE" w:rsidRDefault="00D31AEE" w:rsidP="00D97F0A">
      <w:pPr>
        <w:ind w:firstLine="567"/>
      </w:pPr>
      <w:r>
        <w:t>2.3.3 Требования к сроку действия Заявки</w:t>
      </w:r>
    </w:p>
    <w:p w:rsidR="00D31AEE" w:rsidRDefault="00D31AEE" w:rsidP="00A10E5E">
      <w:pPr>
        <w:pStyle w:val="43"/>
        <w:spacing w:before="0" w:after="0"/>
      </w:pPr>
      <w:r>
        <w:t>2.3.3.1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D31AEE" w:rsidRDefault="00D31AEE" w:rsidP="00A10E5E">
      <w:pPr>
        <w:pStyle w:val="43"/>
        <w:spacing w:before="0" w:after="0"/>
      </w:pPr>
    </w:p>
    <w:p w:rsidR="00D31AEE" w:rsidRDefault="00D31AEE" w:rsidP="00D97F0A">
      <w:pPr>
        <w:ind w:firstLine="567"/>
      </w:pPr>
      <w:r>
        <w:t>2.3.4 Требования к языку Заявки</w:t>
      </w:r>
    </w:p>
    <w:p w:rsidR="00D31AEE" w:rsidRDefault="00D31AEE" w:rsidP="00A10E5E">
      <w:pPr>
        <w:pStyle w:val="43"/>
        <w:spacing w:before="0" w:after="0"/>
      </w:pPr>
      <w:r>
        <w:t>2.3.4.1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D31AEE" w:rsidRDefault="00D31AEE" w:rsidP="00A10E5E">
      <w:pPr>
        <w:pStyle w:val="43"/>
        <w:spacing w:before="0" w:after="0"/>
      </w:pPr>
      <w:r>
        <w:t>2.3.4.2 Организатор не принимает к рассмотрению документы, не переведенные на русский язык.</w:t>
      </w:r>
    </w:p>
    <w:p w:rsidR="00D31AEE" w:rsidRDefault="00D31AEE" w:rsidP="00A10E5E">
      <w:pPr>
        <w:pStyle w:val="43"/>
        <w:spacing w:before="0" w:after="0"/>
      </w:pPr>
    </w:p>
    <w:p w:rsidR="00D31AEE" w:rsidRDefault="00D31AEE" w:rsidP="00D97F0A">
      <w:pPr>
        <w:ind w:firstLine="567"/>
      </w:pPr>
      <w:r>
        <w:t>2</w:t>
      </w:r>
      <w:r w:rsidRPr="00D97F0A">
        <w:t>.3.5 Требования к валюте Заявки</w:t>
      </w:r>
    </w:p>
    <w:p w:rsidR="00D31AEE" w:rsidRDefault="00D31AEE" w:rsidP="00A10E5E">
      <w:pPr>
        <w:pStyle w:val="43"/>
        <w:spacing w:before="0" w:after="0"/>
      </w:pPr>
      <w:r>
        <w:t>2.3.5.1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D31AEE" w:rsidRDefault="00D31AEE" w:rsidP="00A10E5E">
      <w:pPr>
        <w:pStyle w:val="43"/>
        <w:spacing w:before="0" w:after="0"/>
      </w:pPr>
      <w:r>
        <w:t>2.3.5.2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D31AEE" w:rsidRDefault="00D31AEE" w:rsidP="00A10E5E">
      <w:pPr>
        <w:pStyle w:val="43"/>
        <w:spacing w:before="0" w:after="0"/>
      </w:pPr>
    </w:p>
    <w:p w:rsidR="00D31AEE" w:rsidRDefault="00D31AEE" w:rsidP="00D97F0A">
      <w:pPr>
        <w:ind w:firstLine="567"/>
      </w:pPr>
      <w:r>
        <w:t>2.3.6 Начальная (максимальная) цена предмета закупки</w:t>
      </w:r>
    </w:p>
    <w:p w:rsidR="00D31AEE" w:rsidRDefault="00D31AEE" w:rsidP="00A10E5E">
      <w:pPr>
        <w:pStyle w:val="43"/>
        <w:spacing w:before="0" w:after="0"/>
      </w:pPr>
      <w:r>
        <w:t>2.3.6.1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D31AEE" w:rsidRDefault="00D31AEE" w:rsidP="00A10E5E">
      <w:pPr>
        <w:pStyle w:val="43"/>
        <w:spacing w:before="0" w:after="0"/>
      </w:pPr>
      <w:r w:rsidRPr="00155927">
        <w:t>2.3.6.2. 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"Начальная (максимальная) цена за единицу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D31AEE" w:rsidRDefault="00D31AEE" w:rsidP="00A10E5E">
      <w:pPr>
        <w:pStyle w:val="43"/>
        <w:spacing w:before="0" w:after="0"/>
      </w:pPr>
    </w:p>
    <w:p w:rsidR="00D31AEE" w:rsidRDefault="00D31AEE" w:rsidP="00D97F0A">
      <w:pPr>
        <w:ind w:firstLine="567"/>
      </w:pPr>
      <w:r>
        <w:t>2.3.7 Требования к обеспечению Заявки на участие в Запросе предложений</w:t>
      </w:r>
    </w:p>
    <w:p w:rsidR="00D31AEE" w:rsidRDefault="00D31AEE" w:rsidP="00A10E5E">
      <w:pPr>
        <w:pStyle w:val="afff0"/>
        <w:spacing w:after="0"/>
      </w:pPr>
      <w:r>
        <w:t>2.3.7.1.Если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D31AEE" w:rsidRDefault="00D31AEE" w:rsidP="00A10E5E">
      <w:pPr>
        <w:pStyle w:val="afff0"/>
        <w:spacing w:after="0"/>
      </w:pPr>
      <w:r>
        <w:t>2.3.7.2. Способ, размер и срок действия обеспечения Заявки настоящего Запроса предложений  указываются  в  Извещении о проведении Закупки (п. 15) и Информационной карте Запроса предложений (п. 3.11).</w:t>
      </w:r>
    </w:p>
    <w:p w:rsidR="00D31AEE" w:rsidRDefault="00D31AEE" w:rsidP="00FA1F4A">
      <w:pPr>
        <w:pStyle w:val="afff0"/>
      </w:pPr>
      <w:r>
        <w:t>2.3.7.3.</w:t>
      </w:r>
      <w:r w:rsidRPr="00FA1F4A">
        <w:t xml:space="preserve"> </w:t>
      </w:r>
      <w:r>
        <w:t xml:space="preserve">Обеспечение Заявки, по выбору Участника, может предоставляться следующими способами: </w:t>
      </w:r>
    </w:p>
    <w:p w:rsidR="00D31AEE" w:rsidRDefault="00D31AEE" w:rsidP="00FA1F4A">
      <w:pPr>
        <w:pStyle w:val="afff0"/>
      </w:pPr>
      <w:r>
        <w:t xml:space="preserve"> - банковская гарантия, составленная с учетом требований статей 368-378 Гражданского кодекса РФ, </w:t>
      </w:r>
    </w:p>
    <w:p w:rsidR="00D31AEE" w:rsidRDefault="00D31AEE" w:rsidP="00FA1F4A">
      <w:pPr>
        <w:pStyle w:val="afff0"/>
        <w:spacing w:after="0"/>
      </w:pPr>
      <w:r>
        <w:t>- перечисление денежных средств на расчетный счет Организатора закупки, указанный в п. 2.3.7.9. настоящей Документации.</w:t>
      </w:r>
    </w:p>
    <w:p w:rsidR="00D31AEE" w:rsidRDefault="00D31AEE" w:rsidP="00A10E5E">
      <w:pPr>
        <w:pStyle w:val="afff0"/>
        <w:spacing w:after="0"/>
      </w:pPr>
      <w:r>
        <w:t>2.3.7.4.Банковская гарантия должна содержать следующие условия:</w:t>
      </w:r>
    </w:p>
    <w:p w:rsidR="00D31AEE" w:rsidRDefault="00D31AEE" w:rsidP="00A10E5E">
      <w:pPr>
        <w:pStyle w:val="afff0"/>
        <w:spacing w:after="0"/>
      </w:pPr>
      <w:r>
        <w:t>- быть безотзывной;</w:t>
      </w:r>
    </w:p>
    <w:p w:rsidR="00D31AEE" w:rsidRDefault="00D31AEE" w:rsidP="00A10E5E">
      <w:pPr>
        <w:pStyle w:val="afff0"/>
        <w:spacing w:after="0"/>
      </w:pPr>
      <w:r>
        <w:t>- быть предоставлена в рублях Российской Федерации (валюта банковской гарантии – рубль РФ);</w:t>
      </w:r>
    </w:p>
    <w:p w:rsidR="00D31AEE" w:rsidRDefault="00D31AEE" w:rsidP="00A10E5E">
      <w:pPr>
        <w:pStyle w:val="afff0"/>
        <w:spacing w:after="0"/>
      </w:pPr>
      <w:r>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D31AEE" w:rsidRDefault="00D31AEE" w:rsidP="00A10E5E">
      <w:pPr>
        <w:pStyle w:val="afff0"/>
        <w:spacing w:after="0"/>
      </w:pPr>
      <w:r>
        <w:t xml:space="preserve"> срок действия банковской  гарантии должен быть не менее,  чем 60 (шестьдесят) календарных дней  с даты публикации Извещения о проведении закупки на Общероссийском официальном сайте www.zakupki.gov.ru.</w:t>
      </w:r>
    </w:p>
    <w:p w:rsidR="00D31AEE" w:rsidRDefault="00D31AEE" w:rsidP="00A10E5E">
      <w:pPr>
        <w:pStyle w:val="afff0"/>
        <w:spacing w:after="0"/>
      </w:pPr>
      <w:r>
        <w:t>2.3.7.5.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D31AEE" w:rsidRDefault="00D31AEE" w:rsidP="00A10E5E">
      <w:pPr>
        <w:pStyle w:val="afff0"/>
        <w:spacing w:after="0"/>
      </w:pPr>
      <w:r>
        <w:t>2.3.7.5.1.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D31AEE" w:rsidRDefault="00D31AEE" w:rsidP="00A10E5E">
      <w:pPr>
        <w:pStyle w:val="afff0"/>
        <w:spacing w:after="0"/>
      </w:pPr>
      <w:r>
        <w:t xml:space="preserve">2.3.7.5.2.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D31AEE" w:rsidRDefault="00D31AEE" w:rsidP="00A10E5E">
      <w:pPr>
        <w:pStyle w:val="afff0"/>
        <w:spacing w:after="0"/>
      </w:pPr>
      <w:r>
        <w:t>2.3.7.5.3. Предоставление Участником в составе Заявки ложной информации или недостоверных сведений.</w:t>
      </w:r>
    </w:p>
    <w:p w:rsidR="00D31AEE" w:rsidRDefault="00D31AEE" w:rsidP="00A10E5E">
      <w:pPr>
        <w:pStyle w:val="afff0"/>
        <w:spacing w:after="0"/>
      </w:pPr>
      <w:r>
        <w:t>2.3.7.5.4.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D31AEE" w:rsidRDefault="00D31AEE" w:rsidP="00A10E5E">
      <w:pPr>
        <w:pStyle w:val="afff0"/>
        <w:spacing w:after="0"/>
      </w:pPr>
      <w:r>
        <w:t>2.3.7.6. В банковской гарантии не должно быть условий или требований, противоречащих пп. 2.3.7.3., 2.3.7.4., 2.3.7.5.  настоящей Документации о запросе предложений.</w:t>
      </w:r>
    </w:p>
    <w:p w:rsidR="00D31AEE" w:rsidRDefault="00D31AEE" w:rsidP="00A10E5E">
      <w:pPr>
        <w:pStyle w:val="afff0"/>
        <w:spacing w:after="0"/>
      </w:pPr>
      <w:r>
        <w:t>2.3.7.7. В случаях, указанных в п. 2.3.7.5.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p>
    <w:p w:rsidR="00D31AEE" w:rsidRDefault="00D31AEE" w:rsidP="00A10E5E">
      <w:pPr>
        <w:pStyle w:val="afff0"/>
        <w:spacing w:after="0"/>
      </w:pPr>
      <w:r>
        <w:t>2.3.7.8. ООО «Газэнергоинформ» обязано принимать к рассмотрению Заявку, представленную Участником при наличии в ней банковской гарантии от следующих банков, а также их филиалов и отделений: ОАО «Сбербанк России»; ОАО Банк ВТБ; ОАО «Газпромбанк»; ОАО «Россельхозбанк»; ЗАО «Банк ВТБ 24»; ОАО «Банк Москвы»; ОАО «АЛЬФА-БАНК»; ЗАО «ЮниКредит Банк»; ЗАО «Райффайзенбанк»; ОАО «Промсвязьбанк»; ОАО АКБ «РОСБАНК»; ОАО «ТрансКредитБанк»; ОАО «МДМ Банк»; АКБ «АК БАРС» (ОАО); ЗАО КБ «Ситибанк»; ОАО «Нордеа Банк»; ОАО АКБ «Связь-Банк»; АБ «Банк Сосьете Женераль Восток» (ЗАО); ЗАО «ГЛОБЭКСБАНК»; ЗАО «ИНГ БАНК (ЕВРАЗИЯ)»; АКБ «Абсолют Банк» (ЗАО); ОАО «ОТП Банк»; ООО «Русфинанс Банк»; ЗАО «Банк Интеза»; ЗАО «БНП ПАРИБА Банк»; ОАО «ВБРР»; ЗАО «КБ ДельтаКредит»; ЗАО «ДжиИ Мани Банк»; ЗАО «Натиксис Банк»; ООО «БАНК ФИНИНВЕСТ»; АБ «ГПБ-Ипотека» (ОАО); КБ «МИА» (ОАО); ОАО «СЭБ Банк»; ОАО «Номос банк»; АБ «Россия»; ОАО «Собинбанк», КБ «Еврокапитал-Альянс» (ООО), ОАО «Банк Финсервис».</w:t>
      </w:r>
    </w:p>
    <w:p w:rsidR="00D31AEE" w:rsidRDefault="00D31AEE" w:rsidP="00A10E5E">
      <w:pPr>
        <w:pStyle w:val="afff0"/>
        <w:spacing w:after="0"/>
      </w:pPr>
      <w:r>
        <w:t xml:space="preserve">2.3.7.9.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D31AEE" w:rsidRDefault="00D31AEE" w:rsidP="00A10E5E">
      <w:pPr>
        <w:pStyle w:val="afff0"/>
        <w:spacing w:after="0"/>
      </w:pPr>
      <w:r>
        <w:t>ООО «Газэнергоинформ»</w:t>
      </w:r>
    </w:p>
    <w:p w:rsidR="00D31AEE" w:rsidRDefault="00D31AEE" w:rsidP="00A10E5E">
      <w:pPr>
        <w:pStyle w:val="afff0"/>
        <w:spacing w:after="0"/>
      </w:pPr>
      <w:r>
        <w:t>ОКПО 60510227; ОГРН 1097746173249;</w:t>
      </w:r>
    </w:p>
    <w:p w:rsidR="00D31AEE" w:rsidRDefault="00D31AEE" w:rsidP="00A10E5E">
      <w:pPr>
        <w:pStyle w:val="afff0"/>
        <w:spacing w:after="0"/>
      </w:pPr>
      <w:r>
        <w:t>ИНН 7728696530; КПП 781101001</w:t>
      </w:r>
    </w:p>
    <w:p w:rsidR="00D31AEE" w:rsidRDefault="00D31AEE" w:rsidP="00A10E5E">
      <w:pPr>
        <w:pStyle w:val="afff0"/>
        <w:spacing w:after="0"/>
      </w:pPr>
      <w:r>
        <w:t xml:space="preserve">р/с 40702810600000005194  в ОАО «АБ «Россия» </w:t>
      </w:r>
    </w:p>
    <w:p w:rsidR="00D31AEE" w:rsidRDefault="00D31AEE" w:rsidP="00A10E5E">
      <w:pPr>
        <w:pStyle w:val="afff0"/>
        <w:spacing w:after="0"/>
      </w:pPr>
      <w:r>
        <w:t>к/с 30101810800000000861</w:t>
      </w:r>
    </w:p>
    <w:p w:rsidR="00D31AEE" w:rsidRDefault="00D31AEE" w:rsidP="00A10E5E">
      <w:pPr>
        <w:pStyle w:val="afff0"/>
        <w:spacing w:after="0"/>
      </w:pPr>
      <w:r>
        <w:t>БИК 044030861</w:t>
      </w:r>
    </w:p>
    <w:p w:rsidR="00D31AEE" w:rsidRDefault="00D31AEE" w:rsidP="00A10E5E">
      <w:pPr>
        <w:pStyle w:val="afff0"/>
        <w:spacing w:after="0"/>
      </w:pPr>
      <w:r>
        <w:t xml:space="preserve">2.3.7.9.1.В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D31AEE" w:rsidRDefault="00D31AEE" w:rsidP="00A10E5E">
      <w:pPr>
        <w:pStyle w:val="afff0"/>
        <w:spacing w:after="0"/>
      </w:pPr>
      <w:r>
        <w:t>2.3.7.9.2.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D31AEE" w:rsidRDefault="00D31AEE" w:rsidP="00A10E5E">
      <w:pPr>
        <w:pStyle w:val="afff0"/>
        <w:tabs>
          <w:tab w:val="left" w:pos="142"/>
        </w:tabs>
        <w:spacing w:after="0"/>
      </w:pPr>
      <w:r>
        <w:t>2.3.7.10.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D31AEE" w:rsidRDefault="00D31AEE" w:rsidP="00A10E5E">
      <w:pPr>
        <w:pStyle w:val="afff0"/>
        <w:tabs>
          <w:tab w:val="left" w:pos="142"/>
        </w:tabs>
        <w:spacing w:after="0"/>
      </w:pPr>
      <w:r>
        <w:t>2.3.7.10.1.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D31AEE" w:rsidRDefault="00D31AEE" w:rsidP="00A10E5E">
      <w:pPr>
        <w:pStyle w:val="afff0"/>
        <w:tabs>
          <w:tab w:val="left" w:pos="142"/>
        </w:tabs>
        <w:spacing w:after="0"/>
      </w:pPr>
      <w:r>
        <w:t xml:space="preserve">2.3.7.10.2.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D31AEE" w:rsidRDefault="00D31AEE" w:rsidP="00A10E5E">
      <w:pPr>
        <w:pStyle w:val="afff0"/>
        <w:tabs>
          <w:tab w:val="left" w:pos="142"/>
        </w:tabs>
        <w:spacing w:after="0"/>
      </w:pPr>
      <w:r>
        <w:t>2.3.7.10.3. Предоставление Участником в составе Заявки ложной информации или недостоверных сведений.</w:t>
      </w:r>
    </w:p>
    <w:p w:rsidR="00D31AEE" w:rsidRDefault="00D31AEE" w:rsidP="00A10E5E">
      <w:pPr>
        <w:pStyle w:val="afff0"/>
        <w:tabs>
          <w:tab w:val="left" w:pos="142"/>
        </w:tabs>
        <w:spacing w:after="0"/>
      </w:pPr>
      <w:r>
        <w:t>2.3.7.10.4.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0" w:type="auto"/>
        <w:tblLook w:val="04A0" w:firstRow="1" w:lastRow="0" w:firstColumn="1" w:lastColumn="0" w:noHBand="0" w:noVBand="1"/>
      </w:tblPr>
      <w:tblGrid>
        <w:gridCol w:w="9853"/>
      </w:tblGrid>
      <w:tr w:rsidR="00D31AEE" w:rsidTr="005D7994">
        <w:tc>
          <w:tcPr>
            <w:tcW w:w="9853" w:type="dxa"/>
            <w:shd w:val="clear" w:color="auto" w:fill="auto"/>
          </w:tcPr>
          <w:p w:rsidR="00D31AEE" w:rsidRDefault="00D31AEE" w:rsidP="005D7994">
            <w:pPr>
              <w:pStyle w:val="afff0"/>
              <w:tabs>
                <w:tab w:val="left" w:pos="142"/>
              </w:tabs>
              <w:spacing w:after="0"/>
            </w:pPr>
            <w:r>
              <w:t xml:space="preserve">2.3.7.10.5. Возврат Участникам Обеспечения заявки осуществляется в следующих случаях: </w:t>
            </w:r>
          </w:p>
          <w:p w:rsidR="00D31AEE" w:rsidRDefault="00D31AEE" w:rsidP="005D7994">
            <w:pPr>
              <w:pStyle w:val="afff0"/>
              <w:spacing w:after="0"/>
            </w:pPr>
            <w:r>
              <w:t>а) Заявка получена Организатором после окончания срока ее подачи, установленного в Извещении и Документации.</w:t>
            </w:r>
          </w:p>
          <w:p w:rsidR="00D31AEE" w:rsidRDefault="00D31AEE" w:rsidP="005D7994">
            <w:pPr>
              <w:pStyle w:val="afff0"/>
              <w:spacing w:after="0"/>
            </w:pPr>
            <w:r>
              <w:t>б) Участникам, которые участвовали в открытом запросе предложений, за исключением лиц, Заявкам которых присвоены первый и второй номера.</w:t>
            </w:r>
          </w:p>
          <w:p w:rsidR="00D31AEE" w:rsidRDefault="00D31AEE" w:rsidP="005D7994">
            <w:pPr>
              <w:pStyle w:val="afff0"/>
              <w:spacing w:after="0"/>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D31AEE" w:rsidRDefault="00D31AEE" w:rsidP="005D7994">
            <w:pPr>
              <w:pStyle w:val="afff0"/>
              <w:spacing w:after="0"/>
            </w:pPr>
            <w:r>
              <w:t xml:space="preserve">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  </w:t>
            </w:r>
          </w:p>
          <w:p w:rsidR="00D31AEE" w:rsidRDefault="00D31AEE" w:rsidP="005D7994">
            <w:pPr>
              <w:pStyle w:val="afff0"/>
              <w:spacing w:after="0"/>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D31AEE" w:rsidRDefault="00D31AEE" w:rsidP="005D7994">
            <w:pPr>
              <w:pStyle w:val="afff0"/>
              <w:spacing w:after="0"/>
            </w:pPr>
            <w:r>
              <w:t>е) Признания закупки несостоявшейся.</w:t>
            </w:r>
          </w:p>
          <w:p w:rsidR="00D31AEE" w:rsidRDefault="00D31AEE" w:rsidP="005D7994">
            <w:pPr>
              <w:pStyle w:val="afff0"/>
              <w:spacing w:after="0"/>
            </w:pPr>
            <w:r>
              <w:t xml:space="preserve">ж) Отзыва Заявки Участником до истечения срока окончания подачи заявок. </w:t>
            </w:r>
          </w:p>
          <w:p w:rsidR="00D31AEE" w:rsidRDefault="00D31AEE" w:rsidP="005D7994">
            <w:pPr>
              <w:pStyle w:val="afff0"/>
              <w:spacing w:after="0"/>
            </w:pPr>
            <w:r>
              <w:t>з) Отказа Заказчика от закупки.</w:t>
            </w:r>
          </w:p>
          <w:p w:rsidR="00D31AEE" w:rsidRDefault="00D31AEE" w:rsidP="005D7994">
            <w:pPr>
              <w:pStyle w:val="afff0"/>
              <w:spacing w:after="0"/>
            </w:pPr>
            <w:r>
              <w:t>и)  Отказа Заказчика от заключения договора по результатам закупки.</w:t>
            </w:r>
          </w:p>
          <w:p w:rsidR="00D31AEE" w:rsidRDefault="00D31AEE" w:rsidP="005D7994">
            <w:pPr>
              <w:pStyle w:val="afff0"/>
              <w:spacing w:after="0"/>
            </w:pPr>
            <w:r>
              <w:t xml:space="preserve">2.3.7.11.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2.3.7.10.5. настоящей Документации, но не ранее даты завершения Запроса предложений. </w:t>
            </w:r>
          </w:p>
          <w:p w:rsidR="00D31AEE" w:rsidRDefault="00D31AEE" w:rsidP="005D7994">
            <w:pPr>
              <w:pStyle w:val="afff0"/>
              <w:spacing w:after="0"/>
            </w:pPr>
            <w:r>
              <w:t xml:space="preserve">Заявление о возврате обеспечения заявки  должно быть предоставлено Организатору на бумажном носителе (Форма № 16). </w:t>
            </w:r>
          </w:p>
          <w:p w:rsidR="00D31AEE" w:rsidRDefault="00D31AEE" w:rsidP="005D7994">
            <w:pPr>
              <w:pStyle w:val="afff0"/>
              <w:spacing w:after="0"/>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D31AEE" w:rsidRDefault="00D31AEE" w:rsidP="005D7994">
            <w:pPr>
              <w:pStyle w:val="afff0"/>
              <w:spacing w:after="0"/>
            </w:pPr>
            <w:r>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p>
          <w:p w:rsidR="00D31AEE" w:rsidRDefault="00D31AEE" w:rsidP="005D7994">
            <w:pPr>
              <w:pStyle w:val="afff0"/>
              <w:spacing w:after="0"/>
            </w:pPr>
            <w:r>
              <w:t>2.3.7.12.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D31AEE" w:rsidRDefault="00D31AEE" w:rsidP="003253E5">
            <w:pPr>
              <w:pStyle w:val="afff0"/>
              <w:spacing w:after="0"/>
            </w:pPr>
            <w:r>
              <w:t>2.3.7.13. Скан-копия банковской гарантии представляется Участником в составе заявки в виде отдельного файла, подписанного электронной цифровой подписью до истечения срока подачи заявок, установленного Информационной картой Запроса предложений  и Извещением о проведении Закупки.</w:t>
            </w:r>
          </w:p>
        </w:tc>
      </w:tr>
    </w:tbl>
    <w:p w:rsidR="00D31AEE" w:rsidRDefault="00D31AEE" w:rsidP="00A10E5E">
      <w:pPr>
        <w:pStyle w:val="afff0"/>
        <w:spacing w:after="0"/>
      </w:pPr>
    </w:p>
    <w:p w:rsidR="00D31AEE" w:rsidRDefault="00D31AEE" w:rsidP="00A10E5E">
      <w:pPr>
        <w:pStyle w:val="afff0"/>
        <w:spacing w:after="0"/>
      </w:pPr>
    </w:p>
    <w:p w:rsidR="00D31AEE" w:rsidRDefault="00D31AEE" w:rsidP="00A10E5E">
      <w:pPr>
        <w:pStyle w:val="20"/>
        <w:spacing w:before="0" w:after="0"/>
      </w:pPr>
      <w:r>
        <w:t>2.4 Разъяснение Документации о Запросе предложений</w:t>
      </w:r>
    </w:p>
    <w:p w:rsidR="00D31AEE" w:rsidRDefault="00D31AEE" w:rsidP="00A10E5E">
      <w:pPr>
        <w:pStyle w:val="af2"/>
        <w:spacing w:before="0" w:after="0"/>
      </w:pPr>
      <w:r>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2.4.4.</w:t>
      </w:r>
    </w:p>
    <w:p w:rsidR="00D31AEE" w:rsidRDefault="00D31AEE" w:rsidP="00A10E5E">
      <w:pPr>
        <w:pStyle w:val="af2"/>
        <w:spacing w:before="0" w:after="0"/>
      </w:pPr>
      <w:r>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D31AEE" w:rsidRDefault="00D31AEE" w:rsidP="00A10E5E">
      <w:pPr>
        <w:pStyle w:val="af2"/>
        <w:spacing w:before="0" w:after="0"/>
      </w:pPr>
      <w:r>
        <w:t>2.4.3 Организатор размещает ответ (без указания источника Запроса) на сайте электронной площадки.</w:t>
      </w:r>
    </w:p>
    <w:p w:rsidR="00D31AEE" w:rsidRDefault="00D31AEE" w:rsidP="00A10E5E">
      <w:pPr>
        <w:pStyle w:val="af2"/>
        <w:spacing w:before="0" w:after="0"/>
      </w:pPr>
      <w:r>
        <w:t>2.4.4 Участник должен составить запрос о разъяснении Документации о Запросе предложений строго по следующей форме:</w:t>
      </w:r>
    </w:p>
    <w:p w:rsidR="00D31AEE" w:rsidRPr="00CB432A" w:rsidRDefault="00D31AEE" w:rsidP="00A10E5E">
      <w:pPr>
        <w:pStyle w:val="af2"/>
        <w:spacing w:before="0" w:after="0"/>
      </w:pPr>
      <w: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D31AEE" w:rsidRPr="00CB432A" w:rsidTr="00631E10">
        <w:tc>
          <w:tcPr>
            <w:tcW w:w="924" w:type="dxa"/>
          </w:tcPr>
          <w:p w:rsidR="00D31AEE" w:rsidRPr="00CB432A" w:rsidRDefault="00D31AEE" w:rsidP="00631E10">
            <w:pPr>
              <w:pStyle w:val="aff9"/>
            </w:pPr>
            <w:r w:rsidRPr="00CB432A">
              <w:t>№ п/п</w:t>
            </w:r>
          </w:p>
        </w:tc>
        <w:tc>
          <w:tcPr>
            <w:tcW w:w="8432" w:type="dxa"/>
          </w:tcPr>
          <w:p w:rsidR="00D31AEE" w:rsidRPr="00CB432A" w:rsidRDefault="00D31AEE" w:rsidP="00631E10">
            <w:pPr>
              <w:pStyle w:val="aff9"/>
            </w:pPr>
            <w:r w:rsidRPr="00CB432A">
              <w:t>Вопрос</w:t>
            </w:r>
          </w:p>
        </w:tc>
      </w:tr>
      <w:tr w:rsidR="00D31AEE" w:rsidRPr="00CB432A" w:rsidTr="00631E10">
        <w:tc>
          <w:tcPr>
            <w:tcW w:w="924" w:type="dxa"/>
          </w:tcPr>
          <w:p w:rsidR="00D31AEE" w:rsidRPr="00CB432A" w:rsidRDefault="00D31AEE" w:rsidP="00631E10">
            <w:pPr>
              <w:pStyle w:val="afff5"/>
            </w:pPr>
            <w:r w:rsidRPr="00CB432A">
              <w:t>2</w:t>
            </w:r>
          </w:p>
        </w:tc>
        <w:tc>
          <w:tcPr>
            <w:tcW w:w="8432" w:type="dxa"/>
          </w:tcPr>
          <w:p w:rsidR="00D31AEE" w:rsidRPr="00CB432A" w:rsidRDefault="00D31AEE" w:rsidP="00631E10">
            <w:pPr>
              <w:pStyle w:val="afff5"/>
            </w:pPr>
          </w:p>
        </w:tc>
      </w:tr>
      <w:tr w:rsidR="00D31AEE" w:rsidRPr="00CB432A" w:rsidTr="00631E10">
        <w:tc>
          <w:tcPr>
            <w:tcW w:w="924" w:type="dxa"/>
          </w:tcPr>
          <w:p w:rsidR="00D31AEE" w:rsidRPr="00CB432A" w:rsidRDefault="00D31AEE" w:rsidP="00631E10">
            <w:pPr>
              <w:pStyle w:val="afff5"/>
            </w:pPr>
            <w:r w:rsidRPr="00CB432A">
              <w:t>3</w:t>
            </w:r>
          </w:p>
        </w:tc>
        <w:tc>
          <w:tcPr>
            <w:tcW w:w="8432" w:type="dxa"/>
          </w:tcPr>
          <w:p w:rsidR="00D31AEE" w:rsidRPr="00CB432A" w:rsidRDefault="00D31AEE" w:rsidP="00631E10">
            <w:pPr>
              <w:pStyle w:val="afff5"/>
            </w:pPr>
          </w:p>
        </w:tc>
      </w:tr>
      <w:tr w:rsidR="00D31AEE" w:rsidRPr="00CB432A" w:rsidTr="00631E10">
        <w:tc>
          <w:tcPr>
            <w:tcW w:w="924" w:type="dxa"/>
          </w:tcPr>
          <w:p w:rsidR="00D31AEE" w:rsidRPr="00CB432A" w:rsidRDefault="00D31AEE" w:rsidP="00631E10">
            <w:pPr>
              <w:pStyle w:val="afff5"/>
            </w:pPr>
            <w:r w:rsidRPr="00CB432A">
              <w:t>…</w:t>
            </w:r>
          </w:p>
        </w:tc>
        <w:tc>
          <w:tcPr>
            <w:tcW w:w="8432" w:type="dxa"/>
          </w:tcPr>
          <w:p w:rsidR="00D31AEE" w:rsidRPr="00CB432A" w:rsidRDefault="00D31AEE" w:rsidP="00631E10">
            <w:pPr>
              <w:pStyle w:val="afff5"/>
            </w:pPr>
          </w:p>
        </w:tc>
      </w:tr>
    </w:tbl>
    <w:p w:rsidR="00D31AEE" w:rsidRDefault="00D31AEE" w:rsidP="00A10E5E">
      <w:pPr>
        <w:pStyle w:val="20"/>
        <w:spacing w:before="0" w:after="0"/>
      </w:pPr>
      <w:r>
        <w:t>2.5 Внесение изменений в Документацию о Запросе предложений</w:t>
      </w:r>
    </w:p>
    <w:p w:rsidR="00D31AEE" w:rsidRDefault="00D31AEE" w:rsidP="00A10E5E">
      <w:pPr>
        <w:pStyle w:val="30"/>
        <w:spacing w:before="0" w:after="0"/>
      </w:pPr>
      <w:r>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D31AEE" w:rsidRDefault="00D31AEE" w:rsidP="00A10E5E">
      <w:pPr>
        <w:pStyle w:val="30"/>
        <w:spacing w:before="0" w:after="0"/>
      </w:pPr>
      <w:r>
        <w:t xml:space="preserve">Изменения, вносимые в Документацию, утверждаются руководителем Организатора, либо уполномоченным лицом Организатора.   </w:t>
      </w:r>
    </w:p>
    <w:p w:rsidR="00D31AEE" w:rsidRDefault="00D31AEE" w:rsidP="00A10E5E">
      <w:pPr>
        <w:pStyle w:val="30"/>
        <w:spacing w:before="0" w:after="0"/>
      </w:pPr>
      <w:r>
        <w:t>2.5.2 Изменения, вносимые в Извещение о проведении открытого Запроса предложений, либо Документацию размещаются на Официальном сайте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p>
    <w:p w:rsidR="00D31AEE" w:rsidRDefault="00D31AEE" w:rsidP="00A10E5E">
      <w:pPr>
        <w:pStyle w:val="30"/>
        <w:spacing w:before="0" w:after="0"/>
      </w:pPr>
      <w:r>
        <w:t>2.5.3 В случае если  указанные изменения  размещены на Официальном сайте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D31AEE" w:rsidRDefault="00D31AEE" w:rsidP="00A10E5E">
      <w:pPr>
        <w:pStyle w:val="30"/>
        <w:spacing w:before="0" w:after="0"/>
      </w:pPr>
      <w:r>
        <w:t xml:space="preserve">2.5.4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D31AEE" w:rsidRDefault="00D31AEE" w:rsidP="00A10E5E">
      <w:pPr>
        <w:pStyle w:val="30"/>
        <w:spacing w:before="0" w:after="0"/>
      </w:pPr>
      <w:r>
        <w:t>2.5.5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D31AEE" w:rsidRDefault="00D31AEE" w:rsidP="00A10E5E">
      <w:pPr>
        <w:pStyle w:val="30"/>
        <w:spacing w:before="0" w:after="0"/>
      </w:pPr>
    </w:p>
    <w:p w:rsidR="00D31AEE" w:rsidRDefault="00D31AEE" w:rsidP="00A10E5E">
      <w:pPr>
        <w:pStyle w:val="20"/>
        <w:spacing w:before="0" w:after="0"/>
      </w:pPr>
      <w:r>
        <w:t>2.6 Отказ от проведения процедуры Запроса предложений</w:t>
      </w:r>
    </w:p>
    <w:p w:rsidR="00D31AEE" w:rsidRDefault="00D31AEE" w:rsidP="00A10E5E">
      <w:pPr>
        <w:pStyle w:val="30"/>
        <w:spacing w:before="0" w:after="0"/>
      </w:pPr>
      <w:r>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D31AEE" w:rsidRDefault="00D31AEE" w:rsidP="00A10E5E">
      <w:pPr>
        <w:pStyle w:val="30"/>
        <w:spacing w:before="0" w:after="0"/>
      </w:pPr>
      <w:r>
        <w:t>2.6.2 Извещение об отказе от проведения открытого Запроса  предложений размещается на Официальном сайте и на сайте Электронной площадки в случае, если на ней  ранее размещались документы о проведении открытого Запроса предложений</w:t>
      </w:r>
    </w:p>
    <w:p w:rsidR="00D31AEE" w:rsidRDefault="00D31AEE" w:rsidP="00A10E5E">
      <w:pPr>
        <w:pStyle w:val="30"/>
        <w:spacing w:before="0" w:after="0"/>
      </w:pPr>
      <w:r>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D31AEE" w:rsidRDefault="00D31AEE" w:rsidP="00A10E5E">
      <w:pPr>
        <w:pStyle w:val="30"/>
        <w:spacing w:before="0" w:after="0"/>
      </w:pPr>
    </w:p>
    <w:p w:rsidR="00D31AEE" w:rsidRDefault="00D31AEE" w:rsidP="00A10E5E">
      <w:pPr>
        <w:pStyle w:val="20"/>
        <w:spacing w:before="0" w:after="0"/>
      </w:pPr>
      <w:r>
        <w:t>2.7 Подача заявок на участие в Запросе предложений и их прием</w:t>
      </w:r>
    </w:p>
    <w:p w:rsidR="00D31AEE" w:rsidRPr="0060763C" w:rsidRDefault="00D31AEE" w:rsidP="0060763C">
      <w:pPr>
        <w:ind w:firstLine="567"/>
      </w:pPr>
      <w:r w:rsidRPr="00483C2E">
        <w:t>2.7.1 Общие положения</w:t>
      </w:r>
    </w:p>
    <w:p w:rsidR="00D31AEE" w:rsidRDefault="00D31AEE" w:rsidP="00A10E5E">
      <w:pPr>
        <w:pStyle w:val="43"/>
        <w:spacing w:before="0" w:after="0"/>
      </w:pPr>
      <w:r>
        <w:t>2.7.1.1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D31AEE" w:rsidRDefault="00D31AEE" w:rsidP="00A10E5E">
      <w:pPr>
        <w:pStyle w:val="43"/>
        <w:spacing w:before="0" w:after="0"/>
      </w:pPr>
      <w:r>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D31AEE" w:rsidRDefault="00D31AEE" w:rsidP="00A10E5E">
      <w:pPr>
        <w:pStyle w:val="43"/>
        <w:spacing w:before="0" w:after="0"/>
      </w:pPr>
      <w:r>
        <w:t>2.7.1.3 Каждая Заявка на участие в Запросе предложений, поступивший в срок, регистрируется Электронной площадкой и закладывается в электронный сейф.</w:t>
      </w:r>
    </w:p>
    <w:p w:rsidR="00D31AEE" w:rsidRDefault="00D31AEE" w:rsidP="00A10E5E">
      <w:pPr>
        <w:pStyle w:val="43"/>
        <w:spacing w:before="0" w:after="0"/>
      </w:pPr>
    </w:p>
    <w:p w:rsidR="00D31AEE" w:rsidRDefault="00D31AEE" w:rsidP="00A10E5E">
      <w:pPr>
        <w:pStyle w:val="20"/>
        <w:spacing w:before="0" w:after="0"/>
      </w:pPr>
      <w:r>
        <w:t>2.8 Открытие доступа к Заявкам на участие в Запросе предложений</w:t>
      </w:r>
    </w:p>
    <w:p w:rsidR="00D31AEE" w:rsidRDefault="00D31AEE" w:rsidP="00A10E5E">
      <w:pPr>
        <w:pStyle w:val="af2"/>
        <w:spacing w:before="0" w:after="0"/>
      </w:pPr>
      <w:r>
        <w:t>2.8.1 В день, во время, указанные в Извещении о проведении Запроса предложений и Информационной карте Запроса предложений (п. 3.16), функционалом Электронной площадки открывается доступ (вскрываются электронные сейфы) к Заявкам на участие в Запросе предложений.</w:t>
      </w:r>
    </w:p>
    <w:p w:rsidR="00D31AEE" w:rsidRDefault="00D31AEE" w:rsidP="00A10E5E">
      <w:pPr>
        <w:pStyle w:val="af2"/>
        <w:spacing w:before="0" w:after="0"/>
      </w:pPr>
      <w: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D31AEE" w:rsidRDefault="00D31AEE" w:rsidP="00A10E5E">
      <w:pPr>
        <w:pStyle w:val="af2"/>
        <w:spacing w:before="0" w:after="0"/>
      </w:pPr>
      <w:r>
        <w:t>2.8.3 По результатам открытия доступа (вскрытия электронных сейфов) к Заявкам на участие в Запросе предложений с использованием функционала Электронной площадки автоматически формируется протокол открытия. В отношении каждой Заявки на участие в Запросе предложений в протокол открытия доступа к Заявкам на участие в Запросе предложений заносятся следующие сведения:</w:t>
      </w:r>
    </w:p>
    <w:p w:rsidR="00D31AEE" w:rsidRDefault="00D31AEE" w:rsidP="00A10E5E">
      <w:pPr>
        <w:pStyle w:val="afff0"/>
        <w:spacing w:after="0"/>
      </w:pPr>
      <w:r>
        <w:t>а) наименование (для юридического лица), фамилия, имя, отчество (для физического лица) и почтовый адрес каждого Участника Запроса предложений;</w:t>
      </w:r>
    </w:p>
    <w:p w:rsidR="00D31AEE" w:rsidRDefault="00D31AEE" w:rsidP="00A10E5E">
      <w:pPr>
        <w:pStyle w:val="afff0"/>
        <w:spacing w:after="0"/>
      </w:pPr>
      <w:r>
        <w:t>б) предложение о цене Договора согласно приведенным сведениям в письме о подаче Заявки на участие в Запросе предложений (п.6.1).</w:t>
      </w:r>
    </w:p>
    <w:p w:rsidR="00D31AEE" w:rsidRDefault="00D31AEE" w:rsidP="00A10E5E">
      <w:pPr>
        <w:pStyle w:val="afff0"/>
        <w:spacing w:after="0"/>
      </w:pPr>
    </w:p>
    <w:p w:rsidR="00D31AEE" w:rsidRDefault="00D31AEE" w:rsidP="00A10E5E">
      <w:pPr>
        <w:pStyle w:val="20"/>
        <w:spacing w:before="0" w:after="0"/>
        <w:ind w:left="0" w:firstLine="567"/>
      </w:pPr>
      <w:r>
        <w:t>2.9 Рассмотрение, оценка и сопоставление заявок  на участие в Запросе предложений.</w:t>
      </w:r>
    </w:p>
    <w:p w:rsidR="00D31AEE" w:rsidRDefault="00D31AEE" w:rsidP="0060763C">
      <w:pPr>
        <w:ind w:firstLine="567"/>
      </w:pPr>
      <w:r w:rsidRPr="0060763C">
        <w:t>2.9.1 Общие положения</w:t>
      </w:r>
    </w:p>
    <w:p w:rsidR="00D31AEE" w:rsidRDefault="00D31AEE" w:rsidP="00A10E5E">
      <w:pPr>
        <w:pStyle w:val="43"/>
        <w:spacing w:before="0" w:after="0"/>
      </w:pPr>
      <w:r>
        <w:t>2.9.1.1 Рассмотрение,  оценка и сопоставление заявок на участие в Запросе предложений могут проводиться одновременно или последовательно.</w:t>
      </w:r>
    </w:p>
    <w:p w:rsidR="00D31AEE" w:rsidRDefault="00D31AEE" w:rsidP="00A10E5E">
      <w:pPr>
        <w:pStyle w:val="43"/>
        <w:spacing w:before="0" w:after="0"/>
      </w:pPr>
      <w:r>
        <w:t>2.9.1.2 Срок рассмотрения и оценки Заявок на участие в Запросе предложений не может превышать срок, указанный в Информационной карте Запроса предложений (п. 3.17).</w:t>
      </w:r>
    </w:p>
    <w:p w:rsidR="00D31AEE" w:rsidRDefault="00D31AEE" w:rsidP="00A10E5E">
      <w:pPr>
        <w:pStyle w:val="43"/>
        <w:spacing w:before="0" w:after="0"/>
      </w:pPr>
    </w:p>
    <w:p w:rsidR="00D31AEE" w:rsidRDefault="00D31AEE" w:rsidP="0060763C">
      <w:pPr>
        <w:ind w:firstLine="567"/>
      </w:pPr>
      <w:r w:rsidRPr="0060763C">
        <w:t>2.9.2 Порядок рассмотрения Заявок на участие в Запросе предложений</w:t>
      </w:r>
    </w:p>
    <w:p w:rsidR="00D31AEE" w:rsidRDefault="00D31AEE" w:rsidP="00A10E5E">
      <w:pPr>
        <w:pStyle w:val="43"/>
        <w:spacing w:before="0" w:after="0"/>
      </w:pPr>
      <w:r>
        <w:t>2.9.2.1 Организатор Запроса предложений рассматривает Заявки на участие в Запросе предложений на соответствие следующим требованиям:</w:t>
      </w:r>
    </w:p>
    <w:p w:rsidR="00D31AEE" w:rsidRDefault="00D31AEE" w:rsidP="00A10E5E">
      <w:pPr>
        <w:pStyle w:val="afff0"/>
        <w:spacing w:after="0"/>
      </w:pPr>
      <w:r>
        <w:t>а) наличие документов, определенных настоящей Документацией о Запросе предложений;</w:t>
      </w:r>
    </w:p>
    <w:p w:rsidR="00D31AEE" w:rsidRDefault="00D31AEE" w:rsidP="00A10E5E">
      <w:pPr>
        <w:pStyle w:val="afff0"/>
        <w:spacing w:after="0"/>
      </w:pPr>
      <w:r>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D31AEE" w:rsidRDefault="00D31AEE" w:rsidP="00A10E5E">
      <w:pPr>
        <w:pStyle w:val="afff0"/>
        <w:spacing w:after="0"/>
      </w:pPr>
      <w:r>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D31AEE" w:rsidRDefault="00D31AEE" w:rsidP="00A10E5E">
      <w:pPr>
        <w:pStyle w:val="afff0"/>
        <w:spacing w:after="0"/>
      </w:pPr>
      <w:r>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D31AEE" w:rsidRDefault="00D31AEE" w:rsidP="00A10E5E">
      <w:pPr>
        <w:pStyle w:val="43"/>
        <w:spacing w:before="0" w:after="0"/>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D31AEE" w:rsidRDefault="00D31AEE" w:rsidP="00A10E5E">
      <w:pPr>
        <w:pStyle w:val="43"/>
        <w:spacing w:before="0" w:after="0"/>
      </w:pPr>
      <w:r>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D31AEE" w:rsidRDefault="00D31AEE" w:rsidP="00A10E5E">
      <w:pPr>
        <w:pStyle w:val="afff0"/>
        <w:spacing w:after="0"/>
      </w:pPr>
      <w:r>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 на поставку  которых размещается заказ;</w:t>
      </w:r>
    </w:p>
    <w:p w:rsidR="00D31AEE" w:rsidRDefault="00D31AEE" w:rsidP="00A10E5E">
      <w:pPr>
        <w:pStyle w:val="afff0"/>
        <w:spacing w:after="0"/>
      </w:pPr>
      <w:r>
        <w:t>б) отсутствие обеспечения Заявки на участие в Запросе предложений, если в Информационной карте Запроса предложений (п. 3.10) установлено такое требование;</w:t>
      </w:r>
    </w:p>
    <w:p w:rsidR="00D31AEE" w:rsidRDefault="00D31AEE" w:rsidP="00A10E5E">
      <w:pPr>
        <w:pStyle w:val="afff0"/>
        <w:spacing w:after="0"/>
      </w:pPr>
      <w:r>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D31AEE" w:rsidRDefault="00D31AEE" w:rsidP="00A10E5E">
      <w:pPr>
        <w:pStyle w:val="afff0"/>
        <w:spacing w:after="0"/>
      </w:pPr>
      <w:r>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D31AEE" w:rsidRDefault="00D31AEE" w:rsidP="00A10E5E">
      <w:pPr>
        <w:pStyle w:val="afff0"/>
        <w:spacing w:after="0"/>
      </w:pPr>
      <w:r>
        <w:t>д) несоответствия Участника Запроса предложений требованиям, указанным в п. 1.3 настоящей Документации о Запросе предложений;</w:t>
      </w:r>
    </w:p>
    <w:p w:rsidR="00D31AEE" w:rsidRDefault="00D31AEE" w:rsidP="00A10E5E">
      <w:pPr>
        <w:pStyle w:val="afff0"/>
        <w:spacing w:after="0"/>
      </w:pPr>
      <w:r>
        <w:t>е) несоответствие Заявки на участие в Запросе предложений требованиям Документации о Запросе предложений;</w:t>
      </w:r>
    </w:p>
    <w:p w:rsidR="00D31AEE" w:rsidRDefault="00D31AEE" w:rsidP="00A10E5E">
      <w:pPr>
        <w:pStyle w:val="afff0"/>
        <w:spacing w:after="0"/>
      </w:pPr>
      <w:r>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D31AEE" w:rsidRDefault="00D31AEE" w:rsidP="00A10E5E">
      <w:pPr>
        <w:pStyle w:val="afff0"/>
        <w:spacing w:after="0"/>
      </w:pPr>
      <w:r>
        <w:t>з) в случае использования для оценки заявок Участников критерия оценки «Срок поставки товара», если заявка Участника не соответствует требованиям, указанным в п.2.3.1.6. настоящей Документации о запросе предложений.</w:t>
      </w:r>
    </w:p>
    <w:p w:rsidR="00D31AEE" w:rsidRDefault="00D31AEE" w:rsidP="00A10E5E">
      <w:pPr>
        <w:pStyle w:val="afff0"/>
        <w:spacing w:after="0"/>
      </w:pPr>
    </w:p>
    <w:p w:rsidR="00D31AEE" w:rsidRDefault="00D31AEE" w:rsidP="00A10E5E">
      <w:pPr>
        <w:pStyle w:val="43"/>
        <w:spacing w:before="0" w:after="0"/>
      </w:pPr>
      <w:r>
        <w:t>2.9.2.4 Отклонение заявок на участие в Закупке допускается по иным основаниям, указанным в настоящей Документации.</w:t>
      </w:r>
    </w:p>
    <w:p w:rsidR="00D31AEE" w:rsidRDefault="00D31AEE" w:rsidP="00A10E5E">
      <w:pPr>
        <w:pStyle w:val="43"/>
        <w:spacing w:before="0" w:after="0"/>
      </w:pPr>
      <w:r>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D31AEE" w:rsidRDefault="00D31AEE" w:rsidP="00A10E5E">
      <w:pPr>
        <w:pStyle w:val="43"/>
        <w:spacing w:before="0" w:after="0"/>
      </w:pPr>
      <w:r>
        <w:t>2.9.2.6 По результатам рассмотрения заявок на участие в Запросе предложений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Запросе предложений или об отказе в допуске к участию в Запросе предложений с обоснованием такого решения и с указанием положений Документации о Запросе предложений, которым не соответствует Участник закупки и (или) его Заявка на участие в Запросе предложений. В том же протоколе при необходимости указывается решение о проведении процедуры уторговывания.</w:t>
      </w:r>
    </w:p>
    <w:p w:rsidR="00D31AEE" w:rsidRDefault="00D31AEE" w:rsidP="00A10E5E">
      <w:pPr>
        <w:pStyle w:val="af2"/>
        <w:spacing w:before="0" w:after="0"/>
      </w:pPr>
      <w:r>
        <w:t>Указанный протокол размещается на Официальном сайте и сайте Электронной площадки не позднее трех дней со дня его подписания.</w:t>
      </w:r>
    </w:p>
    <w:p w:rsidR="00D31AEE" w:rsidRDefault="00D31AEE" w:rsidP="00A10E5E">
      <w:pPr>
        <w:pStyle w:val="43"/>
        <w:spacing w:before="0" w:after="0"/>
      </w:pPr>
      <w:r>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D31AEE" w:rsidRDefault="00D31AEE" w:rsidP="00A10E5E">
      <w:pPr>
        <w:pStyle w:val="af2"/>
        <w:spacing w:before="0" w:after="0"/>
      </w:pPr>
      <w: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D31AEE" w:rsidRDefault="00D31AEE" w:rsidP="00A10E5E">
      <w:pPr>
        <w:pStyle w:val="af2"/>
        <w:spacing w:before="0" w:after="0"/>
      </w:pPr>
    </w:p>
    <w:p w:rsidR="00D31AEE" w:rsidRDefault="00D31AEE" w:rsidP="0060763C">
      <w:pPr>
        <w:ind w:firstLine="567"/>
      </w:pPr>
      <w:r w:rsidRPr="0060763C">
        <w:t>2.9.3 Порядок оценки Заявок на участие в Запросе предложений</w:t>
      </w:r>
    </w:p>
    <w:p w:rsidR="00D31AEE" w:rsidRDefault="00D31AEE" w:rsidP="00A10E5E">
      <w:pPr>
        <w:pStyle w:val="43"/>
        <w:spacing w:before="0" w:after="0"/>
      </w:pPr>
      <w:r>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D31AEE" w:rsidRDefault="00D31AEE" w:rsidP="00A10E5E">
      <w:pPr>
        <w:pStyle w:val="43"/>
        <w:spacing w:before="0" w:after="0"/>
      </w:pPr>
      <w:r>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D31AEE" w:rsidRDefault="00D31AEE" w:rsidP="00A10E5E">
      <w:pPr>
        <w:pStyle w:val="43"/>
        <w:spacing w:before="0" w:after="0"/>
      </w:pPr>
      <w: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закупки.</w:t>
      </w:r>
    </w:p>
    <w:p w:rsidR="00D31AEE" w:rsidRDefault="00D31AEE" w:rsidP="00A10E5E">
      <w:pPr>
        <w:pStyle w:val="43"/>
        <w:spacing w:before="0" w:after="0"/>
      </w:pPr>
      <w:r>
        <w:t>2.9.3.4 При оценке и сопоставлении заявок на участие в Запросе предложений члены Комиссии и привлекаемые специалисты должны руководствоваться:</w:t>
      </w:r>
    </w:p>
    <w:p w:rsidR="00D31AEE" w:rsidRDefault="00D31AEE" w:rsidP="00A10E5E">
      <w:pPr>
        <w:pStyle w:val="a1"/>
        <w:numPr>
          <w:ilvl w:val="0"/>
          <w:numId w:val="0"/>
        </w:numPr>
        <w:spacing w:after="0"/>
        <w:ind w:firstLine="567"/>
      </w:pPr>
      <w:r>
        <w:t>а) действующим законодательством;</w:t>
      </w:r>
    </w:p>
    <w:p w:rsidR="00D31AEE" w:rsidRDefault="00D31AEE" w:rsidP="00A10E5E">
      <w:pPr>
        <w:pStyle w:val="a1"/>
        <w:numPr>
          <w:ilvl w:val="0"/>
          <w:numId w:val="0"/>
        </w:numPr>
        <w:spacing w:after="0"/>
        <w:ind w:firstLine="567"/>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D31AEE" w:rsidRDefault="00D31AEE" w:rsidP="00A10E5E">
      <w:pPr>
        <w:pStyle w:val="a1"/>
        <w:numPr>
          <w:ilvl w:val="0"/>
          <w:numId w:val="0"/>
        </w:numPr>
        <w:spacing w:after="0"/>
        <w:ind w:firstLine="567"/>
      </w:pPr>
      <w:r>
        <w:t>в) критериями оценки и сопоставления заявок на участие в Запросе предложений, предусмотренными Документацией о Запросе предложений.</w:t>
      </w:r>
    </w:p>
    <w:p w:rsidR="00D31AEE" w:rsidRDefault="00D31AEE" w:rsidP="00A10E5E">
      <w:pPr>
        <w:pStyle w:val="a1"/>
        <w:numPr>
          <w:ilvl w:val="0"/>
          <w:numId w:val="0"/>
        </w:numPr>
        <w:spacing w:after="0"/>
        <w:ind w:firstLine="567"/>
      </w:pPr>
    </w:p>
    <w:p w:rsidR="00D31AEE" w:rsidRDefault="00D31AEE" w:rsidP="00A10E5E">
      <w:pPr>
        <w:pStyle w:val="20"/>
        <w:spacing w:before="0" w:after="0"/>
      </w:pPr>
      <w:r>
        <w:t>2.10 Принятие решения о результатах Запроса предложений</w:t>
      </w:r>
    </w:p>
    <w:p w:rsidR="00D31AEE" w:rsidRDefault="00D31AEE" w:rsidP="00A10E5E">
      <w:pPr>
        <w:pStyle w:val="30"/>
        <w:spacing w:before="0" w:after="0"/>
      </w:pPr>
      <w:r>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D31AEE" w:rsidRDefault="00D31AEE" w:rsidP="00A10E5E">
      <w:pPr>
        <w:pStyle w:val="af2"/>
        <w:spacing w:before="0" w:after="0"/>
      </w:pPr>
      <w:r>
        <w:t>В исключительных случаях, решением Комиссии дата принятия решения о результатах Запроса предложений может быть перенесена, что  оформляется протокол заседания Комиссии, который должен быть опубликован на Официальном сайте и сайте Электронной площадки в течение 3 дней со дня его подписания.</w:t>
      </w:r>
    </w:p>
    <w:p w:rsidR="00D31AEE" w:rsidRDefault="00D31AEE" w:rsidP="00A10E5E">
      <w:pPr>
        <w:pStyle w:val="30"/>
        <w:spacing w:before="0" w:after="0"/>
      </w:pPr>
      <w:r>
        <w:t>2.10.2  На основании результатов рассмотрения и оценки Заявок на участие в Запросе предложений Комиссия может принять следующие решения:</w:t>
      </w:r>
    </w:p>
    <w:p w:rsidR="00D31AEE" w:rsidRDefault="00D31AEE" w:rsidP="00A10E5E">
      <w:pPr>
        <w:pStyle w:val="afff0"/>
        <w:spacing w:after="0"/>
      </w:pPr>
      <w:r>
        <w:t>а) о выборе наилучшей Заявки на участие в Запросе предложений;</w:t>
      </w:r>
    </w:p>
    <w:p w:rsidR="00D31AEE" w:rsidRDefault="00D31AEE" w:rsidP="00A10E5E">
      <w:pPr>
        <w:pStyle w:val="afff0"/>
        <w:spacing w:after="0"/>
      </w:pPr>
      <w:r>
        <w:t>б) о проведении процедуры уторговывания цен Заявок на участие в Запросе предложений;</w:t>
      </w:r>
    </w:p>
    <w:p w:rsidR="00D31AEE" w:rsidRDefault="00D31AEE" w:rsidP="00A10E5E">
      <w:pPr>
        <w:pStyle w:val="afff0"/>
        <w:spacing w:after="0"/>
      </w:pPr>
      <w:r>
        <w:t>в) об отклонении всех Заявок на участие в Запросе предложений и признании Запроса предложений несостоявшимся;</w:t>
      </w:r>
    </w:p>
    <w:p w:rsidR="00D31AEE" w:rsidRDefault="00D31AEE" w:rsidP="00A10E5E">
      <w:pPr>
        <w:pStyle w:val="afff0"/>
        <w:spacing w:after="0"/>
      </w:pPr>
      <w:r>
        <w:t>г) об отказе от проведения Запроса предложений.</w:t>
      </w:r>
    </w:p>
    <w:p w:rsidR="00D31AEE" w:rsidRDefault="00D31AEE" w:rsidP="00A10E5E">
      <w:pPr>
        <w:pStyle w:val="30"/>
        <w:spacing w:before="0" w:after="0"/>
      </w:pPr>
      <w:r>
        <w:t xml:space="preserve"> 2.10.3 Решения Комиссии оформляются протоколом, в котором содержатся следующие сведения:</w:t>
      </w:r>
    </w:p>
    <w:p w:rsidR="00D31AEE" w:rsidRDefault="00D31AEE" w:rsidP="00A10E5E">
      <w:pPr>
        <w:pStyle w:val="afff0"/>
        <w:spacing w:after="0"/>
      </w:pPr>
      <w:r>
        <w:t>а) об Участниках, представивших Заявки на участие в Запросе предложений, и допущенных к участию в Запросе предложений;</w:t>
      </w:r>
    </w:p>
    <w:p w:rsidR="00D31AEE" w:rsidRDefault="00D31AEE" w:rsidP="00A10E5E">
      <w:pPr>
        <w:pStyle w:val="afff0"/>
        <w:spacing w:after="0"/>
      </w:pPr>
      <w:r>
        <w:t>б) о результатах оценки и сопоставления заявок на участие в Запросе предложений;</w:t>
      </w:r>
    </w:p>
    <w:p w:rsidR="00D31AEE" w:rsidRDefault="00D31AEE" w:rsidP="00A10E5E">
      <w:pPr>
        <w:pStyle w:val="afff0"/>
        <w:spacing w:after="0"/>
      </w:pPr>
      <w:r>
        <w:t>в) о принятом решении на основании результатов оценки и сопоставления Заявок на участие в Запросе предложений;</w:t>
      </w:r>
    </w:p>
    <w:p w:rsidR="00D31AEE" w:rsidRDefault="00D31AEE" w:rsidP="00A10E5E">
      <w:pPr>
        <w:pStyle w:val="afff0"/>
        <w:spacing w:after="0"/>
      </w:pPr>
      <w: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D31AEE" w:rsidRDefault="00D31AEE" w:rsidP="00A10E5E">
      <w:pPr>
        <w:pStyle w:val="afff0"/>
        <w:spacing w:after="0"/>
      </w:pPr>
      <w: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D31AEE" w:rsidRDefault="00D31AEE" w:rsidP="00A10E5E">
      <w:pPr>
        <w:pStyle w:val="30"/>
        <w:spacing w:before="0" w:after="0"/>
      </w:pPr>
      <w: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D31AEE" w:rsidRDefault="00D31AEE" w:rsidP="00A10E5E">
      <w:pPr>
        <w:pStyle w:val="-3"/>
        <w:numPr>
          <w:ilvl w:val="0"/>
          <w:numId w:val="0"/>
        </w:numPr>
        <w:tabs>
          <w:tab w:val="left" w:pos="0"/>
        </w:tabs>
        <w:spacing w:line="240" w:lineRule="auto"/>
        <w:rPr>
          <w:sz w:val="24"/>
          <w:szCs w:val="24"/>
        </w:rPr>
      </w:pPr>
      <w:r>
        <w:rPr>
          <w:sz w:val="24"/>
          <w:szCs w:val="24"/>
        </w:rPr>
        <w:t>- по цен</w:t>
      </w:r>
      <w:r>
        <w:rPr>
          <w:color w:val="000000"/>
          <w:sz w:val="24"/>
          <w:szCs w:val="24"/>
        </w:rPr>
        <w:t>е</w:t>
      </w:r>
      <w:r>
        <w:rPr>
          <w:sz w:val="24"/>
          <w:szCs w:val="24"/>
        </w:rPr>
        <w:t xml:space="preserve"> предложения, если она не являлась критерием оценки заявок участников;</w:t>
      </w:r>
    </w:p>
    <w:p w:rsidR="00D31AEE" w:rsidRDefault="00D31AEE" w:rsidP="00A10E5E">
      <w:pPr>
        <w:pStyle w:val="-3"/>
        <w:numPr>
          <w:ilvl w:val="0"/>
          <w:numId w:val="0"/>
        </w:numPr>
        <w:tabs>
          <w:tab w:val="left" w:pos="0"/>
        </w:tabs>
        <w:spacing w:line="240" w:lineRule="auto"/>
        <w:rPr>
          <w:sz w:val="24"/>
          <w:szCs w:val="24"/>
        </w:rPr>
      </w:pPr>
      <w:r>
        <w:rPr>
          <w:sz w:val="24"/>
          <w:szCs w:val="24"/>
        </w:rPr>
        <w:t>- по срок</w:t>
      </w:r>
      <w:r>
        <w:rPr>
          <w:color w:val="000000"/>
          <w:sz w:val="24"/>
          <w:szCs w:val="24"/>
        </w:rPr>
        <w:t>у</w:t>
      </w:r>
      <w:r>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D31AEE" w:rsidRDefault="00D31AEE" w:rsidP="00A10E5E">
      <w:pPr>
        <w:pStyle w:val="-3"/>
        <w:numPr>
          <w:ilvl w:val="0"/>
          <w:numId w:val="0"/>
        </w:numPr>
        <w:tabs>
          <w:tab w:val="left" w:pos="0"/>
        </w:tabs>
        <w:spacing w:line="240" w:lineRule="auto"/>
        <w:ind w:firstLine="567"/>
        <w:rPr>
          <w:sz w:val="24"/>
          <w:szCs w:val="24"/>
        </w:rPr>
      </w:pPr>
      <w:r>
        <w:rPr>
          <w:sz w:val="24"/>
          <w:szCs w:val="24"/>
        </w:rPr>
        <w:t xml:space="preserve">В сопоставлении принимают участие </w:t>
      </w:r>
      <w:r>
        <w:rPr>
          <w:color w:val="000000"/>
          <w:sz w:val="24"/>
          <w:szCs w:val="24"/>
        </w:rPr>
        <w:t xml:space="preserve">только те </w:t>
      </w:r>
      <w:r>
        <w:rPr>
          <w:sz w:val="24"/>
          <w:szCs w:val="24"/>
        </w:rPr>
        <w:t xml:space="preserve">заявки, </w:t>
      </w:r>
      <w:r>
        <w:rPr>
          <w:color w:val="000000"/>
          <w:sz w:val="24"/>
          <w:szCs w:val="24"/>
        </w:rPr>
        <w:t xml:space="preserve">которые </w:t>
      </w:r>
      <w:r>
        <w:rPr>
          <w:sz w:val="24"/>
          <w:szCs w:val="24"/>
        </w:rPr>
        <w:t>набра</w:t>
      </w:r>
      <w:r>
        <w:rPr>
          <w:color w:val="000000"/>
          <w:sz w:val="24"/>
          <w:szCs w:val="24"/>
        </w:rPr>
        <w:t>ли</w:t>
      </w:r>
      <w:r>
        <w:rPr>
          <w:sz w:val="24"/>
          <w:szCs w:val="24"/>
        </w:rPr>
        <w:t xml:space="preserve"> одинаковое количество баллов.</w:t>
      </w:r>
    </w:p>
    <w:p w:rsidR="00D31AEE" w:rsidRDefault="00D31AEE" w:rsidP="00A10E5E">
      <w:pPr>
        <w:pStyle w:val="-3"/>
        <w:numPr>
          <w:ilvl w:val="0"/>
          <w:numId w:val="0"/>
        </w:numPr>
        <w:tabs>
          <w:tab w:val="left" w:pos="0"/>
        </w:tabs>
        <w:spacing w:line="240" w:lineRule="auto"/>
        <w:ind w:firstLine="567"/>
        <w:rPr>
          <w:sz w:val="24"/>
          <w:szCs w:val="24"/>
        </w:rPr>
      </w:pPr>
      <w:r>
        <w:rPr>
          <w:sz w:val="24"/>
          <w:szCs w:val="24"/>
        </w:rP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D31AEE" w:rsidRDefault="00D31AEE" w:rsidP="00A10E5E">
      <w:pPr>
        <w:ind w:firstLine="567"/>
        <w:jc w:val="both"/>
      </w:pPr>
      <w:r>
        <w:t>2.10.4.1. Дополнительн</w:t>
      </w:r>
      <w:r>
        <w:rPr>
          <w:color w:val="000000"/>
        </w:rPr>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D31AEE" w:rsidRDefault="00D31AEE" w:rsidP="00A10E5E">
      <w:pPr>
        <w:ind w:firstLine="567"/>
        <w:jc w:val="both"/>
      </w:pPr>
      <w:r>
        <w:t>2.10.4.2. Дополнительн</w:t>
      </w:r>
      <w:r>
        <w:rPr>
          <w:color w:val="000000"/>
        </w:rPr>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Pr>
          <w:color w:val="000000"/>
        </w:rPr>
        <w:t>в хронологическом порядке</w:t>
      </w:r>
      <w:r>
        <w:t xml:space="preserve">. При этом первое место присваивается заявке участника, </w:t>
      </w:r>
      <w:r>
        <w:rPr>
          <w:color w:val="000000"/>
        </w:rPr>
        <w:t>имеющего наиболее раннюю дату регистрации</w:t>
      </w:r>
      <w:r>
        <w:t xml:space="preserve">, последнее место присваивается заявке участника, </w:t>
      </w:r>
      <w:r>
        <w:rPr>
          <w:color w:val="000000"/>
        </w:rPr>
        <w:t>имеющего наиболее позднюю дату регистрации</w:t>
      </w:r>
      <w:r>
        <w:t>.</w:t>
      </w:r>
    </w:p>
    <w:p w:rsidR="00D31AEE" w:rsidRDefault="00D31AEE" w:rsidP="00A10E5E">
      <w:pPr>
        <w:pStyle w:val="-3"/>
        <w:numPr>
          <w:ilvl w:val="0"/>
          <w:numId w:val="0"/>
        </w:numPr>
        <w:tabs>
          <w:tab w:val="left" w:pos="0"/>
        </w:tabs>
        <w:spacing w:line="240" w:lineRule="auto"/>
        <w:ind w:firstLine="567"/>
        <w:rPr>
          <w:sz w:val="24"/>
          <w:szCs w:val="24"/>
        </w:rPr>
      </w:pPr>
      <w:r>
        <w:rPr>
          <w:sz w:val="24"/>
          <w:szCs w:val="24"/>
        </w:rPr>
        <w:t xml:space="preserve">2.10.4.3. Решение Комиссии по подведению итогов запроса предложений о результатах проведения </w:t>
      </w:r>
      <w:r>
        <w:rPr>
          <w:color w:val="000000"/>
          <w:sz w:val="24"/>
          <w:szCs w:val="24"/>
        </w:rPr>
        <w:t xml:space="preserve">дополнительного </w:t>
      </w:r>
      <w:r>
        <w:rPr>
          <w:sz w:val="24"/>
          <w:szCs w:val="24"/>
        </w:rPr>
        <w:t>сопоставлени</w:t>
      </w:r>
      <w:r>
        <w:rPr>
          <w:color w:val="000000"/>
          <w:sz w:val="24"/>
          <w:szCs w:val="24"/>
        </w:rPr>
        <w:t>я</w:t>
      </w:r>
      <w:r>
        <w:rPr>
          <w:sz w:val="24"/>
          <w:szCs w:val="24"/>
        </w:rPr>
        <w:t xml:space="preserve"> заявок участников указывается в протоколе о подведении итогов запроса предложений.</w:t>
      </w:r>
    </w:p>
    <w:p w:rsidR="00D31AEE" w:rsidRDefault="00D31AEE" w:rsidP="00A10E5E">
      <w:pPr>
        <w:pStyle w:val="30"/>
        <w:spacing w:before="0" w:after="0"/>
      </w:pPr>
      <w:r>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D31AEE" w:rsidRDefault="00D31AEE" w:rsidP="00A10E5E">
      <w:pPr>
        <w:pStyle w:val="30"/>
        <w:spacing w:before="0" w:after="0"/>
      </w:pPr>
      <w:r>
        <w:t>2.10.6. Сведения о результатах Запроса предложений размещаются на Официальном сайте и сайте Электронной площадки в срок, не превышающий 3 (трех) дней с даты подписания протокола о подведении итогов Запроса предложений.</w:t>
      </w:r>
    </w:p>
    <w:p w:rsidR="00D31AEE" w:rsidRDefault="00D31AEE" w:rsidP="00A10E5E">
      <w:pPr>
        <w:pStyle w:val="30"/>
        <w:spacing w:before="0" w:after="0"/>
      </w:pPr>
    </w:p>
    <w:p w:rsidR="00D31AEE" w:rsidRDefault="00D31AEE" w:rsidP="00A10E5E">
      <w:pPr>
        <w:pStyle w:val="20"/>
        <w:spacing w:before="0" w:after="0"/>
      </w:pPr>
      <w:r>
        <w:t>2.11 Подписание Договора</w:t>
      </w:r>
    </w:p>
    <w:p w:rsidR="00D31AEE" w:rsidRDefault="00D31AEE" w:rsidP="00A10E5E">
      <w:pPr>
        <w:pStyle w:val="30"/>
        <w:spacing w:before="0" w:after="0"/>
      </w:pPr>
      <w:r>
        <w:t>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D31AEE" w:rsidRDefault="00D31AEE" w:rsidP="00A10E5E">
      <w:pPr>
        <w:pStyle w:val="30"/>
        <w:spacing w:before="0" w:after="0"/>
      </w:pPr>
      <w:r>
        <w:t>В течение 10 (десяти) календарных дней со дня опубликования итогового протокола в соответствии с п. 2.10.6 настоящей Документации Организатор направляет скан-копию подписанного со своей стороны Договора Участнику по электронному адресу, указанному в Заявке Участника.</w:t>
      </w:r>
    </w:p>
    <w:p w:rsidR="00D31AEE" w:rsidRDefault="00D31AEE" w:rsidP="00A10E5E">
      <w:pPr>
        <w:pStyle w:val="30"/>
        <w:spacing w:before="0" w:after="0"/>
      </w:pPr>
      <w:r>
        <w:t xml:space="preserve">Одновременно Организатор направляет Участнику подлинник подписанного со своей стороны Договора почтовым отправлением. </w:t>
      </w:r>
    </w:p>
    <w:p w:rsidR="00D31AEE" w:rsidRDefault="00D31AEE" w:rsidP="00A10E5E">
      <w:pPr>
        <w:pStyle w:val="30"/>
        <w:spacing w:before="0" w:after="0"/>
      </w:pPr>
      <w:r>
        <w:t>Если Участник находится на территории Санкт-Петербурга, Организатор направляет такому Участнику по электронной почте уведомление о необходимости забрать подлинник Договора в офисе Организатора по адресу, указанному в п. 3.5 настоящей Документации. В этом случае Участник обязан забрать подлинник Договора в течение 3 (трех) календарных дней со дня получения уведомления.</w:t>
      </w:r>
    </w:p>
    <w:p w:rsidR="00D31AEE" w:rsidRDefault="00D31AEE" w:rsidP="00A10E5E">
      <w:pPr>
        <w:pStyle w:val="30"/>
        <w:spacing w:before="0" w:after="0"/>
      </w:pPr>
      <w:r>
        <w:t>2.11.2 Договор, направленный Организатором для подписания, является обязательным для Участника, с которым Организатором закупки было принято решение заключить Договор.</w:t>
      </w:r>
    </w:p>
    <w:p w:rsidR="00D31AEE" w:rsidRDefault="00D31AEE" w:rsidP="00A10E5E">
      <w:pPr>
        <w:pStyle w:val="30"/>
        <w:spacing w:before="0" w:after="0"/>
      </w:pPr>
      <w:r>
        <w:t>В течение 3 (трех) календарных дней с даты получения скан-копии Договора Участник обязан ее распечатать, подписать, отсканировать и направить Организатору по электронному адресу documents@gazenergoinform.ru. Если Организатор получил Договор, отсканированный не в полном объеме (в скан-копии отсутствует часть страниц Договора), такой Договор считается неподписанным Участником и Организатором не принимается. Подлинник договора должен быть подписан Участником и направлен Организатору в течение 3 (трех) календарных дней со дня его получения</w:t>
      </w:r>
    </w:p>
    <w:p w:rsidR="00D31AEE" w:rsidRDefault="00D31AEE" w:rsidP="00A10E5E">
      <w:pPr>
        <w:pStyle w:val="30"/>
        <w:spacing w:before="0" w:after="0"/>
      </w:pPr>
      <w:r>
        <w:t>2.11.3 В случае, если Участник не представил Организатору в срок, указанный в п. 2.11.2. настоящей Документации, подписанный Договор или представил Договор с протоколом разногласий или оговорками, а также представил Договор не в полном объеме (отсутствует часть страниц), такой Участник признается уклонившимся от заключения Договора.</w:t>
      </w:r>
    </w:p>
    <w:p w:rsidR="00D31AEE" w:rsidRDefault="00D31AEE" w:rsidP="00A10E5E">
      <w:pPr>
        <w:pStyle w:val="30"/>
        <w:spacing w:before="0" w:after="0"/>
      </w:pPr>
      <w:r>
        <w:t>Если Участник, находящийся на территории Санкт-Петербурга, не забрал из офиса Организатора Договор в срок, установленный в п. 2.11.1 настоящей Документации, такой Участник признается уклонившимся от заключения Договора.</w:t>
      </w:r>
    </w:p>
    <w:p w:rsidR="00D31AEE" w:rsidRDefault="00D31AEE" w:rsidP="00A10E5E">
      <w:pPr>
        <w:pStyle w:val="30"/>
        <w:spacing w:before="0" w:after="0"/>
      </w:pPr>
      <w:r>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D31AEE" w:rsidRDefault="00D31AEE" w:rsidP="00A10E5E">
      <w:pPr>
        <w:pStyle w:val="30"/>
        <w:spacing w:before="0" w:after="0"/>
      </w:pPr>
    </w:p>
    <w:p w:rsidR="00D31AEE" w:rsidRDefault="00D31AEE" w:rsidP="00A10E5E">
      <w:pPr>
        <w:pStyle w:val="20"/>
        <w:spacing w:before="0" w:after="0"/>
      </w:pPr>
      <w:r>
        <w:t>2.12 Предоставление обеспечения исполнения Договора</w:t>
      </w:r>
    </w:p>
    <w:p w:rsidR="00D31AEE" w:rsidRDefault="00D31AEE" w:rsidP="00A10E5E">
      <w:pPr>
        <w:pStyle w:val="30"/>
        <w:spacing w:before="0" w:after="0"/>
      </w:pPr>
      <w:r>
        <w:t xml:space="preserve">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 </w:t>
      </w:r>
    </w:p>
    <w:tbl>
      <w:tblPr>
        <w:tblW w:w="0" w:type="auto"/>
        <w:tblLook w:val="04A0" w:firstRow="1" w:lastRow="0" w:firstColumn="1" w:lastColumn="0" w:noHBand="0" w:noVBand="1"/>
      </w:tblPr>
      <w:tblGrid>
        <w:gridCol w:w="9853"/>
      </w:tblGrid>
      <w:tr w:rsidR="00D31AEE" w:rsidTr="005D7994">
        <w:tc>
          <w:tcPr>
            <w:tcW w:w="9853" w:type="dxa"/>
            <w:shd w:val="clear" w:color="auto" w:fill="auto"/>
          </w:tcPr>
          <w:p w:rsidR="00D31AEE" w:rsidRPr="005D7994" w:rsidRDefault="00D31AEE" w:rsidP="005D7994">
            <w:pPr>
              <w:pStyle w:val="-3"/>
              <w:numPr>
                <w:ilvl w:val="0"/>
                <w:numId w:val="0"/>
              </w:numPr>
              <w:tabs>
                <w:tab w:val="left" w:pos="0"/>
              </w:tabs>
              <w:spacing w:line="240" w:lineRule="auto"/>
              <w:ind w:firstLine="567"/>
              <w:rPr>
                <w:sz w:val="24"/>
              </w:rPr>
            </w:pPr>
            <w:r w:rsidRPr="005D7994">
              <w:rPr>
                <w:sz w:val="24"/>
              </w:rPr>
              <w:t>2.12.2</w:t>
            </w:r>
            <w:r w:rsidRPr="005D7994">
              <w:rPr>
                <w:sz w:val="24"/>
                <w:szCs w:val="24"/>
              </w:rPr>
              <w:t>.</w:t>
            </w:r>
            <w:r w:rsidRPr="005D7994">
              <w:rPr>
                <w:sz w:val="24"/>
              </w:rPr>
              <w:t xml:space="preserve"> Требования к способу, сумме и прочим условиям обеспечения исполнения Договора указаны в информационной карте Запроса предложений (п. 3.12).</w:t>
            </w:r>
          </w:p>
        </w:tc>
      </w:tr>
    </w:tbl>
    <w:p w:rsidR="00D31AEE" w:rsidRDefault="00D31AEE" w:rsidP="00A10E5E">
      <w:pPr>
        <w:pStyle w:val="30"/>
        <w:spacing w:before="0" w:after="0"/>
      </w:pPr>
      <w:r>
        <w:t>2.12.3. 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D31AEE" w:rsidRDefault="00D31AEE" w:rsidP="00A10E5E">
      <w:pPr>
        <w:pStyle w:val="30"/>
        <w:spacing w:before="0" w:after="0"/>
      </w:pPr>
      <w:r>
        <w:t>2.12.4. 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D31AEE" w:rsidRPr="00C64D80" w:rsidRDefault="00D31AEE" w:rsidP="00A10E5E">
      <w:pPr>
        <w:pStyle w:val="30"/>
        <w:numPr>
          <w:ilvl w:val="2"/>
          <w:numId w:val="11"/>
        </w:numPr>
        <w:ind w:left="0" w:firstLine="567"/>
      </w:pPr>
      <w:r>
        <w:t>2.12.5. При наступлении событий, указанных в п.п. 2.12.3  и 2.12.4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D31AEE" w:rsidRPr="00CB432A" w:rsidRDefault="00D31AEE" w:rsidP="007140B6">
      <w:pPr>
        <w:pStyle w:val="30"/>
        <w:sectPr w:rsidR="00D31AEE" w:rsidRPr="00CB432A" w:rsidSect="00D31AEE">
          <w:footerReference w:type="default" r:id="rId13"/>
          <w:pgSz w:w="11906" w:h="16838"/>
          <w:pgMar w:top="1134" w:right="851" w:bottom="1134" w:left="1418" w:header="709" w:footer="709" w:gutter="0"/>
          <w:pgNumType w:start="1"/>
          <w:cols w:space="708"/>
          <w:titlePg/>
          <w:docGrid w:linePitch="360"/>
        </w:sectPr>
      </w:pPr>
    </w:p>
    <w:p w:rsidR="00D31AEE" w:rsidRPr="00CB432A" w:rsidRDefault="00D31AEE" w:rsidP="00EA196F">
      <w:pPr>
        <w:pStyle w:val="17"/>
      </w:pPr>
      <w:r w:rsidRPr="00CB432A">
        <w:rPr>
          <w:lang w:val="ru-RU"/>
        </w:rPr>
        <w:t xml:space="preserve">3 </w:t>
      </w:r>
      <w:r w:rsidRPr="00CB432A">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D31AEE" w:rsidRPr="00CB432A" w:rsidTr="00BC0A52">
        <w:trPr>
          <w:tblHeader/>
        </w:trPr>
        <w:tc>
          <w:tcPr>
            <w:tcW w:w="675" w:type="dxa"/>
            <w:vAlign w:val="center"/>
          </w:tcPr>
          <w:p w:rsidR="00D31AEE" w:rsidRPr="00CB432A" w:rsidRDefault="00D31AEE" w:rsidP="007B1C54">
            <w:pPr>
              <w:pStyle w:val="aff9"/>
            </w:pPr>
            <w:r w:rsidRPr="00CB432A">
              <w:t>№ п/п</w:t>
            </w:r>
          </w:p>
        </w:tc>
        <w:tc>
          <w:tcPr>
            <w:tcW w:w="284" w:type="dxa"/>
            <w:vAlign w:val="center"/>
          </w:tcPr>
          <w:p w:rsidR="00D31AEE" w:rsidRPr="00CB432A" w:rsidRDefault="00D31AEE" w:rsidP="007B1C54">
            <w:pPr>
              <w:pStyle w:val="aff9"/>
            </w:pPr>
          </w:p>
        </w:tc>
        <w:tc>
          <w:tcPr>
            <w:tcW w:w="8505" w:type="dxa"/>
            <w:gridSpan w:val="2"/>
            <w:vAlign w:val="center"/>
          </w:tcPr>
          <w:p w:rsidR="00D31AEE" w:rsidRPr="00CB432A" w:rsidRDefault="00D31AEE" w:rsidP="007B1C54">
            <w:pPr>
              <w:pStyle w:val="aff9"/>
            </w:pPr>
            <w:r w:rsidRPr="00CB432A">
              <w:t>Условия Запроса предложений</w:t>
            </w:r>
          </w:p>
        </w:tc>
      </w:tr>
      <w:tr w:rsidR="00D31AEE" w:rsidRPr="00CB432A" w:rsidTr="00BC0A52">
        <w:tc>
          <w:tcPr>
            <w:tcW w:w="675" w:type="dxa"/>
          </w:tcPr>
          <w:p w:rsidR="00D31AEE" w:rsidRPr="00CB432A" w:rsidRDefault="00D31AEE" w:rsidP="007B1C54">
            <w:pPr>
              <w:pStyle w:val="afff5"/>
            </w:pPr>
            <w:r w:rsidRPr="00CB432A">
              <w:t>3.1</w:t>
            </w:r>
          </w:p>
        </w:tc>
        <w:tc>
          <w:tcPr>
            <w:tcW w:w="284" w:type="dxa"/>
          </w:tcPr>
          <w:p w:rsidR="00D31AEE" w:rsidRPr="00CB432A" w:rsidRDefault="00D31AEE" w:rsidP="007B1C54">
            <w:pPr>
              <w:pStyle w:val="afff5"/>
            </w:pPr>
          </w:p>
        </w:tc>
        <w:tc>
          <w:tcPr>
            <w:tcW w:w="3525" w:type="dxa"/>
          </w:tcPr>
          <w:p w:rsidR="00D31AEE" w:rsidRPr="00CB432A" w:rsidRDefault="00D31AEE" w:rsidP="007B1C54">
            <w:pPr>
              <w:pStyle w:val="afff5"/>
            </w:pPr>
            <w:r w:rsidRPr="00CB432A">
              <w:t>Заказчик</w:t>
            </w:r>
          </w:p>
        </w:tc>
        <w:tc>
          <w:tcPr>
            <w:tcW w:w="4980" w:type="dxa"/>
          </w:tcPr>
          <w:p w:rsidR="00D31AEE" w:rsidRPr="00CB432A" w:rsidRDefault="00D31AEE" w:rsidP="007B1C54">
            <w:pPr>
              <w:pStyle w:val="afff5"/>
            </w:pPr>
          </w:p>
        </w:tc>
      </w:tr>
    </w:tbl>
    <w:p w:rsidR="00D31AEE" w:rsidRPr="00CB432A" w:rsidRDefault="00D31AEE" w:rsidP="007B1C54"/>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6344"/>
      </w:tblGrid>
      <w:tr w:rsidR="00D31AEE"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31AEE" w:rsidRPr="00CB432A" w:rsidRDefault="00D31AEE" w:rsidP="007B1C54">
            <w:r>
              <w:t>Лот 1</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31AEE" w:rsidRPr="00CB432A" w:rsidRDefault="00D31AEE" w:rsidP="007B1C54"/>
        </w:tc>
      </w:tr>
      <w:tr w:rsidR="00D31AEE"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31AEE" w:rsidRDefault="00D31AEE" w:rsidP="007B1C54">
            <w:r>
              <w:t>Заказчик:</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31AEE" w:rsidRPr="00CB432A" w:rsidRDefault="00D31AEE" w:rsidP="007B1C54">
            <w:r>
              <w:t>ООО "Газпром газораспределение Томск"</w:t>
            </w:r>
          </w:p>
        </w:tc>
      </w:tr>
      <w:tr w:rsidR="00D31AEE"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31AEE" w:rsidRDefault="00D31AEE" w:rsidP="007B1C54">
            <w:r>
              <w:t>Юридический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31AEE" w:rsidRDefault="00D31AEE" w:rsidP="007B1C54">
            <w:r>
              <w:t>634021, Российская Федерация, г.Томск, проспект Фрунзе, 170а.</w:t>
            </w:r>
          </w:p>
        </w:tc>
      </w:tr>
      <w:tr w:rsidR="00D31AEE"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31AEE" w:rsidRDefault="00D31AEE" w:rsidP="007B1C54">
            <w:r>
              <w:t>Почтовый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31AEE" w:rsidRDefault="00D31AEE" w:rsidP="007B1C54">
            <w:r>
              <w:t>634021, Российская Федерация, г.Томск, проспект Фрунзе, 170.</w:t>
            </w:r>
          </w:p>
        </w:tc>
      </w:tr>
      <w:tr w:rsidR="00D31AEE"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31AEE" w:rsidRDefault="00D31AEE" w:rsidP="007B1C54">
            <w:r>
              <w:t>Фактический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31AEE" w:rsidRDefault="00D31AEE" w:rsidP="007B1C54">
            <w:r>
              <w:t>634021, Российская Федерация, г.Томск, проспект Фрунзе, 170а.</w:t>
            </w:r>
          </w:p>
        </w:tc>
      </w:tr>
      <w:tr w:rsidR="00D31AEE"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31AEE" w:rsidRDefault="00D31AEE" w:rsidP="007B1C54">
            <w:r>
              <w:t>Адрес сайта в сети Интернет:</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31AEE" w:rsidRDefault="00D31AEE" w:rsidP="007B1C54">
            <w:r>
              <w:t>www.gazpromgr.tomsk.ru</w:t>
            </w:r>
          </w:p>
        </w:tc>
      </w:tr>
      <w:tr w:rsidR="00D31AEE"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31AEE" w:rsidRDefault="00D31AEE" w:rsidP="007B1C54">
            <w:r>
              <w:t>Адрес электронной почты:</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31AEE" w:rsidRDefault="00D31AEE" w:rsidP="007B1C54">
            <w:r>
              <w:t>zakupki@gazpromgr.tomsk.ru</w:t>
            </w:r>
          </w:p>
        </w:tc>
      </w:tr>
      <w:tr w:rsidR="00D31AEE"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31AEE" w:rsidRDefault="00D31AEE" w:rsidP="007B1C54">
            <w:r>
              <w:t>Телефон:</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31AEE" w:rsidRDefault="00D31AEE" w:rsidP="007B1C54">
            <w:r>
              <w:t>(3822) 90-22-40</w:t>
            </w:r>
          </w:p>
        </w:tc>
      </w:tr>
      <w:tr w:rsidR="00D31AEE"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31AEE" w:rsidRDefault="00D31AEE" w:rsidP="007B1C54">
            <w:r>
              <w:t>Факс: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31AEE" w:rsidRDefault="00D31AEE" w:rsidP="007B1C54">
            <w:r>
              <w:t>(3822) 90-26-01</w:t>
            </w:r>
          </w:p>
        </w:tc>
      </w:tr>
      <w:tr w:rsidR="00D31AEE"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31AEE" w:rsidRDefault="00D31AEE" w:rsidP="007B1C54"/>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31AEE" w:rsidRDefault="00D31AEE" w:rsidP="007B1C54"/>
        </w:tc>
      </w:tr>
    </w:tbl>
    <w:p w:rsidR="00D31AEE" w:rsidRPr="00CB432A" w:rsidRDefault="00D31AEE" w:rsidP="007B1C5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4980"/>
      </w:tblGrid>
      <w:tr w:rsidR="00D31AEE" w:rsidRPr="00CB432A" w:rsidTr="00BC0A52">
        <w:tc>
          <w:tcPr>
            <w:tcW w:w="675" w:type="dxa"/>
          </w:tcPr>
          <w:p w:rsidR="00D31AEE" w:rsidRPr="00CB432A" w:rsidRDefault="00D31AEE" w:rsidP="007B1C54">
            <w:pPr>
              <w:pStyle w:val="afff5"/>
            </w:pPr>
            <w:r w:rsidRPr="00CB432A">
              <w:t>3.2</w:t>
            </w:r>
          </w:p>
        </w:tc>
        <w:tc>
          <w:tcPr>
            <w:tcW w:w="284" w:type="dxa"/>
          </w:tcPr>
          <w:p w:rsidR="00D31AEE" w:rsidRPr="00CB432A" w:rsidRDefault="00D31AEE" w:rsidP="007B1C54">
            <w:pPr>
              <w:pStyle w:val="afff5"/>
            </w:pPr>
          </w:p>
        </w:tc>
        <w:tc>
          <w:tcPr>
            <w:tcW w:w="3525" w:type="dxa"/>
          </w:tcPr>
          <w:p w:rsidR="00D31AEE" w:rsidRPr="00CB432A" w:rsidRDefault="00D31AEE" w:rsidP="007B1C54">
            <w:pPr>
              <w:pStyle w:val="afff5"/>
            </w:pPr>
            <w:r w:rsidRPr="00CB432A">
              <w:t>Предмет Запроса предложений</w:t>
            </w:r>
          </w:p>
        </w:tc>
        <w:tc>
          <w:tcPr>
            <w:tcW w:w="4980" w:type="dxa"/>
          </w:tcPr>
          <w:p w:rsidR="00D31AEE" w:rsidRPr="009F7355" w:rsidRDefault="00D31AEE" w:rsidP="009F7355">
            <w:pPr>
              <w:pStyle w:val="afff5"/>
              <w:rPr>
                <w:lang w:val="en-US"/>
              </w:rPr>
            </w:pPr>
            <w:r>
              <w:t>Поставка товара</w:t>
            </w:r>
          </w:p>
        </w:tc>
      </w:tr>
    </w:tbl>
    <w:p w:rsidR="00D31AEE" w:rsidRPr="00CB432A" w:rsidRDefault="00D31AEE" w:rsidP="007B1C54">
      <w:pPr>
        <w:ind w:left="567"/>
      </w:pPr>
    </w:p>
    <w:p w:rsidR="00D31AEE" w:rsidRPr="00CB432A" w:rsidRDefault="00D31AEE" w:rsidP="007B1C54">
      <w:pPr>
        <w:ind w:left="567"/>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6486"/>
      </w:tblGrid>
      <w:tr w:rsidR="00D31AEE" w:rsidRPr="00CB432A" w:rsidTr="00AA056F">
        <w:tc>
          <w:tcPr>
            <w:tcW w:w="683" w:type="dxa"/>
            <w:vMerge w:val="restart"/>
          </w:tcPr>
          <w:p w:rsidR="00D31AEE" w:rsidRPr="00CB432A" w:rsidRDefault="00D31AEE" w:rsidP="007B1C54">
            <w:pPr>
              <w:pStyle w:val="afff5"/>
            </w:pPr>
          </w:p>
        </w:tc>
        <w:tc>
          <w:tcPr>
            <w:tcW w:w="276" w:type="dxa"/>
            <w:vMerge w:val="restart"/>
          </w:tcPr>
          <w:p w:rsidR="00D31AEE" w:rsidRPr="00CB432A" w:rsidRDefault="00D31AEE" w:rsidP="007B1C54">
            <w:pPr>
              <w:pStyle w:val="afff5"/>
            </w:pPr>
          </w:p>
        </w:tc>
        <w:tc>
          <w:tcPr>
            <w:tcW w:w="2126" w:type="dxa"/>
            <w:vAlign w:val="center"/>
          </w:tcPr>
          <w:p w:rsidR="00D31AEE" w:rsidRPr="00CB432A" w:rsidRDefault="00D31AEE" w:rsidP="007B1C54">
            <w:pPr>
              <w:pStyle w:val="afff5"/>
            </w:pPr>
            <w:r w:rsidRPr="00CB432A">
              <w:t xml:space="preserve">Место, условия </w:t>
            </w:r>
          </w:p>
          <w:p w:rsidR="00D31AEE" w:rsidRPr="00CB432A" w:rsidRDefault="00D31AEE" w:rsidP="007B1C54">
            <w:pPr>
              <w:pStyle w:val="afff5"/>
            </w:pPr>
            <w:r w:rsidRPr="00CB432A">
              <w:t>и сроки поставки Товара:</w:t>
            </w:r>
          </w:p>
        </w:tc>
        <w:tc>
          <w:tcPr>
            <w:tcW w:w="6486" w:type="dxa"/>
            <w:vAlign w:val="center"/>
          </w:tcPr>
          <w:p w:rsidR="00D31AEE" w:rsidRPr="00CB432A" w:rsidRDefault="00D31AEE" w:rsidP="007B1C54">
            <w:pPr>
              <w:pStyle w:val="afff5"/>
            </w:pPr>
            <w:r w:rsidRPr="00CB432A">
              <w:t>В соответствии с Документацией о запросе предложений</w:t>
            </w:r>
          </w:p>
          <w:p w:rsidR="00D31AEE" w:rsidRPr="00CB432A" w:rsidRDefault="00D31AEE" w:rsidP="007B1C54">
            <w:pPr>
              <w:pStyle w:val="afff5"/>
            </w:pPr>
          </w:p>
        </w:tc>
      </w:tr>
      <w:tr w:rsidR="00D31AEE" w:rsidRPr="00CB432A" w:rsidTr="00AA056F">
        <w:tc>
          <w:tcPr>
            <w:tcW w:w="683" w:type="dxa"/>
            <w:vMerge/>
          </w:tcPr>
          <w:p w:rsidR="00D31AEE" w:rsidRPr="00CB432A" w:rsidRDefault="00D31AEE" w:rsidP="007B1C54">
            <w:pPr>
              <w:pStyle w:val="afff5"/>
            </w:pPr>
          </w:p>
        </w:tc>
        <w:tc>
          <w:tcPr>
            <w:tcW w:w="276" w:type="dxa"/>
            <w:vMerge/>
          </w:tcPr>
          <w:p w:rsidR="00D31AEE" w:rsidRPr="00CB432A" w:rsidRDefault="00D31AEE" w:rsidP="007B1C54">
            <w:pPr>
              <w:pStyle w:val="afff5"/>
            </w:pPr>
          </w:p>
        </w:tc>
        <w:tc>
          <w:tcPr>
            <w:tcW w:w="2126" w:type="dxa"/>
            <w:vAlign w:val="center"/>
          </w:tcPr>
          <w:p w:rsidR="00D31AEE" w:rsidRPr="00CB432A" w:rsidRDefault="00D31AEE" w:rsidP="007B1C54">
            <w:pPr>
              <w:pStyle w:val="afff5"/>
            </w:pPr>
            <w:r w:rsidRPr="00CB432A">
              <w:t>Требования к предмету закупки</w:t>
            </w:r>
          </w:p>
        </w:tc>
        <w:tc>
          <w:tcPr>
            <w:tcW w:w="6486" w:type="dxa"/>
            <w:vAlign w:val="center"/>
          </w:tcPr>
          <w:p w:rsidR="00D31AEE" w:rsidRPr="00CB432A" w:rsidRDefault="00D31AEE" w:rsidP="00EA70E2">
            <w:pPr>
              <w:pStyle w:val="afff5"/>
            </w:pPr>
            <w:r w:rsidRPr="00CB432A">
              <w:t>1 Качество Товара должно соответствовать требованиям, ГОСТ, ОСТ, ТУ и иных нормативно-правых актов, установленным в Российской Федерации для данного Товара и подтверждаться документами в соответствии с действующими нормативно-правовыми актами.</w:t>
            </w:r>
          </w:p>
          <w:p w:rsidR="00D31AEE" w:rsidRPr="00CB432A" w:rsidRDefault="00D31AEE" w:rsidP="004B2AD7">
            <w:pPr>
              <w:pStyle w:val="afff5"/>
            </w:pPr>
            <w:r w:rsidRPr="00CB432A">
              <w:t>2 Товар должен быть новым (не бывшим в употреблении) и выпущен не ранее 12 месяцев до дня поставки.</w:t>
            </w:r>
          </w:p>
          <w:p w:rsidR="00D31AEE" w:rsidRPr="00CB432A" w:rsidRDefault="00D31AEE" w:rsidP="004B2AD7">
            <w:pPr>
              <w:pStyle w:val="afff5"/>
            </w:pPr>
            <w:r w:rsidRPr="00CB432A">
              <w:t xml:space="preserve">3 </w:t>
            </w:r>
            <w:r w:rsidRPr="004B2AD7">
              <w:t>Товар должен отвечать требованиям Федерального закона № 184-ФЗ от 27.12.2002 «О техническом регулировании»  и Постановлению правительства РФ от 01.12.2009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r w:rsidRPr="00CB432A">
              <w:t>4 Наличие сертификата соответствия на импортный товар строго обязательно.</w:t>
            </w:r>
          </w:p>
          <w:p w:rsidR="00D31AEE" w:rsidRPr="00CB432A" w:rsidRDefault="00D31AEE" w:rsidP="00EA70E2">
            <w:pPr>
              <w:pStyle w:val="afff5"/>
              <w:ind w:left="1"/>
            </w:pPr>
            <w:r w:rsidRPr="00CB432A">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D31AEE" w:rsidRPr="00CB432A" w:rsidRDefault="00D31AEE" w:rsidP="00EA70E2">
            <w:pPr>
              <w:pStyle w:val="afff5"/>
            </w:pPr>
            <w:r w:rsidRPr="00CB432A">
              <w:t>6 Продукция должна упаковываться в тару, отвечающую требованиям ТУ и обеспечить сохранность  Продукции при перевозке.</w:t>
            </w:r>
          </w:p>
          <w:p w:rsidR="00D31AEE" w:rsidRPr="00CB432A" w:rsidRDefault="00D31AEE" w:rsidP="00EA70E2">
            <w:pPr>
              <w:pStyle w:val="afff5"/>
            </w:pPr>
            <w:r w:rsidRPr="00CB432A">
              <w:t>7 Транспортная упаковка, тара должны обеспечить сохранность груза. Транспортная тара  возврату не подлежит.</w:t>
            </w:r>
          </w:p>
          <w:p w:rsidR="00D31AEE" w:rsidRPr="00CB432A" w:rsidRDefault="00D31AEE" w:rsidP="00EA70E2">
            <w:pPr>
              <w:pStyle w:val="afff5"/>
            </w:pPr>
            <w:r w:rsidRPr="00CB432A">
              <w:t>8 Гарантия на Продукцию – не менее срока, установленного изготовителем</w:t>
            </w:r>
          </w:p>
          <w:p w:rsidR="00D31AEE" w:rsidRPr="00CB432A" w:rsidRDefault="00D31AEE" w:rsidP="00EA70E2">
            <w:pPr>
              <w:pStyle w:val="afff5"/>
            </w:pPr>
            <w:r w:rsidRPr="00CB432A">
              <w:t xml:space="preserve">9 Дополнительные  Требования к поставляемому товару, приводятся в  «Техническом задании». </w:t>
            </w:r>
          </w:p>
        </w:tc>
      </w:tr>
      <w:tr w:rsidR="00D31AEE" w:rsidRPr="00CB432A" w:rsidTr="00AA056F">
        <w:tc>
          <w:tcPr>
            <w:tcW w:w="683" w:type="dxa"/>
          </w:tcPr>
          <w:p w:rsidR="00D31AEE" w:rsidRPr="00CB432A" w:rsidRDefault="00D31AEE" w:rsidP="007B1C54">
            <w:pPr>
              <w:pStyle w:val="afff5"/>
            </w:pPr>
            <w:r w:rsidRPr="00CB432A">
              <w:t>3.3</w:t>
            </w:r>
          </w:p>
        </w:tc>
        <w:tc>
          <w:tcPr>
            <w:tcW w:w="276" w:type="dxa"/>
          </w:tcPr>
          <w:p w:rsidR="00D31AEE" w:rsidRPr="00CB432A" w:rsidRDefault="00D31AEE" w:rsidP="007B1C54">
            <w:pPr>
              <w:pStyle w:val="afff5"/>
            </w:pPr>
          </w:p>
        </w:tc>
        <w:tc>
          <w:tcPr>
            <w:tcW w:w="2126" w:type="dxa"/>
          </w:tcPr>
          <w:p w:rsidR="00D31AEE" w:rsidRPr="00CB432A" w:rsidRDefault="00D31AEE" w:rsidP="007B1C54">
            <w:pPr>
              <w:pStyle w:val="afff5"/>
            </w:pPr>
            <w:r w:rsidRPr="00CB432A">
              <w:t>Форма, вид и реквизиты Запроса предложений</w:t>
            </w:r>
          </w:p>
        </w:tc>
        <w:tc>
          <w:tcPr>
            <w:tcW w:w="6486" w:type="dxa"/>
          </w:tcPr>
          <w:p w:rsidR="00D31AEE" w:rsidRPr="00CB432A" w:rsidRDefault="00D31AEE" w:rsidP="00110F20">
            <w:pPr>
              <w:pStyle w:val="afff5"/>
            </w:pPr>
            <w:r w:rsidRPr="00CB432A">
              <w:t xml:space="preserve">Открытый Запрос предложений в электронной форме № </w:t>
            </w:r>
            <w:r w:rsidRPr="006861DC">
              <w:rPr>
                <w:noProof/>
                <w:highlight w:val="lightGray"/>
              </w:rPr>
              <w:t>78103</w:t>
            </w:r>
          </w:p>
        </w:tc>
      </w:tr>
      <w:tr w:rsidR="00D31AEE" w:rsidRPr="00CB432A" w:rsidTr="00AA056F">
        <w:tc>
          <w:tcPr>
            <w:tcW w:w="683" w:type="dxa"/>
          </w:tcPr>
          <w:p w:rsidR="00D31AEE" w:rsidRPr="00CB432A" w:rsidRDefault="00D31AEE" w:rsidP="007B1C54">
            <w:pPr>
              <w:pStyle w:val="afff5"/>
            </w:pPr>
            <w:r w:rsidRPr="00CB432A">
              <w:t>3.4</w:t>
            </w:r>
          </w:p>
        </w:tc>
        <w:tc>
          <w:tcPr>
            <w:tcW w:w="276" w:type="dxa"/>
          </w:tcPr>
          <w:p w:rsidR="00D31AEE" w:rsidRPr="00CB432A" w:rsidRDefault="00D31AEE" w:rsidP="007B1C54">
            <w:pPr>
              <w:pStyle w:val="afff5"/>
            </w:pPr>
          </w:p>
        </w:tc>
        <w:tc>
          <w:tcPr>
            <w:tcW w:w="2126" w:type="dxa"/>
          </w:tcPr>
          <w:p w:rsidR="00D31AEE" w:rsidRPr="00CB432A" w:rsidRDefault="00D31AEE" w:rsidP="007B1C54">
            <w:pPr>
              <w:pStyle w:val="afff5"/>
            </w:pPr>
            <w:r w:rsidRPr="00CB432A">
              <w:t>Размещение информации о проведении Запроса предложений</w:t>
            </w:r>
          </w:p>
        </w:tc>
        <w:tc>
          <w:tcPr>
            <w:tcW w:w="6486" w:type="dxa"/>
          </w:tcPr>
          <w:p w:rsidR="00D31AEE" w:rsidRPr="00CB432A" w:rsidRDefault="00D31AEE" w:rsidP="007B1C54">
            <w:pPr>
              <w:pStyle w:val="afff5"/>
            </w:pPr>
            <w:r w:rsidRPr="00CB432A">
              <w:t xml:space="preserve">Запрос предложений объявлен Извещением </w:t>
            </w:r>
          </w:p>
          <w:p w:rsidR="00D31AEE" w:rsidRPr="00CB432A" w:rsidRDefault="00D31AEE" w:rsidP="007B1C54">
            <w:pPr>
              <w:pStyle w:val="afff5"/>
            </w:pPr>
            <w:r w:rsidRPr="00CB432A">
              <w:t xml:space="preserve">№ </w:t>
            </w:r>
            <w:r w:rsidRPr="006861DC">
              <w:rPr>
                <w:noProof/>
                <w:highlight w:val="lightGray"/>
              </w:rPr>
              <w:t>78103</w:t>
            </w:r>
            <w:r w:rsidRPr="00CB432A">
              <w:t xml:space="preserve">, опубликованным на Официальном сайте http://zakupki.gov.ru и сайте Электронной площадки </w:t>
            </w:r>
            <w:hyperlink r:id="rId14" w:history="1">
              <w:r w:rsidRPr="00CB432A">
                <w:rPr>
                  <w:rStyle w:val="a7"/>
                  <w:color w:val="auto"/>
                </w:rPr>
                <w:t>www.gazneftetorg.ru</w:t>
              </w:r>
            </w:hyperlink>
            <w:r w:rsidRPr="00CB432A">
              <w:t xml:space="preserve">  </w:t>
            </w:r>
            <w:r w:rsidRPr="006861DC">
              <w:rPr>
                <w:noProof/>
                <w:highlight w:val="lightGray"/>
              </w:rPr>
              <w:t>«11» января 2016</w:t>
            </w:r>
            <w:r w:rsidRPr="00CB432A">
              <w:t xml:space="preserve"> года.</w:t>
            </w:r>
          </w:p>
        </w:tc>
      </w:tr>
      <w:tr w:rsidR="00D31AEE" w:rsidRPr="00CB432A" w:rsidTr="00AA056F">
        <w:tc>
          <w:tcPr>
            <w:tcW w:w="683" w:type="dxa"/>
          </w:tcPr>
          <w:p w:rsidR="00D31AEE" w:rsidRPr="00CB432A" w:rsidRDefault="00D31AEE" w:rsidP="007B1C54">
            <w:pPr>
              <w:pStyle w:val="afff5"/>
            </w:pPr>
            <w:r w:rsidRPr="00CB432A">
              <w:t>3.5</w:t>
            </w:r>
          </w:p>
        </w:tc>
        <w:tc>
          <w:tcPr>
            <w:tcW w:w="276" w:type="dxa"/>
          </w:tcPr>
          <w:p w:rsidR="00D31AEE" w:rsidRPr="00CB432A" w:rsidRDefault="00D31AEE" w:rsidP="007B1C54">
            <w:pPr>
              <w:pStyle w:val="afff5"/>
            </w:pPr>
          </w:p>
        </w:tc>
        <w:tc>
          <w:tcPr>
            <w:tcW w:w="2126" w:type="dxa"/>
          </w:tcPr>
          <w:p w:rsidR="00D31AEE" w:rsidRPr="00CB432A" w:rsidRDefault="00D31AEE" w:rsidP="007B1C54">
            <w:pPr>
              <w:pStyle w:val="afff5"/>
            </w:pPr>
            <w:r w:rsidRPr="00CB432A">
              <w:t>Организатор Запроса предложений</w:t>
            </w:r>
          </w:p>
        </w:tc>
        <w:tc>
          <w:tcPr>
            <w:tcW w:w="6486" w:type="dxa"/>
          </w:tcPr>
          <w:p w:rsidR="00D31AEE" w:rsidRPr="00CB432A" w:rsidRDefault="00D31AEE" w:rsidP="007B1C54">
            <w:pPr>
              <w:pStyle w:val="afff5"/>
            </w:pPr>
            <w:r w:rsidRPr="00CB432A">
              <w:t>Наименование: ООО «Газэнергоинформ»</w:t>
            </w:r>
          </w:p>
          <w:p w:rsidR="00D31AEE" w:rsidRPr="00CB432A" w:rsidRDefault="00D31AEE" w:rsidP="007B1C54">
            <w:pPr>
              <w:pStyle w:val="afff5"/>
            </w:pPr>
            <w:r w:rsidRPr="00CB432A">
              <w:t xml:space="preserve">Почтовый адрес: 197198, Санкт-Петербург, проспект Добролюбова, д.16, к.2, литер. А, Бизнес центр «Арена Холл», эт. </w:t>
            </w:r>
            <w:r>
              <w:t>5</w:t>
            </w:r>
            <w:r w:rsidRPr="00CB432A">
              <w:t xml:space="preserve">-й, пом. </w:t>
            </w:r>
            <w:r>
              <w:t>503</w:t>
            </w:r>
            <w:r w:rsidRPr="00CB432A">
              <w:t>.</w:t>
            </w:r>
          </w:p>
          <w:p w:rsidR="00D31AEE" w:rsidRPr="00CB432A" w:rsidRDefault="00D31AEE" w:rsidP="007B1C54">
            <w:pPr>
              <w:pStyle w:val="afff5"/>
            </w:pPr>
            <w:r w:rsidRPr="00CB432A">
              <w:t>Адрес электронной почты:</w:t>
            </w:r>
          </w:p>
          <w:p w:rsidR="00D31AEE" w:rsidRPr="00CB432A" w:rsidRDefault="00D31AEE" w:rsidP="007B1C54">
            <w:pPr>
              <w:pStyle w:val="afff5"/>
            </w:pPr>
            <w:hyperlink r:id="rId15" w:history="1">
              <w:r w:rsidRPr="00CB432A">
                <w:rPr>
                  <w:rStyle w:val="a7"/>
                  <w:color w:val="auto"/>
                </w:rPr>
                <w:t>info@gazenergoinform.ru</w:t>
              </w:r>
            </w:hyperlink>
          </w:p>
          <w:p w:rsidR="00D31AEE" w:rsidRPr="00CB432A" w:rsidRDefault="00D31AEE" w:rsidP="007B1C54">
            <w:pPr>
              <w:pStyle w:val="afff5"/>
            </w:pPr>
            <w:r w:rsidRPr="00CB432A">
              <w:t>Телефон: (812) 449-34-77</w:t>
            </w:r>
          </w:p>
        </w:tc>
      </w:tr>
      <w:tr w:rsidR="00D31AEE" w:rsidRPr="00CB432A" w:rsidTr="00AA056F">
        <w:tc>
          <w:tcPr>
            <w:tcW w:w="683" w:type="dxa"/>
          </w:tcPr>
          <w:p w:rsidR="00D31AEE" w:rsidRPr="00CB432A" w:rsidRDefault="00D31AEE" w:rsidP="007B1C54">
            <w:pPr>
              <w:pStyle w:val="afff5"/>
            </w:pPr>
            <w:r w:rsidRPr="00CB432A">
              <w:t>3.6</w:t>
            </w:r>
          </w:p>
        </w:tc>
        <w:tc>
          <w:tcPr>
            <w:tcW w:w="276" w:type="dxa"/>
          </w:tcPr>
          <w:p w:rsidR="00D31AEE" w:rsidRPr="00CB432A" w:rsidRDefault="00D31AEE" w:rsidP="007B1C54">
            <w:pPr>
              <w:pStyle w:val="afff5"/>
            </w:pPr>
          </w:p>
        </w:tc>
        <w:tc>
          <w:tcPr>
            <w:tcW w:w="2126" w:type="dxa"/>
          </w:tcPr>
          <w:p w:rsidR="00D31AEE" w:rsidRPr="00CB432A" w:rsidRDefault="00D31AEE" w:rsidP="007B1C54">
            <w:pPr>
              <w:pStyle w:val="afff5"/>
            </w:pPr>
            <w:r w:rsidRPr="00CB432A">
              <w:t>Контактные данные</w:t>
            </w:r>
          </w:p>
        </w:tc>
        <w:tc>
          <w:tcPr>
            <w:tcW w:w="6486" w:type="dxa"/>
          </w:tcPr>
          <w:p w:rsidR="00D31AEE" w:rsidRPr="00CB432A" w:rsidRDefault="00D31AEE" w:rsidP="007B1C54">
            <w:pPr>
              <w:pStyle w:val="afff5"/>
            </w:pPr>
            <w:r w:rsidRPr="00CB432A">
              <w:t xml:space="preserve">Контактное лицо по техническим вопросам: </w:t>
            </w:r>
          </w:p>
          <w:p w:rsidR="00D31AEE" w:rsidRPr="00B11E36" w:rsidRDefault="00D31AEE" w:rsidP="007B1C54">
            <w:pPr>
              <w:pStyle w:val="afff5"/>
              <w:rPr>
                <w:highlight w:val="lightGray"/>
              </w:rPr>
            </w:pPr>
            <w:r w:rsidRPr="006861DC">
              <w:rPr>
                <w:noProof/>
                <w:highlight w:val="lightGray"/>
              </w:rPr>
              <w:t>Лютиков Александр Игоревич</w:t>
            </w:r>
          </w:p>
          <w:p w:rsidR="00D31AEE" w:rsidRDefault="00D31AEE" w:rsidP="007B1C54">
            <w:pPr>
              <w:pStyle w:val="afff5"/>
            </w:pPr>
            <w:r w:rsidRPr="00CB432A">
              <w:t>Электронный адрес:</w:t>
            </w:r>
          </w:p>
          <w:p w:rsidR="00D31AEE" w:rsidRPr="00CB432A" w:rsidRDefault="00D31AEE" w:rsidP="007B1C54">
            <w:pPr>
              <w:pStyle w:val="afff5"/>
            </w:pPr>
            <w:r w:rsidRPr="00CB432A">
              <w:t xml:space="preserve"> info@gazenergoinform.ru</w:t>
            </w:r>
          </w:p>
          <w:p w:rsidR="00D31AEE" w:rsidRPr="00CB432A" w:rsidRDefault="00D31AEE" w:rsidP="007B1C54">
            <w:pPr>
              <w:pStyle w:val="afff5"/>
            </w:pPr>
          </w:p>
          <w:p w:rsidR="00D31AEE" w:rsidRPr="00CB432A" w:rsidRDefault="00D31AEE" w:rsidP="007B1C54">
            <w:pPr>
              <w:pStyle w:val="afff5"/>
            </w:pPr>
            <w:r w:rsidRPr="00CB432A">
              <w:t xml:space="preserve">Контактные данные  по Организационным и процедурным вопросам: </w:t>
            </w:r>
          </w:p>
          <w:p w:rsidR="00D31AEE" w:rsidRPr="00CB432A" w:rsidRDefault="00D31AEE" w:rsidP="007B1C54">
            <w:pPr>
              <w:pStyle w:val="afff5"/>
            </w:pPr>
            <w:r w:rsidRPr="00CB432A">
              <w:t>электронный адрес –info@gazenergoinform.ru</w:t>
            </w:r>
          </w:p>
          <w:p w:rsidR="00D31AEE" w:rsidRPr="00CB432A" w:rsidRDefault="00D31AEE" w:rsidP="007B1C54">
            <w:pPr>
              <w:pStyle w:val="afff5"/>
            </w:pPr>
            <w:r w:rsidRPr="00CB432A">
              <w:t>Режим работы – с понедельника  по пятницу с 9:00 ч. до 18:00 ч. (время московское).</w:t>
            </w:r>
          </w:p>
        </w:tc>
      </w:tr>
      <w:tr w:rsidR="00D31AEE" w:rsidRPr="00CB432A" w:rsidTr="00AA056F">
        <w:tc>
          <w:tcPr>
            <w:tcW w:w="683" w:type="dxa"/>
          </w:tcPr>
          <w:p w:rsidR="00D31AEE" w:rsidRPr="00CB432A" w:rsidRDefault="00D31AEE" w:rsidP="007B1C54">
            <w:pPr>
              <w:pStyle w:val="afff5"/>
            </w:pPr>
            <w:r w:rsidRPr="00CB432A">
              <w:t>3.7</w:t>
            </w:r>
          </w:p>
        </w:tc>
        <w:tc>
          <w:tcPr>
            <w:tcW w:w="276" w:type="dxa"/>
          </w:tcPr>
          <w:p w:rsidR="00D31AEE" w:rsidRPr="00CB432A" w:rsidRDefault="00D31AEE" w:rsidP="007B1C54">
            <w:pPr>
              <w:pStyle w:val="afff5"/>
            </w:pPr>
          </w:p>
        </w:tc>
        <w:tc>
          <w:tcPr>
            <w:tcW w:w="2126" w:type="dxa"/>
          </w:tcPr>
          <w:p w:rsidR="00D31AEE" w:rsidRPr="00CB432A" w:rsidRDefault="00D31AEE" w:rsidP="007B1C54">
            <w:pPr>
              <w:pStyle w:val="afff5"/>
            </w:pPr>
            <w:r w:rsidRPr="00CB432A">
              <w:t>Официальный сайт</w:t>
            </w:r>
          </w:p>
        </w:tc>
        <w:tc>
          <w:tcPr>
            <w:tcW w:w="6486" w:type="dxa"/>
          </w:tcPr>
          <w:p w:rsidR="00D31AEE" w:rsidRPr="00CB432A" w:rsidRDefault="00D31AEE" w:rsidP="007B1C54">
            <w:pPr>
              <w:pStyle w:val="afff5"/>
            </w:pPr>
            <w:r w:rsidRPr="00CB432A">
              <w:t>Официальный сайт:  http://zakupki.gov.ru</w:t>
            </w:r>
          </w:p>
        </w:tc>
      </w:tr>
      <w:tr w:rsidR="00D31AEE" w:rsidRPr="00CB432A" w:rsidTr="00AA056F">
        <w:tc>
          <w:tcPr>
            <w:tcW w:w="683" w:type="dxa"/>
          </w:tcPr>
          <w:p w:rsidR="00D31AEE" w:rsidRPr="00CB432A" w:rsidRDefault="00D31AEE" w:rsidP="007B1C54">
            <w:pPr>
              <w:pStyle w:val="afff5"/>
            </w:pPr>
            <w:r w:rsidRPr="00CB432A">
              <w:t>3.8</w:t>
            </w:r>
          </w:p>
        </w:tc>
        <w:tc>
          <w:tcPr>
            <w:tcW w:w="276" w:type="dxa"/>
          </w:tcPr>
          <w:p w:rsidR="00D31AEE" w:rsidRPr="00CB432A" w:rsidRDefault="00D31AEE" w:rsidP="007B1C54">
            <w:pPr>
              <w:pStyle w:val="afff5"/>
            </w:pPr>
          </w:p>
        </w:tc>
        <w:tc>
          <w:tcPr>
            <w:tcW w:w="2126" w:type="dxa"/>
          </w:tcPr>
          <w:p w:rsidR="00D31AEE" w:rsidRPr="00CB432A" w:rsidRDefault="00D31AEE" w:rsidP="007B1C54">
            <w:pPr>
              <w:pStyle w:val="afff5"/>
            </w:pPr>
            <w:r w:rsidRPr="00CB432A">
              <w:t>Внесение платы за предоставление Документации о запросе предложений на бумажном носителе</w:t>
            </w:r>
          </w:p>
        </w:tc>
        <w:tc>
          <w:tcPr>
            <w:tcW w:w="6486" w:type="dxa"/>
          </w:tcPr>
          <w:p w:rsidR="00D31AEE" w:rsidRPr="00CB432A" w:rsidRDefault="00D31AEE" w:rsidP="007B1C54">
            <w:pPr>
              <w:pStyle w:val="afff5"/>
            </w:pPr>
            <w:r w:rsidRPr="00CB432A">
              <w:t>Не установлено.</w:t>
            </w:r>
          </w:p>
        </w:tc>
      </w:tr>
      <w:tr w:rsidR="00D31AEE" w:rsidRPr="00CB432A" w:rsidTr="00AA056F">
        <w:tc>
          <w:tcPr>
            <w:tcW w:w="683" w:type="dxa"/>
          </w:tcPr>
          <w:p w:rsidR="00D31AEE" w:rsidRPr="00CB432A" w:rsidRDefault="00D31AEE" w:rsidP="007B1C54">
            <w:pPr>
              <w:pStyle w:val="afff5"/>
            </w:pPr>
            <w:r w:rsidRPr="00CB432A">
              <w:t>3.9</w:t>
            </w:r>
          </w:p>
        </w:tc>
        <w:tc>
          <w:tcPr>
            <w:tcW w:w="276" w:type="dxa"/>
          </w:tcPr>
          <w:p w:rsidR="00D31AEE" w:rsidRPr="00CB432A" w:rsidRDefault="00D31AEE" w:rsidP="007B1C54">
            <w:pPr>
              <w:pStyle w:val="afff5"/>
            </w:pPr>
          </w:p>
        </w:tc>
        <w:tc>
          <w:tcPr>
            <w:tcW w:w="2126" w:type="dxa"/>
          </w:tcPr>
          <w:p w:rsidR="00D31AEE" w:rsidRPr="00CB432A" w:rsidRDefault="00D31AEE" w:rsidP="002318CC">
            <w:pPr>
              <w:pStyle w:val="afff5"/>
            </w:pPr>
            <w:r w:rsidRPr="00CB432A">
              <w:t>Начальная (максимальная) цена предмета закупки</w:t>
            </w:r>
          </w:p>
          <w:p w:rsidR="00D31AEE" w:rsidRPr="00CB432A" w:rsidRDefault="00D31AEE" w:rsidP="003E1D69">
            <w:pPr>
              <w:jc w:val="both"/>
              <w:rPr>
                <w:sz w:val="22"/>
                <w:szCs w:val="22"/>
              </w:rPr>
            </w:pPr>
          </w:p>
        </w:tc>
        <w:tc>
          <w:tcPr>
            <w:tcW w:w="6486" w:type="dxa"/>
          </w:tcPr>
          <w:p w:rsidR="00D31AEE" w:rsidRPr="00CB432A" w:rsidRDefault="00D31AEE" w:rsidP="0013770A">
            <w:pPr>
              <w:pStyle w:val="afff5"/>
            </w:pPr>
            <w:r w:rsidRPr="00CB432A">
              <w:t>Начальная (максимальная)  цена предмета закупки для участников, не освобожденных от уплаты НДС (с НДС):</w:t>
            </w:r>
          </w:p>
          <w:p w:rsidR="00D31AEE" w:rsidRPr="00CB432A" w:rsidRDefault="00D31AEE" w:rsidP="0013770A">
            <w:pPr>
              <w:pStyle w:val="afff5"/>
            </w:pPr>
          </w:p>
          <w:p w:rsidR="00D31AEE" w:rsidRPr="00CB432A" w:rsidRDefault="00D31AEE" w:rsidP="0013770A">
            <w:pPr>
              <w:pStyle w:val="afff5"/>
            </w:pPr>
            <w:r w:rsidRPr="006861DC">
              <w:rPr>
                <w:noProof/>
              </w:rPr>
              <w:t>194 186,00</w:t>
            </w:r>
            <w:r w:rsidRPr="00CB432A">
              <w:t xml:space="preserve"> руб.</w:t>
            </w:r>
          </w:p>
          <w:p w:rsidR="00D31AEE" w:rsidRPr="00CB432A" w:rsidRDefault="00D31AEE" w:rsidP="0013770A">
            <w:pPr>
              <w:pStyle w:val="afff5"/>
            </w:pPr>
          </w:p>
          <w:p w:rsidR="00D31AEE" w:rsidRPr="00CB432A" w:rsidRDefault="00D31AEE" w:rsidP="0013770A">
            <w:pPr>
              <w:pStyle w:val="afff5"/>
            </w:pPr>
            <w:r w:rsidRPr="00CB432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D31AEE" w:rsidRPr="00CB432A" w:rsidRDefault="00D31AEE" w:rsidP="0013770A">
            <w:pPr>
              <w:pStyle w:val="afff5"/>
            </w:pPr>
          </w:p>
          <w:p w:rsidR="00D31AEE" w:rsidRPr="00CB432A" w:rsidRDefault="00D31AEE" w:rsidP="007E6F5A">
            <w:pPr>
              <w:pStyle w:val="afff5"/>
            </w:pPr>
            <w:r w:rsidRPr="006861DC">
              <w:rPr>
                <w:noProof/>
              </w:rPr>
              <w:t>164 564,41</w:t>
            </w:r>
            <w:r w:rsidRPr="00CB432A">
              <w:t xml:space="preserve"> руб.</w:t>
            </w:r>
          </w:p>
        </w:tc>
      </w:tr>
      <w:tr w:rsidR="00D31AEE" w:rsidRPr="00CB432A" w:rsidTr="00AA056F">
        <w:tc>
          <w:tcPr>
            <w:tcW w:w="683" w:type="dxa"/>
          </w:tcPr>
          <w:p w:rsidR="00D31AEE" w:rsidRPr="00CB432A" w:rsidRDefault="00D31AEE" w:rsidP="00396508">
            <w:pPr>
              <w:pStyle w:val="afff5"/>
            </w:pPr>
            <w:r w:rsidRPr="00CB432A">
              <w:t>3.10</w:t>
            </w:r>
          </w:p>
        </w:tc>
        <w:tc>
          <w:tcPr>
            <w:tcW w:w="276" w:type="dxa"/>
          </w:tcPr>
          <w:p w:rsidR="00D31AEE" w:rsidRPr="00CB432A" w:rsidRDefault="00D31AEE" w:rsidP="00396508">
            <w:pPr>
              <w:pStyle w:val="afff5"/>
            </w:pPr>
          </w:p>
        </w:tc>
        <w:tc>
          <w:tcPr>
            <w:tcW w:w="2126" w:type="dxa"/>
            <w:vAlign w:val="center"/>
          </w:tcPr>
          <w:p w:rsidR="00D31AEE" w:rsidRPr="00CB432A" w:rsidRDefault="00D31AEE" w:rsidP="00396508">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486" w:type="dxa"/>
          </w:tcPr>
          <w:p w:rsidR="00D31AEE" w:rsidRPr="00CB432A" w:rsidRDefault="00D31AEE" w:rsidP="00396508">
            <w:pPr>
              <w:pStyle w:val="afff5"/>
            </w:pPr>
            <w:r w:rsidRPr="00CB432A">
              <w:t>Не устанавливается.</w:t>
            </w:r>
          </w:p>
          <w:p w:rsidR="00D31AEE" w:rsidRPr="00CB432A" w:rsidRDefault="00D31AEE" w:rsidP="00396508">
            <w:pPr>
              <w:pStyle w:val="afff5"/>
            </w:pPr>
          </w:p>
        </w:tc>
      </w:tr>
      <w:tr w:rsidR="00D31AEE" w:rsidRPr="00CB432A" w:rsidTr="00AA056F">
        <w:tc>
          <w:tcPr>
            <w:tcW w:w="683" w:type="dxa"/>
          </w:tcPr>
          <w:p w:rsidR="00D31AEE" w:rsidRPr="00CB432A" w:rsidRDefault="00D31AEE" w:rsidP="00396508">
            <w:pPr>
              <w:pStyle w:val="afff5"/>
            </w:pPr>
            <w:r w:rsidRPr="00CB432A">
              <w:t>3.11</w:t>
            </w:r>
          </w:p>
        </w:tc>
        <w:tc>
          <w:tcPr>
            <w:tcW w:w="276" w:type="dxa"/>
          </w:tcPr>
          <w:p w:rsidR="00D31AEE" w:rsidRPr="00CB432A" w:rsidRDefault="00D31AEE" w:rsidP="00396508">
            <w:pPr>
              <w:pStyle w:val="afff5"/>
            </w:pPr>
          </w:p>
        </w:tc>
        <w:tc>
          <w:tcPr>
            <w:tcW w:w="2126" w:type="dxa"/>
            <w:vAlign w:val="center"/>
          </w:tcPr>
          <w:p w:rsidR="00D31AEE" w:rsidRPr="00CB432A" w:rsidRDefault="00D31AEE" w:rsidP="00396508">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486" w:type="dxa"/>
          </w:tcPr>
          <w:p w:rsidR="00D31AEE" w:rsidRPr="00CB432A" w:rsidRDefault="00D31AEE" w:rsidP="00396508">
            <w:pPr>
              <w:pStyle w:val="afff5"/>
            </w:pPr>
            <w:r w:rsidRPr="00CB432A">
              <w:t>Не устанавливается.</w:t>
            </w:r>
          </w:p>
        </w:tc>
      </w:tr>
      <w:tr w:rsidR="00D31AEE" w:rsidRPr="00CB432A" w:rsidTr="00AA056F">
        <w:tc>
          <w:tcPr>
            <w:tcW w:w="683" w:type="dxa"/>
          </w:tcPr>
          <w:p w:rsidR="00D31AEE" w:rsidRPr="00CB432A" w:rsidRDefault="00D31AEE" w:rsidP="00277694">
            <w:pPr>
              <w:pStyle w:val="afff5"/>
            </w:pPr>
            <w:r w:rsidRPr="00CB432A">
              <w:t>3.12</w:t>
            </w:r>
          </w:p>
        </w:tc>
        <w:tc>
          <w:tcPr>
            <w:tcW w:w="276" w:type="dxa"/>
          </w:tcPr>
          <w:p w:rsidR="00D31AEE" w:rsidRPr="00CB432A" w:rsidRDefault="00D31AEE" w:rsidP="00277694">
            <w:pPr>
              <w:pStyle w:val="afff5"/>
            </w:pPr>
          </w:p>
        </w:tc>
        <w:tc>
          <w:tcPr>
            <w:tcW w:w="2126" w:type="dxa"/>
          </w:tcPr>
          <w:p w:rsidR="00D31AEE" w:rsidRPr="00CB432A" w:rsidRDefault="00D31AEE" w:rsidP="00277694">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486" w:type="dxa"/>
          </w:tcPr>
          <w:p w:rsidR="00D31AEE" w:rsidRPr="00CB432A" w:rsidRDefault="00D31AEE" w:rsidP="00277694">
            <w:pPr>
              <w:pStyle w:val="afff5"/>
            </w:pPr>
            <w:r w:rsidRPr="00CB432A">
              <w:t>Не требуется.</w:t>
            </w:r>
          </w:p>
        </w:tc>
      </w:tr>
      <w:tr w:rsidR="00D31AEE" w:rsidRPr="00CB432A" w:rsidTr="00AA056F">
        <w:tc>
          <w:tcPr>
            <w:tcW w:w="683" w:type="dxa"/>
          </w:tcPr>
          <w:p w:rsidR="00D31AEE" w:rsidRPr="00CB432A" w:rsidRDefault="00D31AEE" w:rsidP="00277694">
            <w:pPr>
              <w:pStyle w:val="afff5"/>
            </w:pPr>
            <w:r w:rsidRPr="00CB432A">
              <w:t>3.13</w:t>
            </w:r>
          </w:p>
        </w:tc>
        <w:tc>
          <w:tcPr>
            <w:tcW w:w="276" w:type="dxa"/>
          </w:tcPr>
          <w:p w:rsidR="00D31AEE" w:rsidRPr="00CB432A" w:rsidRDefault="00D31AEE" w:rsidP="00277694">
            <w:pPr>
              <w:pStyle w:val="afff5"/>
            </w:pPr>
          </w:p>
        </w:tc>
        <w:tc>
          <w:tcPr>
            <w:tcW w:w="2126" w:type="dxa"/>
          </w:tcPr>
          <w:p w:rsidR="00D31AEE" w:rsidRPr="00CB432A" w:rsidRDefault="00D31AEE" w:rsidP="00277694">
            <w:pPr>
              <w:pStyle w:val="afff5"/>
            </w:pPr>
            <w:r w:rsidRPr="00CB432A">
              <w:t>Дата и время начала срока подачи Заявок на участие в Запросе предложений</w:t>
            </w:r>
          </w:p>
        </w:tc>
        <w:tc>
          <w:tcPr>
            <w:tcW w:w="6486" w:type="dxa"/>
          </w:tcPr>
          <w:p w:rsidR="00D31AEE" w:rsidRPr="00CB432A" w:rsidRDefault="00D31AEE" w:rsidP="00277694">
            <w:pPr>
              <w:pStyle w:val="afff5"/>
            </w:pPr>
            <w:r w:rsidRPr="00CB432A">
              <w:t>С момента публикации Извещения и Документации о запросе предложений.</w:t>
            </w:r>
          </w:p>
        </w:tc>
      </w:tr>
      <w:tr w:rsidR="00D31AEE" w:rsidRPr="00CB432A" w:rsidTr="00AA056F">
        <w:tc>
          <w:tcPr>
            <w:tcW w:w="683" w:type="dxa"/>
          </w:tcPr>
          <w:p w:rsidR="00D31AEE" w:rsidRPr="00CB432A" w:rsidRDefault="00D31AEE" w:rsidP="00277694">
            <w:pPr>
              <w:pStyle w:val="afff5"/>
            </w:pPr>
            <w:r w:rsidRPr="00CB432A">
              <w:t>3.14</w:t>
            </w:r>
          </w:p>
        </w:tc>
        <w:tc>
          <w:tcPr>
            <w:tcW w:w="276" w:type="dxa"/>
          </w:tcPr>
          <w:p w:rsidR="00D31AEE" w:rsidRPr="00CB432A" w:rsidRDefault="00D31AEE" w:rsidP="00277694">
            <w:pPr>
              <w:pStyle w:val="afff5"/>
            </w:pPr>
          </w:p>
        </w:tc>
        <w:tc>
          <w:tcPr>
            <w:tcW w:w="2126" w:type="dxa"/>
          </w:tcPr>
          <w:p w:rsidR="00D31AEE" w:rsidRPr="00CB432A" w:rsidRDefault="00D31AEE" w:rsidP="00277694">
            <w:pPr>
              <w:pStyle w:val="afff5"/>
            </w:pPr>
            <w:r w:rsidRPr="00CB432A">
              <w:t>Дата и время окончания подачи Заявок на участие в Запросе предложений</w:t>
            </w:r>
          </w:p>
        </w:tc>
        <w:tc>
          <w:tcPr>
            <w:tcW w:w="6486" w:type="dxa"/>
          </w:tcPr>
          <w:p w:rsidR="00D31AEE" w:rsidRPr="00CB432A" w:rsidRDefault="00D31AEE" w:rsidP="00277694">
            <w:pPr>
              <w:pStyle w:val="afff5"/>
            </w:pPr>
            <w:r w:rsidRPr="006861DC">
              <w:rPr>
                <w:noProof/>
                <w:highlight w:val="lightGray"/>
              </w:rPr>
              <w:t>«18» января 2016</w:t>
            </w:r>
            <w:r w:rsidRPr="00CB432A">
              <w:t xml:space="preserve"> года 11:59 (время московское).</w:t>
            </w:r>
          </w:p>
        </w:tc>
      </w:tr>
      <w:tr w:rsidR="00D31AEE" w:rsidRPr="00CB432A" w:rsidTr="00AA056F">
        <w:tc>
          <w:tcPr>
            <w:tcW w:w="683" w:type="dxa"/>
          </w:tcPr>
          <w:p w:rsidR="00D31AEE" w:rsidRPr="00CB432A" w:rsidRDefault="00D31AEE" w:rsidP="00277694">
            <w:pPr>
              <w:pStyle w:val="afff5"/>
            </w:pPr>
            <w:r w:rsidRPr="00CB432A">
              <w:t>3.15</w:t>
            </w:r>
          </w:p>
        </w:tc>
        <w:tc>
          <w:tcPr>
            <w:tcW w:w="276" w:type="dxa"/>
          </w:tcPr>
          <w:p w:rsidR="00D31AEE" w:rsidRPr="00CB432A" w:rsidRDefault="00D31AEE" w:rsidP="00277694">
            <w:pPr>
              <w:pStyle w:val="afff5"/>
            </w:pPr>
          </w:p>
        </w:tc>
        <w:tc>
          <w:tcPr>
            <w:tcW w:w="2126" w:type="dxa"/>
          </w:tcPr>
          <w:p w:rsidR="00D31AEE" w:rsidRPr="00CB432A" w:rsidRDefault="00D31AEE" w:rsidP="00277694">
            <w:pPr>
              <w:pStyle w:val="afff5"/>
            </w:pPr>
            <w:r w:rsidRPr="00CB432A">
              <w:t>Сайт Электронной площадки для подачи Заявок в электронной форме</w:t>
            </w:r>
          </w:p>
        </w:tc>
        <w:tc>
          <w:tcPr>
            <w:tcW w:w="6486" w:type="dxa"/>
          </w:tcPr>
          <w:p w:rsidR="00D31AEE" w:rsidRPr="00CB432A" w:rsidRDefault="00D31AEE" w:rsidP="00277694">
            <w:pPr>
              <w:pStyle w:val="afff5"/>
            </w:pPr>
            <w:r w:rsidRPr="00CB432A">
              <w:t>www.gazneftetorg.ru</w:t>
            </w:r>
          </w:p>
        </w:tc>
      </w:tr>
      <w:tr w:rsidR="00D31AEE" w:rsidRPr="00CB432A" w:rsidTr="00AA056F">
        <w:tc>
          <w:tcPr>
            <w:tcW w:w="683" w:type="dxa"/>
          </w:tcPr>
          <w:p w:rsidR="00D31AEE" w:rsidRPr="00CB432A" w:rsidRDefault="00D31AEE" w:rsidP="00277694">
            <w:pPr>
              <w:pStyle w:val="afff5"/>
            </w:pPr>
            <w:r w:rsidRPr="00CB432A">
              <w:t>3.16</w:t>
            </w:r>
          </w:p>
        </w:tc>
        <w:tc>
          <w:tcPr>
            <w:tcW w:w="276" w:type="dxa"/>
          </w:tcPr>
          <w:p w:rsidR="00D31AEE" w:rsidRPr="00CB432A" w:rsidRDefault="00D31AEE" w:rsidP="00277694">
            <w:pPr>
              <w:pStyle w:val="afff5"/>
            </w:pPr>
          </w:p>
        </w:tc>
        <w:tc>
          <w:tcPr>
            <w:tcW w:w="2126" w:type="dxa"/>
          </w:tcPr>
          <w:p w:rsidR="00D31AEE" w:rsidRPr="00CB432A" w:rsidRDefault="00D31AEE" w:rsidP="00277694">
            <w:pPr>
              <w:pStyle w:val="afff5"/>
            </w:pPr>
            <w:r w:rsidRPr="00CB432A">
              <w:t>Дата и время открытия доступа к  Заявкам на участие в Запросе предложений</w:t>
            </w:r>
          </w:p>
        </w:tc>
        <w:tc>
          <w:tcPr>
            <w:tcW w:w="6486" w:type="dxa"/>
          </w:tcPr>
          <w:p w:rsidR="00D31AEE" w:rsidRPr="00CB432A" w:rsidRDefault="00D31AEE" w:rsidP="00277694">
            <w:pPr>
              <w:pStyle w:val="afff5"/>
            </w:pPr>
            <w:r w:rsidRPr="006861DC">
              <w:rPr>
                <w:noProof/>
                <w:highlight w:val="lightGray"/>
              </w:rPr>
              <w:t>«18» января 2016</w:t>
            </w:r>
            <w:r w:rsidRPr="00CB432A">
              <w:t xml:space="preserve"> года 12:00 (время московское)</w:t>
            </w:r>
          </w:p>
          <w:p w:rsidR="00D31AEE" w:rsidRPr="00CB432A" w:rsidRDefault="00D31AEE" w:rsidP="00277694">
            <w:pPr>
              <w:pStyle w:val="afff5"/>
            </w:pPr>
          </w:p>
        </w:tc>
      </w:tr>
      <w:tr w:rsidR="00D31AEE" w:rsidRPr="00CB432A" w:rsidTr="00AA056F">
        <w:tc>
          <w:tcPr>
            <w:tcW w:w="683" w:type="dxa"/>
          </w:tcPr>
          <w:p w:rsidR="00D31AEE" w:rsidRPr="00CB432A" w:rsidRDefault="00D31AEE" w:rsidP="00277694">
            <w:pPr>
              <w:pStyle w:val="afff5"/>
            </w:pPr>
            <w:r w:rsidRPr="00CB432A">
              <w:t>3.17</w:t>
            </w:r>
          </w:p>
        </w:tc>
        <w:tc>
          <w:tcPr>
            <w:tcW w:w="276" w:type="dxa"/>
          </w:tcPr>
          <w:p w:rsidR="00D31AEE" w:rsidRPr="00CB432A" w:rsidRDefault="00D31AEE" w:rsidP="00277694">
            <w:pPr>
              <w:pStyle w:val="afff5"/>
            </w:pPr>
          </w:p>
        </w:tc>
        <w:tc>
          <w:tcPr>
            <w:tcW w:w="2126" w:type="dxa"/>
          </w:tcPr>
          <w:p w:rsidR="00D31AEE" w:rsidRPr="00CB432A" w:rsidRDefault="00D31AEE" w:rsidP="00277694">
            <w:pPr>
              <w:pStyle w:val="afff5"/>
            </w:pPr>
            <w:r w:rsidRPr="00CB432A">
              <w:t>Дата и время рассмотрения Заявок на участие в Запросе предложений</w:t>
            </w:r>
          </w:p>
        </w:tc>
        <w:tc>
          <w:tcPr>
            <w:tcW w:w="6486" w:type="dxa"/>
          </w:tcPr>
          <w:p w:rsidR="00D31AEE" w:rsidRPr="00CB432A" w:rsidRDefault="00D31AEE" w:rsidP="00864001">
            <w:pPr>
              <w:pStyle w:val="afff5"/>
            </w:pPr>
            <w:r w:rsidRPr="00B11E36">
              <w:rPr>
                <w:highlight w:val="lightGray"/>
              </w:rPr>
              <w:t xml:space="preserve">Не позднее </w:t>
            </w:r>
            <w:r w:rsidRPr="006861DC">
              <w:rPr>
                <w:noProof/>
                <w:highlight w:val="lightGray"/>
              </w:rPr>
              <w:t>«25» января 2016</w:t>
            </w:r>
            <w:r w:rsidRPr="00CB432A">
              <w:t xml:space="preserve"> года 16.00 (время московское)</w:t>
            </w:r>
          </w:p>
        </w:tc>
      </w:tr>
      <w:tr w:rsidR="00D31AEE" w:rsidRPr="00CB432A" w:rsidTr="00AA056F">
        <w:tc>
          <w:tcPr>
            <w:tcW w:w="683" w:type="dxa"/>
          </w:tcPr>
          <w:p w:rsidR="00D31AEE" w:rsidRPr="00CB432A" w:rsidRDefault="00D31AEE" w:rsidP="00277694">
            <w:pPr>
              <w:pStyle w:val="afff5"/>
            </w:pPr>
            <w:r w:rsidRPr="00CB432A">
              <w:t>3.18</w:t>
            </w:r>
          </w:p>
        </w:tc>
        <w:tc>
          <w:tcPr>
            <w:tcW w:w="276" w:type="dxa"/>
          </w:tcPr>
          <w:p w:rsidR="00D31AEE" w:rsidRPr="00CB432A" w:rsidRDefault="00D31AEE" w:rsidP="00277694">
            <w:pPr>
              <w:pStyle w:val="afff5"/>
            </w:pPr>
          </w:p>
        </w:tc>
        <w:tc>
          <w:tcPr>
            <w:tcW w:w="2126" w:type="dxa"/>
          </w:tcPr>
          <w:p w:rsidR="00D31AEE" w:rsidRPr="00CB432A" w:rsidRDefault="00D31AEE" w:rsidP="00277694">
            <w:pPr>
              <w:pStyle w:val="afff5"/>
            </w:pPr>
            <w:r w:rsidRPr="00CB432A">
              <w:t>Дата и время подведения итогов</w:t>
            </w:r>
          </w:p>
        </w:tc>
        <w:tc>
          <w:tcPr>
            <w:tcW w:w="6486" w:type="dxa"/>
          </w:tcPr>
          <w:p w:rsidR="00D31AEE" w:rsidRPr="00CB432A" w:rsidRDefault="00D31AEE" w:rsidP="00277694">
            <w:pPr>
              <w:pStyle w:val="afff5"/>
            </w:pPr>
            <w:r w:rsidRPr="00B11E36">
              <w:rPr>
                <w:highlight w:val="lightGray"/>
              </w:rPr>
              <w:t xml:space="preserve">Не позднее </w:t>
            </w:r>
            <w:r w:rsidRPr="006861DC">
              <w:rPr>
                <w:noProof/>
                <w:highlight w:val="lightGray"/>
              </w:rPr>
              <w:t>«25» января 2016</w:t>
            </w:r>
            <w:r w:rsidRPr="00CB432A">
              <w:t xml:space="preserve"> года 17.00 (время московское)</w:t>
            </w:r>
          </w:p>
        </w:tc>
      </w:tr>
      <w:tr w:rsidR="00D31AEE" w:rsidRPr="00CB432A" w:rsidTr="00AA056F">
        <w:tc>
          <w:tcPr>
            <w:tcW w:w="683" w:type="dxa"/>
          </w:tcPr>
          <w:p w:rsidR="00D31AEE" w:rsidRPr="00CB432A" w:rsidRDefault="00D31AEE" w:rsidP="00277694">
            <w:pPr>
              <w:pStyle w:val="afff5"/>
            </w:pPr>
            <w:r w:rsidRPr="00CB432A">
              <w:t>3.19</w:t>
            </w:r>
          </w:p>
        </w:tc>
        <w:tc>
          <w:tcPr>
            <w:tcW w:w="276" w:type="dxa"/>
          </w:tcPr>
          <w:p w:rsidR="00D31AEE" w:rsidRPr="00CB432A" w:rsidRDefault="00D31AEE" w:rsidP="00277694">
            <w:pPr>
              <w:pStyle w:val="afff5"/>
            </w:pPr>
          </w:p>
        </w:tc>
        <w:tc>
          <w:tcPr>
            <w:tcW w:w="2126" w:type="dxa"/>
          </w:tcPr>
          <w:p w:rsidR="00D31AEE" w:rsidRPr="00CB432A" w:rsidRDefault="00D31AEE" w:rsidP="00277694">
            <w:pPr>
              <w:pStyle w:val="afff5"/>
            </w:pPr>
            <w:r w:rsidRPr="00CB432A">
              <w:t>Дата заключения договора</w:t>
            </w:r>
          </w:p>
        </w:tc>
        <w:tc>
          <w:tcPr>
            <w:tcW w:w="6486" w:type="dxa"/>
          </w:tcPr>
          <w:p w:rsidR="00D31AEE" w:rsidRPr="00CB432A" w:rsidRDefault="00D31AEE" w:rsidP="00277694">
            <w:pPr>
              <w:pStyle w:val="afff5"/>
            </w:pPr>
            <w:r w:rsidRPr="00CB432A">
              <w:rPr>
                <w:sz w:val="24"/>
                <w:szCs w:val="24"/>
              </w:rPr>
              <w:t>Не позднее 20 (двадцати) календарных дней со дня завершения закупки и оформления итогового протокола либо протокола рассмотрения</w:t>
            </w:r>
          </w:p>
        </w:tc>
      </w:tr>
      <w:tr w:rsidR="00D31AEE" w:rsidRPr="00CB432A" w:rsidTr="00AA056F">
        <w:tc>
          <w:tcPr>
            <w:tcW w:w="683" w:type="dxa"/>
          </w:tcPr>
          <w:p w:rsidR="00D31AEE" w:rsidRPr="00CB432A" w:rsidRDefault="00D31AEE" w:rsidP="00277694">
            <w:pPr>
              <w:pStyle w:val="afff5"/>
            </w:pPr>
            <w:r w:rsidRPr="00CB432A">
              <w:t>3.20</w:t>
            </w:r>
          </w:p>
        </w:tc>
        <w:tc>
          <w:tcPr>
            <w:tcW w:w="276" w:type="dxa"/>
          </w:tcPr>
          <w:p w:rsidR="00D31AEE" w:rsidRPr="00CB432A" w:rsidRDefault="00D31AEE" w:rsidP="00277694">
            <w:pPr>
              <w:pStyle w:val="afff5"/>
            </w:pPr>
          </w:p>
        </w:tc>
        <w:tc>
          <w:tcPr>
            <w:tcW w:w="2126" w:type="dxa"/>
          </w:tcPr>
          <w:p w:rsidR="00D31AEE" w:rsidRPr="00CB432A" w:rsidRDefault="00D31AEE" w:rsidP="00277694">
            <w:pPr>
              <w:pStyle w:val="afff5"/>
            </w:pPr>
            <w:r w:rsidRPr="00CB432A">
              <w:t>Требование по обладанию Участниками размещения заказа исключительными правами на объекты интеллектуальной собственности</w:t>
            </w:r>
          </w:p>
          <w:p w:rsidR="00D31AEE" w:rsidRPr="00CB432A" w:rsidRDefault="00D31AEE" w:rsidP="00277694">
            <w:pPr>
              <w:pStyle w:val="afff5"/>
            </w:pPr>
          </w:p>
        </w:tc>
        <w:tc>
          <w:tcPr>
            <w:tcW w:w="6486" w:type="dxa"/>
          </w:tcPr>
          <w:p w:rsidR="00D31AEE" w:rsidRPr="00CB432A" w:rsidRDefault="00D31AEE" w:rsidP="00CC454F">
            <w:r w:rsidRPr="00CB432A">
              <w:t>Устанавливается.</w:t>
            </w:r>
          </w:p>
          <w:p w:rsidR="00D31AEE" w:rsidRPr="00CB432A" w:rsidRDefault="00D31AEE" w:rsidP="00277694">
            <w:pPr>
              <w:pStyle w:val="afff5"/>
            </w:pPr>
          </w:p>
        </w:tc>
      </w:tr>
      <w:tr w:rsidR="00D31AEE" w:rsidRPr="00CB432A" w:rsidTr="00AA056F">
        <w:tc>
          <w:tcPr>
            <w:tcW w:w="683" w:type="dxa"/>
          </w:tcPr>
          <w:p w:rsidR="00D31AEE" w:rsidRPr="00CB432A" w:rsidRDefault="00D31AEE" w:rsidP="00277694">
            <w:pPr>
              <w:pStyle w:val="afff5"/>
            </w:pPr>
            <w:r w:rsidRPr="00CB432A">
              <w:t>3.21</w:t>
            </w:r>
          </w:p>
        </w:tc>
        <w:tc>
          <w:tcPr>
            <w:tcW w:w="276" w:type="dxa"/>
          </w:tcPr>
          <w:p w:rsidR="00D31AEE" w:rsidRPr="00CB432A" w:rsidRDefault="00D31AEE" w:rsidP="00277694">
            <w:pPr>
              <w:pStyle w:val="afff5"/>
            </w:pPr>
          </w:p>
        </w:tc>
        <w:tc>
          <w:tcPr>
            <w:tcW w:w="2126" w:type="dxa"/>
          </w:tcPr>
          <w:p w:rsidR="00D31AEE" w:rsidRPr="00CB432A" w:rsidRDefault="00D31AEE" w:rsidP="00277694">
            <w:pPr>
              <w:pStyle w:val="afff5"/>
            </w:pPr>
            <w:r w:rsidRPr="00CB432A">
              <w:t>Требование об отсутствии сведений об Участнике в реестре недобросовестных Поставщиков</w:t>
            </w:r>
          </w:p>
        </w:tc>
        <w:tc>
          <w:tcPr>
            <w:tcW w:w="6486" w:type="dxa"/>
          </w:tcPr>
          <w:p w:rsidR="00D31AEE" w:rsidRPr="00CB432A" w:rsidRDefault="00D31AEE" w:rsidP="00277694">
            <w:pPr>
              <w:pStyle w:val="afff5"/>
            </w:pPr>
            <w:r w:rsidRPr="00CB432A">
              <w:t>Устанавливается.</w:t>
            </w:r>
          </w:p>
          <w:p w:rsidR="00D31AEE" w:rsidRPr="00CB432A" w:rsidRDefault="00D31AEE" w:rsidP="00277694">
            <w:pPr>
              <w:pStyle w:val="afff5"/>
            </w:pPr>
          </w:p>
        </w:tc>
      </w:tr>
      <w:tr w:rsidR="00D31AEE" w:rsidRPr="00CB432A" w:rsidTr="00AA056F">
        <w:tc>
          <w:tcPr>
            <w:tcW w:w="683" w:type="dxa"/>
          </w:tcPr>
          <w:p w:rsidR="00D31AEE" w:rsidRPr="00CB432A" w:rsidRDefault="00D31AEE" w:rsidP="00277694">
            <w:pPr>
              <w:pStyle w:val="afff5"/>
            </w:pPr>
            <w:r w:rsidRPr="00CB432A">
              <w:t>3.22</w:t>
            </w:r>
          </w:p>
        </w:tc>
        <w:tc>
          <w:tcPr>
            <w:tcW w:w="276" w:type="dxa"/>
          </w:tcPr>
          <w:p w:rsidR="00D31AEE" w:rsidRPr="00CB432A" w:rsidRDefault="00D31AEE" w:rsidP="00CC454F">
            <w:pPr>
              <w:pStyle w:val="afff5"/>
            </w:pPr>
          </w:p>
        </w:tc>
        <w:tc>
          <w:tcPr>
            <w:tcW w:w="2126" w:type="dxa"/>
          </w:tcPr>
          <w:p w:rsidR="00D31AEE" w:rsidRPr="00CB432A" w:rsidRDefault="00D31AEE" w:rsidP="00277694">
            <w:pPr>
              <w:pStyle w:val="afff5"/>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486" w:type="dxa"/>
          </w:tcPr>
          <w:p w:rsidR="00D31AEE" w:rsidRPr="00CB432A" w:rsidRDefault="00D31AEE" w:rsidP="00277694">
            <w:pPr>
              <w:pStyle w:val="afff5"/>
            </w:pPr>
            <w:r w:rsidRPr="00CB432A">
              <w:t>Не устанавливаются, если иное не установлено п.3.25.</w:t>
            </w:r>
          </w:p>
          <w:p w:rsidR="00D31AEE" w:rsidRPr="00CB432A" w:rsidRDefault="00D31AEE" w:rsidP="00277694">
            <w:pPr>
              <w:pStyle w:val="afff5"/>
            </w:pPr>
          </w:p>
        </w:tc>
      </w:tr>
      <w:tr w:rsidR="00D31AEE" w:rsidRPr="00CB432A" w:rsidTr="00AA056F">
        <w:tc>
          <w:tcPr>
            <w:tcW w:w="683" w:type="dxa"/>
          </w:tcPr>
          <w:p w:rsidR="00D31AEE" w:rsidRPr="00CB432A" w:rsidRDefault="00D31AEE" w:rsidP="00277694">
            <w:pPr>
              <w:pStyle w:val="afff5"/>
            </w:pPr>
            <w:r w:rsidRPr="00CB432A">
              <w:t>3.23</w:t>
            </w:r>
          </w:p>
        </w:tc>
        <w:tc>
          <w:tcPr>
            <w:tcW w:w="276" w:type="dxa"/>
          </w:tcPr>
          <w:p w:rsidR="00D31AEE" w:rsidRPr="00CB432A" w:rsidRDefault="00D31AEE" w:rsidP="00CC454F">
            <w:pPr>
              <w:pStyle w:val="afff5"/>
            </w:pPr>
          </w:p>
        </w:tc>
        <w:tc>
          <w:tcPr>
            <w:tcW w:w="2126" w:type="dxa"/>
          </w:tcPr>
          <w:p w:rsidR="00D31AEE" w:rsidRPr="00CB432A" w:rsidRDefault="00D31AEE" w:rsidP="00277694">
            <w:pPr>
              <w:pStyle w:val="afff5"/>
            </w:pPr>
            <w:r w:rsidRPr="00CB432A">
              <w:t>Требование к наличию опыта поставок Продукции, аналогичной предмету Запроса предложений</w:t>
            </w:r>
          </w:p>
        </w:tc>
        <w:tc>
          <w:tcPr>
            <w:tcW w:w="6486" w:type="dxa"/>
          </w:tcPr>
          <w:p w:rsidR="00D31AEE" w:rsidRPr="00CB432A" w:rsidRDefault="00D31AEE" w:rsidP="00277694">
            <w:pPr>
              <w:pStyle w:val="afff5"/>
            </w:pPr>
            <w:r w:rsidRPr="00CB432A">
              <w:t>Не устанавливается, если иное не установлено п.3.25.</w:t>
            </w:r>
          </w:p>
        </w:tc>
      </w:tr>
      <w:tr w:rsidR="00D31AEE" w:rsidRPr="00CB432A" w:rsidTr="00AA056F">
        <w:tc>
          <w:tcPr>
            <w:tcW w:w="683" w:type="dxa"/>
          </w:tcPr>
          <w:p w:rsidR="00D31AEE" w:rsidRPr="00CB432A" w:rsidRDefault="00D31AEE" w:rsidP="00277694">
            <w:pPr>
              <w:pStyle w:val="afff5"/>
            </w:pPr>
            <w:r w:rsidRPr="00CB432A">
              <w:t>3.24</w:t>
            </w:r>
          </w:p>
        </w:tc>
        <w:tc>
          <w:tcPr>
            <w:tcW w:w="276" w:type="dxa"/>
          </w:tcPr>
          <w:p w:rsidR="00D31AEE" w:rsidRPr="00CB432A" w:rsidRDefault="00D31AEE" w:rsidP="001301B6">
            <w:pPr>
              <w:pStyle w:val="afff5"/>
            </w:pPr>
          </w:p>
        </w:tc>
        <w:tc>
          <w:tcPr>
            <w:tcW w:w="2126" w:type="dxa"/>
          </w:tcPr>
          <w:p w:rsidR="00D31AEE" w:rsidRPr="00CB432A" w:rsidRDefault="00D31AEE" w:rsidP="00277694">
            <w:pPr>
              <w:pStyle w:val="afff5"/>
            </w:pPr>
            <w:r w:rsidRPr="00CB432A">
              <w:t xml:space="preserve">Требования к статусу Участника – Участник должен являться изготовителем, дилером изготовителя </w:t>
            </w:r>
          </w:p>
        </w:tc>
        <w:tc>
          <w:tcPr>
            <w:tcW w:w="6486" w:type="dxa"/>
          </w:tcPr>
          <w:p w:rsidR="00D31AEE" w:rsidRPr="00CB432A" w:rsidRDefault="00D31AEE" w:rsidP="00277694">
            <w:pPr>
              <w:pStyle w:val="afff5"/>
            </w:pPr>
            <w:r w:rsidRPr="00CB432A">
              <w:t>Не устанавливаются, если иное не установлено п.3.25.</w:t>
            </w:r>
          </w:p>
          <w:p w:rsidR="00D31AEE" w:rsidRPr="00CB432A" w:rsidRDefault="00D31AEE" w:rsidP="00277694">
            <w:pPr>
              <w:pStyle w:val="afff5"/>
            </w:pPr>
          </w:p>
        </w:tc>
      </w:tr>
      <w:tr w:rsidR="00D31AEE" w:rsidRPr="00CB432A" w:rsidTr="00AA056F">
        <w:tc>
          <w:tcPr>
            <w:tcW w:w="683" w:type="dxa"/>
          </w:tcPr>
          <w:p w:rsidR="00D31AEE" w:rsidRPr="00CB432A" w:rsidRDefault="00D31AEE" w:rsidP="00277694">
            <w:pPr>
              <w:pStyle w:val="afff5"/>
            </w:pPr>
            <w:r w:rsidRPr="00CB432A">
              <w:t>3.25</w:t>
            </w:r>
          </w:p>
        </w:tc>
        <w:tc>
          <w:tcPr>
            <w:tcW w:w="276" w:type="dxa"/>
          </w:tcPr>
          <w:p w:rsidR="00D31AEE" w:rsidRPr="00CB432A" w:rsidRDefault="00D31AEE" w:rsidP="00277694">
            <w:pPr>
              <w:pStyle w:val="afff5"/>
            </w:pPr>
          </w:p>
        </w:tc>
        <w:tc>
          <w:tcPr>
            <w:tcW w:w="2126" w:type="dxa"/>
          </w:tcPr>
          <w:p w:rsidR="00D31AEE" w:rsidRPr="00CB432A" w:rsidRDefault="00D31AEE" w:rsidP="00277694">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486" w:type="dxa"/>
          </w:tcPr>
          <w:p w:rsidR="00D31AEE" w:rsidRPr="00CB432A" w:rsidRDefault="00D31AEE" w:rsidP="00277694">
            <w:pPr>
              <w:pStyle w:val="afff5"/>
            </w:pPr>
            <w:r w:rsidRPr="00CB432A">
              <w:t>Включить в состав Заявки документы, как указано ниже:</w:t>
            </w:r>
          </w:p>
          <w:tbl>
            <w:tblPr>
              <w:tblW w:w="4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079"/>
              <w:gridCol w:w="2126"/>
            </w:tblGrid>
            <w:tr w:rsidR="00D31AEE" w:rsidRPr="00CB432A" w:rsidTr="00702C26">
              <w:tc>
                <w:tcPr>
                  <w:tcW w:w="614" w:type="dxa"/>
                  <w:shd w:val="clear" w:color="auto" w:fill="auto"/>
                </w:tcPr>
                <w:p w:rsidR="00D31AEE" w:rsidRPr="00CB432A" w:rsidRDefault="00D31AEE" w:rsidP="00277694">
                  <w:pPr>
                    <w:pStyle w:val="afff5"/>
                  </w:pPr>
                  <w:r w:rsidRPr="00CB432A">
                    <w:t>№ п/п</w:t>
                  </w:r>
                </w:p>
              </w:tc>
              <w:tc>
                <w:tcPr>
                  <w:tcW w:w="2079" w:type="dxa"/>
                  <w:shd w:val="clear" w:color="auto" w:fill="auto"/>
                </w:tcPr>
                <w:p w:rsidR="00D31AEE" w:rsidRPr="00CB432A" w:rsidRDefault="00D31AEE" w:rsidP="00277694">
                  <w:pPr>
                    <w:pStyle w:val="afff5"/>
                  </w:pPr>
                  <w:r w:rsidRPr="00CB432A">
                    <w:t>Начальная (максимальная) цена с учетом НДС (тыс. руб.)</w:t>
                  </w:r>
                </w:p>
              </w:tc>
              <w:tc>
                <w:tcPr>
                  <w:tcW w:w="2126" w:type="dxa"/>
                  <w:shd w:val="clear" w:color="auto" w:fill="auto"/>
                </w:tcPr>
                <w:p w:rsidR="00D31AEE" w:rsidRPr="00CB432A" w:rsidRDefault="00D31AEE" w:rsidP="00277694">
                  <w:pPr>
                    <w:pStyle w:val="afff5"/>
                  </w:pPr>
                  <w:r w:rsidRPr="00CB432A">
                    <w:t>Подпункты пункта 1.4.2 Документации о запросе предложений</w:t>
                  </w:r>
                </w:p>
              </w:tc>
            </w:tr>
            <w:tr w:rsidR="00D31AEE" w:rsidRPr="00CB432A" w:rsidTr="00702C26">
              <w:tc>
                <w:tcPr>
                  <w:tcW w:w="614" w:type="dxa"/>
                  <w:shd w:val="clear" w:color="auto" w:fill="auto"/>
                </w:tcPr>
                <w:p w:rsidR="00D31AEE" w:rsidRPr="00CB432A" w:rsidRDefault="00D31AEE" w:rsidP="00277694">
                  <w:pPr>
                    <w:pStyle w:val="afff5"/>
                  </w:pPr>
                  <w:r w:rsidRPr="00CB432A">
                    <w:t>1</w:t>
                  </w:r>
                </w:p>
              </w:tc>
              <w:tc>
                <w:tcPr>
                  <w:tcW w:w="2079" w:type="dxa"/>
                  <w:shd w:val="clear" w:color="auto" w:fill="auto"/>
                </w:tcPr>
                <w:p w:rsidR="00D31AEE" w:rsidRPr="00CB432A" w:rsidRDefault="00D31AEE" w:rsidP="00277694">
                  <w:pPr>
                    <w:pStyle w:val="afff5"/>
                  </w:pPr>
                  <w:r w:rsidRPr="00CB432A">
                    <w:t>0 – 1 000</w:t>
                  </w:r>
                </w:p>
              </w:tc>
              <w:tc>
                <w:tcPr>
                  <w:tcW w:w="2126" w:type="dxa"/>
                  <w:shd w:val="clear" w:color="auto" w:fill="auto"/>
                </w:tcPr>
                <w:p w:rsidR="00D31AEE" w:rsidRPr="00CB432A" w:rsidRDefault="00D31AEE" w:rsidP="00277694">
                  <w:pPr>
                    <w:pStyle w:val="afff5"/>
                  </w:pPr>
                  <w:r>
                    <w:t>а, б, в, г, д, е, л, м</w:t>
                  </w:r>
                </w:p>
              </w:tc>
            </w:tr>
            <w:tr w:rsidR="00D31AEE" w:rsidRPr="00CB432A" w:rsidTr="00702C26">
              <w:tc>
                <w:tcPr>
                  <w:tcW w:w="614" w:type="dxa"/>
                  <w:shd w:val="clear" w:color="auto" w:fill="auto"/>
                </w:tcPr>
                <w:p w:rsidR="00D31AEE" w:rsidRPr="00CB432A" w:rsidRDefault="00D31AEE" w:rsidP="00277694">
                  <w:pPr>
                    <w:pStyle w:val="afff5"/>
                  </w:pPr>
                  <w:r w:rsidRPr="00CB432A">
                    <w:t>2</w:t>
                  </w:r>
                </w:p>
              </w:tc>
              <w:tc>
                <w:tcPr>
                  <w:tcW w:w="2079" w:type="dxa"/>
                  <w:shd w:val="clear" w:color="auto" w:fill="auto"/>
                </w:tcPr>
                <w:p w:rsidR="00D31AEE" w:rsidRPr="00CB432A" w:rsidRDefault="00D31AEE" w:rsidP="00277694">
                  <w:pPr>
                    <w:pStyle w:val="afff5"/>
                  </w:pPr>
                  <w:r w:rsidRPr="00CB432A">
                    <w:t>1 001 – 3 000</w:t>
                  </w:r>
                </w:p>
              </w:tc>
              <w:tc>
                <w:tcPr>
                  <w:tcW w:w="2126" w:type="dxa"/>
                  <w:shd w:val="clear" w:color="auto" w:fill="auto"/>
                </w:tcPr>
                <w:p w:rsidR="00D31AEE" w:rsidRPr="00CB432A" w:rsidRDefault="00D31AEE" w:rsidP="00277694">
                  <w:pPr>
                    <w:pStyle w:val="afff5"/>
                  </w:pPr>
                  <w:r>
                    <w:t>а, б, в, г, д, е, к, л, м</w:t>
                  </w:r>
                </w:p>
              </w:tc>
            </w:tr>
            <w:tr w:rsidR="00D31AEE" w:rsidRPr="00CB432A" w:rsidTr="00702C26">
              <w:tc>
                <w:tcPr>
                  <w:tcW w:w="614" w:type="dxa"/>
                  <w:shd w:val="clear" w:color="auto" w:fill="auto"/>
                </w:tcPr>
                <w:p w:rsidR="00D31AEE" w:rsidRPr="00CB432A" w:rsidRDefault="00D31AEE" w:rsidP="00277694">
                  <w:pPr>
                    <w:pStyle w:val="afff5"/>
                  </w:pPr>
                  <w:r w:rsidRPr="00CB432A">
                    <w:t>3</w:t>
                  </w:r>
                </w:p>
              </w:tc>
              <w:tc>
                <w:tcPr>
                  <w:tcW w:w="2079" w:type="dxa"/>
                  <w:shd w:val="clear" w:color="auto" w:fill="auto"/>
                </w:tcPr>
                <w:p w:rsidR="00D31AEE" w:rsidRPr="00CB432A" w:rsidRDefault="00D31AEE" w:rsidP="00277694">
                  <w:pPr>
                    <w:pStyle w:val="afff5"/>
                  </w:pPr>
                  <w:r w:rsidRPr="00CB432A">
                    <w:t>Свыше 3 000</w:t>
                  </w:r>
                </w:p>
              </w:tc>
              <w:tc>
                <w:tcPr>
                  <w:tcW w:w="2126" w:type="dxa"/>
                  <w:shd w:val="clear" w:color="auto" w:fill="auto"/>
                </w:tcPr>
                <w:p w:rsidR="00D31AEE" w:rsidRPr="00CB432A" w:rsidRDefault="00D31AEE" w:rsidP="00277694">
                  <w:pPr>
                    <w:pStyle w:val="afff5"/>
                  </w:pPr>
                  <w:r w:rsidRPr="00CB432A">
                    <w:t>В полном объеме</w:t>
                  </w:r>
                </w:p>
              </w:tc>
            </w:tr>
          </w:tbl>
          <w:p w:rsidR="00D31AEE" w:rsidRPr="00CB432A" w:rsidRDefault="00D31AEE" w:rsidP="00277694">
            <w:pPr>
              <w:pStyle w:val="afff5"/>
            </w:pPr>
          </w:p>
        </w:tc>
      </w:tr>
      <w:tr w:rsidR="00D31AEE" w:rsidRPr="00CB432A" w:rsidTr="00AA056F">
        <w:tc>
          <w:tcPr>
            <w:tcW w:w="683" w:type="dxa"/>
          </w:tcPr>
          <w:p w:rsidR="00D31AEE" w:rsidRPr="00CB432A" w:rsidRDefault="00D31AEE" w:rsidP="00277694">
            <w:pPr>
              <w:pStyle w:val="afff5"/>
            </w:pPr>
            <w:r w:rsidRPr="00CB432A">
              <w:t>3.26</w:t>
            </w:r>
          </w:p>
          <w:p w:rsidR="00D31AEE" w:rsidRPr="00CB432A" w:rsidRDefault="00D31AEE" w:rsidP="00277694">
            <w:pPr>
              <w:pStyle w:val="afff5"/>
            </w:pPr>
          </w:p>
        </w:tc>
        <w:tc>
          <w:tcPr>
            <w:tcW w:w="276" w:type="dxa"/>
          </w:tcPr>
          <w:p w:rsidR="00D31AEE" w:rsidRPr="00CB432A" w:rsidRDefault="00D31AEE" w:rsidP="00277694">
            <w:pPr>
              <w:pStyle w:val="afff5"/>
            </w:pPr>
          </w:p>
        </w:tc>
        <w:tc>
          <w:tcPr>
            <w:tcW w:w="2126" w:type="dxa"/>
          </w:tcPr>
          <w:p w:rsidR="00D31AEE" w:rsidRPr="00CB432A" w:rsidRDefault="00D31AEE" w:rsidP="00277694">
            <w:pPr>
              <w:pStyle w:val="afff5"/>
            </w:pPr>
            <w:r w:rsidRPr="00CB432A">
              <w:t>Требования к условиям поставки</w:t>
            </w:r>
          </w:p>
        </w:tc>
        <w:tc>
          <w:tcPr>
            <w:tcW w:w="6486" w:type="dxa"/>
          </w:tcPr>
          <w:p w:rsidR="00D31AEE" w:rsidRPr="00C84A37" w:rsidRDefault="00D31AEE" w:rsidP="00B007CC">
            <w:pPr>
              <w:rPr>
                <w:sz w:val="22"/>
                <w:szCs w:val="22"/>
              </w:rPr>
            </w:pPr>
            <w:r w:rsidRPr="00C84A37">
              <w:rPr>
                <w:sz w:val="22"/>
                <w:szCs w:val="22"/>
              </w:rPr>
              <w:t xml:space="preserve">В соответствии с Техническим заданием </w:t>
            </w:r>
          </w:p>
          <w:p w:rsidR="00D31AEE" w:rsidRPr="00C84A37" w:rsidRDefault="00D31AEE" w:rsidP="00B007CC">
            <w:pPr>
              <w:rPr>
                <w:sz w:val="22"/>
                <w:szCs w:val="22"/>
              </w:rPr>
            </w:pPr>
          </w:p>
        </w:tc>
      </w:tr>
      <w:tr w:rsidR="00D31AEE" w:rsidRPr="00CB432A" w:rsidTr="00AA056F">
        <w:tc>
          <w:tcPr>
            <w:tcW w:w="683" w:type="dxa"/>
          </w:tcPr>
          <w:p w:rsidR="00D31AEE" w:rsidRPr="00CB432A" w:rsidRDefault="00D31AEE" w:rsidP="00277694">
            <w:pPr>
              <w:pStyle w:val="afff5"/>
            </w:pPr>
            <w:r w:rsidRPr="00CB432A">
              <w:t>3.27</w:t>
            </w:r>
          </w:p>
        </w:tc>
        <w:tc>
          <w:tcPr>
            <w:tcW w:w="276" w:type="dxa"/>
          </w:tcPr>
          <w:p w:rsidR="00D31AEE" w:rsidRPr="00CB432A" w:rsidRDefault="00D31AEE" w:rsidP="00277694">
            <w:pPr>
              <w:pStyle w:val="afff5"/>
            </w:pPr>
          </w:p>
        </w:tc>
        <w:tc>
          <w:tcPr>
            <w:tcW w:w="2126" w:type="dxa"/>
          </w:tcPr>
          <w:p w:rsidR="00D31AEE" w:rsidRPr="00CB432A" w:rsidRDefault="00D31AEE" w:rsidP="00277694">
            <w:pPr>
              <w:pStyle w:val="afff5"/>
            </w:pPr>
            <w:r w:rsidRPr="00CB432A">
              <w:t>Условия оплаты</w:t>
            </w:r>
          </w:p>
        </w:tc>
        <w:tc>
          <w:tcPr>
            <w:tcW w:w="6486" w:type="dxa"/>
          </w:tcPr>
          <w:p w:rsidR="00D31AEE" w:rsidRPr="00C84A37" w:rsidRDefault="00D31AEE" w:rsidP="00B007CC">
            <w:pPr>
              <w:rPr>
                <w:sz w:val="22"/>
                <w:szCs w:val="22"/>
              </w:rPr>
            </w:pPr>
            <w:r w:rsidRPr="006861DC">
              <w:rPr>
                <w:noProof/>
                <w:sz w:val="22"/>
                <w:szCs w:val="22"/>
              </w:rPr>
              <w:t>Оплата товаров производится в рублях. Форма оплаты – безналичный расчет. Оплата по договору производится путем перечисления денежных средств на расчетный счет Поставщика в следующем порядке: - предоплата в размере - 30% от цены Договора, на основании предоставленного Поставщиком счета на оплату в течение 10 (десяти) календарных дней со дня его получения Покупателем; - окончательный расчет – после поставки партии товаров и предоставления Поставщиком документов на оплату, в течение 10 (десяти) календарных дней начиная со дня, следующего за днем подписания Сторонами документов, предусмотренных законодательством РФ для осуществления торговых операций, содержащих величину натурального и денежного измерения по каждой товарной позиции (счёт-фактура, товарная накладная, накладная ТОРГ-12, акт приёмки-передачи или иные документы, предусмотренные Федеральным законом от 06.12.2011 №402-ФЗ ''О бухгалтерском учёте'').</w:t>
            </w:r>
          </w:p>
        </w:tc>
      </w:tr>
      <w:tr w:rsidR="00D31AEE" w:rsidRPr="00CB432A" w:rsidTr="00AA056F">
        <w:tc>
          <w:tcPr>
            <w:tcW w:w="683" w:type="dxa"/>
          </w:tcPr>
          <w:p w:rsidR="00D31AEE" w:rsidRPr="00CB432A" w:rsidRDefault="00D31AEE" w:rsidP="00277694">
            <w:pPr>
              <w:pStyle w:val="afff5"/>
            </w:pPr>
            <w:r w:rsidRPr="00CB432A">
              <w:t>3.28</w:t>
            </w:r>
          </w:p>
        </w:tc>
        <w:tc>
          <w:tcPr>
            <w:tcW w:w="276" w:type="dxa"/>
          </w:tcPr>
          <w:p w:rsidR="00D31AEE" w:rsidRPr="00CB432A" w:rsidRDefault="00D31AEE" w:rsidP="00277694">
            <w:pPr>
              <w:pStyle w:val="afff5"/>
            </w:pPr>
          </w:p>
        </w:tc>
        <w:tc>
          <w:tcPr>
            <w:tcW w:w="2126" w:type="dxa"/>
          </w:tcPr>
          <w:p w:rsidR="00D31AEE" w:rsidRPr="00CB432A" w:rsidRDefault="00D31AEE" w:rsidP="00277694">
            <w:pPr>
              <w:pStyle w:val="afff5"/>
            </w:pPr>
            <w:r w:rsidRPr="00CB432A">
              <w:t>Валюта Заявки на участие в Запросе предложений</w:t>
            </w:r>
          </w:p>
        </w:tc>
        <w:tc>
          <w:tcPr>
            <w:tcW w:w="6486" w:type="dxa"/>
          </w:tcPr>
          <w:p w:rsidR="00D31AEE" w:rsidRPr="00CB432A" w:rsidRDefault="00D31AEE" w:rsidP="00277694">
            <w:pPr>
              <w:pStyle w:val="afff5"/>
            </w:pPr>
            <w:r w:rsidRPr="00CB432A">
              <w:t>Рубли Российской Федерации</w:t>
            </w:r>
          </w:p>
          <w:p w:rsidR="00D31AEE" w:rsidRPr="00CB432A" w:rsidRDefault="00D31AEE" w:rsidP="00277694">
            <w:pPr>
              <w:pStyle w:val="afff5"/>
            </w:pPr>
          </w:p>
          <w:p w:rsidR="00D31AEE" w:rsidRPr="00CB432A" w:rsidRDefault="00D31AEE" w:rsidP="00277694">
            <w:pPr>
              <w:pStyle w:val="afff5"/>
            </w:pPr>
          </w:p>
        </w:tc>
      </w:tr>
      <w:tr w:rsidR="00D31AEE" w:rsidRPr="00CB432A" w:rsidTr="00AA056F">
        <w:tc>
          <w:tcPr>
            <w:tcW w:w="683" w:type="dxa"/>
          </w:tcPr>
          <w:p w:rsidR="00D31AEE" w:rsidRPr="00CB432A" w:rsidRDefault="00D31AEE" w:rsidP="00277694">
            <w:pPr>
              <w:pStyle w:val="afff5"/>
            </w:pPr>
            <w:r w:rsidRPr="00CB432A">
              <w:t>3.29</w:t>
            </w:r>
          </w:p>
        </w:tc>
        <w:tc>
          <w:tcPr>
            <w:tcW w:w="276" w:type="dxa"/>
          </w:tcPr>
          <w:p w:rsidR="00D31AEE" w:rsidRPr="00CB432A" w:rsidRDefault="00D31AEE" w:rsidP="00277694">
            <w:pPr>
              <w:pStyle w:val="afff5"/>
            </w:pPr>
          </w:p>
        </w:tc>
        <w:tc>
          <w:tcPr>
            <w:tcW w:w="2126" w:type="dxa"/>
          </w:tcPr>
          <w:p w:rsidR="00D31AEE" w:rsidRPr="00CB432A" w:rsidRDefault="00D31AEE" w:rsidP="00277694">
            <w:pPr>
              <w:pStyle w:val="afff5"/>
            </w:pPr>
            <w:r w:rsidRPr="00CB432A">
              <w:t>Перечень критериев оценки Заявок на участие в Запросе предложений</w:t>
            </w:r>
          </w:p>
          <w:p w:rsidR="00D31AEE" w:rsidRPr="00CB432A" w:rsidRDefault="00D31AEE" w:rsidP="00277694">
            <w:pPr>
              <w:pStyle w:val="afff5"/>
            </w:pPr>
          </w:p>
        </w:tc>
        <w:tc>
          <w:tcPr>
            <w:tcW w:w="6486" w:type="dxa"/>
          </w:tcPr>
          <w:p w:rsidR="00D31AEE" w:rsidRPr="00CB432A" w:rsidRDefault="00D31AEE" w:rsidP="00277694">
            <w:pPr>
              <w:pStyle w:val="afff5"/>
            </w:pPr>
          </w:p>
        </w:tc>
      </w:tr>
    </w:tbl>
    <w:p w:rsidR="00D31AEE" w:rsidRPr="00CB432A" w:rsidRDefault="00D31AEE" w:rsidP="007B1C54">
      <w:pPr>
        <w:ind w:left="567"/>
      </w:pPr>
    </w:p>
    <w:tbl>
      <w:tblPr>
        <w:tblpPr w:leftFromText="180" w:rightFromText="180" w:vertAnchor="text" w:horzAnchor="margin" w:tblpXSpec="right" w:tblpY="177"/>
        <w:tblOverlap w:val="never"/>
        <w:tblW w:w="5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108"/>
        <w:gridCol w:w="2957"/>
        <w:gridCol w:w="1322"/>
      </w:tblGrid>
      <w:tr w:rsidR="00D31AEE" w:rsidRPr="00CB432A" w:rsidTr="00277694">
        <w:tc>
          <w:tcPr>
            <w:tcW w:w="1108" w:type="dxa"/>
            <w:shd w:val="clear" w:color="auto" w:fill="D9D9D9"/>
            <w:vAlign w:val="center"/>
            <w:hideMark/>
          </w:tcPr>
          <w:p w:rsidR="00D31AEE" w:rsidRPr="00CB432A" w:rsidRDefault="00D31AEE" w:rsidP="00277694">
            <w:pPr>
              <w:pStyle w:val="afff5"/>
            </w:pPr>
            <w:r w:rsidRPr="00CB432A">
              <w:t>№ п/п</w:t>
            </w:r>
          </w:p>
        </w:tc>
        <w:tc>
          <w:tcPr>
            <w:tcW w:w="2957" w:type="dxa"/>
            <w:shd w:val="clear" w:color="auto" w:fill="D9D9D9"/>
            <w:vAlign w:val="center"/>
            <w:hideMark/>
          </w:tcPr>
          <w:p w:rsidR="00D31AEE" w:rsidRPr="00CB432A" w:rsidRDefault="00D31AEE" w:rsidP="00277694">
            <w:pPr>
              <w:pStyle w:val="afff5"/>
            </w:pPr>
            <w:r w:rsidRPr="00CB432A">
              <w:t>Наименование критерия</w:t>
            </w:r>
          </w:p>
        </w:tc>
        <w:tc>
          <w:tcPr>
            <w:tcW w:w="1322" w:type="dxa"/>
            <w:shd w:val="clear" w:color="auto" w:fill="D9D9D9"/>
            <w:hideMark/>
          </w:tcPr>
          <w:p w:rsidR="00D31AEE" w:rsidRPr="00CB432A" w:rsidRDefault="00D31AEE" w:rsidP="00277694">
            <w:pPr>
              <w:pStyle w:val="afff5"/>
            </w:pPr>
            <w:r w:rsidRPr="00CB432A">
              <w:t>Весомость критерия в %</w:t>
            </w:r>
          </w:p>
        </w:tc>
      </w:tr>
      <w:tr w:rsidR="00D31AEE" w:rsidRPr="00CB432A" w:rsidTr="00277694">
        <w:tc>
          <w:tcPr>
            <w:tcW w:w="1108" w:type="dxa"/>
            <w:shd w:val="clear" w:color="auto" w:fill="D9D9D9"/>
          </w:tcPr>
          <w:p w:rsidR="00D31AEE" w:rsidRPr="00CB432A" w:rsidRDefault="00D31AEE" w:rsidP="00277694">
            <w:pPr>
              <w:pStyle w:val="afff5"/>
            </w:pPr>
            <w:r>
              <w:t>Лот 1</w:t>
            </w:r>
          </w:p>
        </w:tc>
        <w:tc>
          <w:tcPr>
            <w:tcW w:w="2957" w:type="dxa"/>
            <w:shd w:val="clear" w:color="auto" w:fill="D9D9D9"/>
          </w:tcPr>
          <w:p w:rsidR="00D31AEE" w:rsidRPr="00CB432A" w:rsidRDefault="00D31AEE" w:rsidP="00277694">
            <w:pPr>
              <w:pStyle w:val="afff5"/>
            </w:pPr>
          </w:p>
        </w:tc>
        <w:tc>
          <w:tcPr>
            <w:tcW w:w="1322" w:type="dxa"/>
            <w:shd w:val="clear" w:color="auto" w:fill="D9D9D9"/>
          </w:tcPr>
          <w:p w:rsidR="00D31AEE" w:rsidRPr="00CB432A" w:rsidRDefault="00D31AEE" w:rsidP="00277694">
            <w:pPr>
              <w:pStyle w:val="afff5"/>
            </w:pPr>
          </w:p>
        </w:tc>
      </w:tr>
      <w:tr w:rsidR="00D31AEE" w:rsidRPr="00CB432A" w:rsidTr="00277694">
        <w:tc>
          <w:tcPr>
            <w:tcW w:w="1108" w:type="dxa"/>
            <w:shd w:val="clear" w:color="auto" w:fill="D9D9D9"/>
          </w:tcPr>
          <w:p w:rsidR="00D31AEE" w:rsidRDefault="00D31AEE" w:rsidP="00277694">
            <w:pPr>
              <w:pStyle w:val="afff5"/>
            </w:pPr>
            <w:r>
              <w:t>1</w:t>
            </w:r>
          </w:p>
        </w:tc>
        <w:tc>
          <w:tcPr>
            <w:tcW w:w="2957" w:type="dxa"/>
            <w:shd w:val="clear" w:color="auto" w:fill="D9D9D9"/>
          </w:tcPr>
          <w:p w:rsidR="00D31AEE" w:rsidRPr="00CB432A" w:rsidRDefault="00D31AEE" w:rsidP="00277694">
            <w:pPr>
              <w:pStyle w:val="afff5"/>
            </w:pPr>
            <w:r>
              <w:t>Цена закупки</w:t>
            </w:r>
          </w:p>
        </w:tc>
        <w:tc>
          <w:tcPr>
            <w:tcW w:w="1322" w:type="dxa"/>
            <w:shd w:val="clear" w:color="auto" w:fill="D9D9D9"/>
          </w:tcPr>
          <w:p w:rsidR="00D31AEE" w:rsidRPr="00CB432A" w:rsidRDefault="00D31AEE" w:rsidP="00277694">
            <w:pPr>
              <w:pStyle w:val="afff5"/>
            </w:pPr>
            <w:r>
              <w:t>50 %</w:t>
            </w:r>
          </w:p>
        </w:tc>
      </w:tr>
      <w:tr w:rsidR="00D31AEE" w:rsidRPr="00CB432A" w:rsidTr="00277694">
        <w:tc>
          <w:tcPr>
            <w:tcW w:w="1108" w:type="dxa"/>
            <w:shd w:val="clear" w:color="auto" w:fill="D9D9D9"/>
          </w:tcPr>
          <w:p w:rsidR="00D31AEE" w:rsidRDefault="00D31AEE" w:rsidP="00277694">
            <w:pPr>
              <w:pStyle w:val="afff5"/>
            </w:pPr>
            <w:r>
              <w:t>2</w:t>
            </w:r>
          </w:p>
        </w:tc>
        <w:tc>
          <w:tcPr>
            <w:tcW w:w="2957" w:type="dxa"/>
            <w:shd w:val="clear" w:color="auto" w:fill="D9D9D9"/>
          </w:tcPr>
          <w:p w:rsidR="00D31AEE" w:rsidRDefault="00D31AEE" w:rsidP="00277694">
            <w:pPr>
              <w:pStyle w:val="afff5"/>
            </w:pPr>
            <w:r>
              <w:t>Наличие сертификата системы добровольной сертификации «Газсерт»</w:t>
            </w:r>
          </w:p>
        </w:tc>
        <w:tc>
          <w:tcPr>
            <w:tcW w:w="1322" w:type="dxa"/>
            <w:shd w:val="clear" w:color="auto" w:fill="D9D9D9"/>
          </w:tcPr>
          <w:p w:rsidR="00D31AEE" w:rsidRDefault="00D31AEE" w:rsidP="00277694">
            <w:pPr>
              <w:pStyle w:val="afff5"/>
            </w:pPr>
            <w:r>
              <w:t>50 %</w:t>
            </w:r>
          </w:p>
        </w:tc>
      </w:tr>
    </w:tbl>
    <w:p w:rsidR="00D31AEE" w:rsidRPr="00CB432A" w:rsidRDefault="00D31AEE" w:rsidP="00547EEA">
      <w:pPr>
        <w:jc w:val="center"/>
      </w:pPr>
    </w:p>
    <w:p w:rsidR="00D31AEE" w:rsidRPr="00CB432A" w:rsidRDefault="00D31AEE" w:rsidP="00547EEA">
      <w:pPr>
        <w:jc w:val="center"/>
      </w:pPr>
    </w:p>
    <w:p w:rsidR="00D31AEE" w:rsidRPr="00CB432A" w:rsidRDefault="00D31AEE" w:rsidP="00547EEA">
      <w:pPr>
        <w:jc w:val="center"/>
      </w:pPr>
    </w:p>
    <w:p w:rsidR="00D31AEE" w:rsidRPr="00CB432A" w:rsidRDefault="00D31AEE" w:rsidP="00547EEA">
      <w:pPr>
        <w:jc w:val="center"/>
      </w:pPr>
    </w:p>
    <w:p w:rsidR="00D31AEE" w:rsidRPr="00CB432A" w:rsidRDefault="00D31AEE" w:rsidP="00547EEA">
      <w:pPr>
        <w:jc w:val="center"/>
      </w:pPr>
    </w:p>
    <w:p w:rsidR="00D31AEE" w:rsidRPr="00CB432A" w:rsidRDefault="00D31AEE" w:rsidP="00547EEA">
      <w:pPr>
        <w:jc w:val="center"/>
      </w:pPr>
    </w:p>
    <w:p w:rsidR="00D31AEE" w:rsidRPr="00CB432A" w:rsidRDefault="00D31AEE" w:rsidP="00547EEA">
      <w:pPr>
        <w:jc w:val="cente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D31AEE" w:rsidRPr="00CB432A" w:rsidTr="00BC0A52">
        <w:trPr>
          <w:trHeight w:val="1234"/>
          <w:tblHeader/>
        </w:trPr>
        <w:tc>
          <w:tcPr>
            <w:tcW w:w="668" w:type="dxa"/>
            <w:vAlign w:val="center"/>
          </w:tcPr>
          <w:p w:rsidR="00D31AEE" w:rsidRPr="00CB432A" w:rsidRDefault="00D31AEE" w:rsidP="00277694">
            <w:pPr>
              <w:pStyle w:val="afff5"/>
            </w:pPr>
            <w:r w:rsidRPr="00CB432A">
              <w:t>№ п/п</w:t>
            </w:r>
          </w:p>
        </w:tc>
        <w:tc>
          <w:tcPr>
            <w:tcW w:w="291" w:type="dxa"/>
            <w:vAlign w:val="center"/>
          </w:tcPr>
          <w:p w:rsidR="00D31AEE" w:rsidRPr="00CB432A" w:rsidRDefault="00D31AEE" w:rsidP="00277694">
            <w:pPr>
              <w:pStyle w:val="afff5"/>
            </w:pPr>
          </w:p>
        </w:tc>
        <w:tc>
          <w:tcPr>
            <w:tcW w:w="8505" w:type="dxa"/>
            <w:gridSpan w:val="2"/>
            <w:vAlign w:val="center"/>
          </w:tcPr>
          <w:p w:rsidR="00D31AEE" w:rsidRPr="00CB432A" w:rsidRDefault="00D31AEE" w:rsidP="00277694">
            <w:pPr>
              <w:pStyle w:val="afff5"/>
            </w:pPr>
            <w:r w:rsidRPr="00CB432A">
              <w:t>Условия Запроса предложений</w:t>
            </w:r>
          </w:p>
        </w:tc>
      </w:tr>
      <w:tr w:rsidR="00D31AEE" w:rsidRPr="00CB432A" w:rsidTr="00AA056F">
        <w:trPr>
          <w:trHeight w:val="1234"/>
        </w:trPr>
        <w:tc>
          <w:tcPr>
            <w:tcW w:w="668" w:type="dxa"/>
          </w:tcPr>
          <w:p w:rsidR="00D31AEE" w:rsidRPr="00CB432A" w:rsidRDefault="00D31AEE" w:rsidP="00277694">
            <w:pPr>
              <w:pStyle w:val="afff5"/>
            </w:pPr>
            <w:r w:rsidRPr="00CB432A">
              <w:t>3.30</w:t>
            </w:r>
          </w:p>
        </w:tc>
        <w:tc>
          <w:tcPr>
            <w:tcW w:w="291" w:type="dxa"/>
          </w:tcPr>
          <w:p w:rsidR="00D31AEE" w:rsidRPr="00CB432A" w:rsidRDefault="00D31AEE" w:rsidP="00277694">
            <w:pPr>
              <w:pStyle w:val="afff5"/>
            </w:pPr>
          </w:p>
        </w:tc>
        <w:tc>
          <w:tcPr>
            <w:tcW w:w="2126" w:type="dxa"/>
          </w:tcPr>
          <w:p w:rsidR="00D31AEE" w:rsidRPr="00CB432A" w:rsidRDefault="00D31AEE" w:rsidP="00277694">
            <w:pPr>
              <w:pStyle w:val="afff5"/>
            </w:pPr>
            <w:r w:rsidRPr="00CB432A">
              <w:t>Порядок оценки Заявок в соответствии с заявленны</w:t>
            </w:r>
            <w:r w:rsidRPr="00CB432A">
              <w:softHyphen/>
              <w:t>ми Заказчиком критериями</w:t>
            </w:r>
          </w:p>
        </w:tc>
        <w:tc>
          <w:tcPr>
            <w:tcW w:w="6379" w:type="dxa"/>
          </w:tcPr>
          <w:p w:rsidR="00D31AEE" w:rsidRPr="00CB432A" w:rsidRDefault="00D31AEE" w:rsidP="00C27563">
            <w:pPr>
              <w:pStyle w:val="afff5"/>
            </w:pPr>
          </w:p>
          <w:p w:rsidR="00D31AEE" w:rsidRPr="00CB432A" w:rsidRDefault="00D31AEE" w:rsidP="001B076E">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D31AEE" w:rsidRPr="00CB432A" w:rsidRDefault="00D31AEE" w:rsidP="001B076E">
            <w:pPr>
              <w:pStyle w:val="afff5"/>
              <w:ind w:firstLine="459"/>
            </w:pPr>
            <w:r w:rsidRPr="00CB432A">
              <w:t xml:space="preserve">Положение о закупках Заказчика опубликовано на сайте </w:t>
            </w:r>
            <w:hyperlink r:id="rId16" w:history="1">
              <w:r w:rsidRPr="00CB432A">
                <w:t>www.zakupki.gov.ru</w:t>
              </w:r>
            </w:hyperlink>
          </w:p>
          <w:p w:rsidR="00D31AEE" w:rsidRPr="00CB432A" w:rsidRDefault="00D31AEE" w:rsidP="00C5302D">
            <w:pPr>
              <w:pStyle w:val="afff5"/>
              <w:ind w:firstLine="459"/>
            </w:pPr>
          </w:p>
          <w:p w:rsidR="00D31AEE" w:rsidRPr="00CB432A" w:rsidRDefault="00D31AEE" w:rsidP="00C5302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D31AEE" w:rsidRPr="00CB432A" w:rsidRDefault="00D31AEE" w:rsidP="00C27563">
            <w:pPr>
              <w:ind w:left="34"/>
              <w:jc w:val="both"/>
              <w:rPr>
                <w:sz w:val="22"/>
                <w:szCs w:val="22"/>
              </w:rPr>
            </w:pPr>
            <w:r w:rsidRPr="00CB432A">
              <w:rPr>
                <w:b/>
                <w:sz w:val="22"/>
                <w:szCs w:val="22"/>
                <w:lang w:val="en-US"/>
              </w:rPr>
              <w:t>R</w:t>
            </w:r>
            <w:r w:rsidRPr="00CB432A">
              <w:rPr>
                <w:b/>
                <w:sz w:val="22"/>
                <w:szCs w:val="22"/>
                <w:vertAlign w:val="subscript"/>
                <w:lang w:val="en-US"/>
              </w:rPr>
              <w:t>i</w:t>
            </w:r>
            <w:r w:rsidRPr="00CB432A">
              <w:rPr>
                <w:b/>
                <w:sz w:val="22"/>
                <w:szCs w:val="22"/>
              </w:rPr>
              <w:t xml:space="preserve"> =БЦ</w:t>
            </w:r>
            <w:r w:rsidRPr="00CB432A">
              <w:rPr>
                <w:b/>
                <w:sz w:val="22"/>
                <w:szCs w:val="22"/>
                <w:lang w:val="en-US"/>
              </w:rPr>
              <w:t>i</w:t>
            </w:r>
            <w:r w:rsidRPr="00CB432A">
              <w:rPr>
                <w:b/>
                <w:sz w:val="22"/>
                <w:szCs w:val="22"/>
              </w:rPr>
              <w:t xml:space="preserve">  * </w:t>
            </w:r>
            <w:r w:rsidRPr="00CB432A">
              <w:rPr>
                <w:b/>
                <w:sz w:val="22"/>
                <w:szCs w:val="22"/>
                <w:lang w:val="en-US"/>
              </w:rPr>
              <w:t>V</w:t>
            </w:r>
            <w:r w:rsidRPr="00CB432A">
              <w:rPr>
                <w:b/>
                <w:sz w:val="22"/>
                <w:szCs w:val="22"/>
                <w:vertAlign w:val="subscript"/>
              </w:rPr>
              <w:t>Ц</w:t>
            </w:r>
            <w:r w:rsidRPr="00CB432A">
              <w:rPr>
                <w:b/>
                <w:sz w:val="22"/>
                <w:szCs w:val="22"/>
              </w:rPr>
              <w:t>+БС</w:t>
            </w:r>
            <w:r w:rsidRPr="00CB432A">
              <w:rPr>
                <w:b/>
                <w:sz w:val="22"/>
                <w:szCs w:val="22"/>
                <w:lang w:val="en-US"/>
              </w:rPr>
              <w:t>i</w:t>
            </w:r>
            <w:r w:rsidRPr="00CB432A">
              <w:rPr>
                <w:b/>
                <w:sz w:val="22"/>
                <w:szCs w:val="22"/>
              </w:rPr>
              <w:t xml:space="preserve"> </w:t>
            </w:r>
            <w:r w:rsidRPr="00CB432A">
              <w:rPr>
                <w:b/>
                <w:sz w:val="22"/>
                <w:szCs w:val="22"/>
                <w:vertAlign w:val="subscript"/>
                <w:lang w:val="en-US"/>
              </w:rPr>
              <w:t>i</w:t>
            </w:r>
            <w:r w:rsidRPr="00CB432A">
              <w:rPr>
                <w:b/>
                <w:sz w:val="22"/>
                <w:szCs w:val="22"/>
              </w:rPr>
              <w:t xml:space="preserve"> * </w:t>
            </w:r>
            <w:r w:rsidRPr="00CB432A">
              <w:rPr>
                <w:b/>
                <w:sz w:val="22"/>
                <w:szCs w:val="22"/>
                <w:lang w:val="en-US"/>
              </w:rPr>
              <w:t>V</w:t>
            </w:r>
            <w:r w:rsidRPr="00CB432A">
              <w:rPr>
                <w:b/>
                <w:sz w:val="22"/>
                <w:szCs w:val="22"/>
                <w:vertAlign w:val="subscript"/>
              </w:rPr>
              <w:t>С</w:t>
            </w:r>
            <w:r w:rsidRPr="00CB432A">
              <w:rPr>
                <w:b/>
                <w:sz w:val="22"/>
                <w:szCs w:val="22"/>
              </w:rPr>
              <w:t>+ БУ</w:t>
            </w:r>
            <w:r w:rsidRPr="00CB432A">
              <w:rPr>
                <w:b/>
                <w:sz w:val="22"/>
                <w:szCs w:val="22"/>
                <w:lang w:val="en-US"/>
              </w:rPr>
              <w:t>i</w:t>
            </w:r>
            <w:r w:rsidRPr="00CB432A">
              <w:rPr>
                <w:b/>
                <w:sz w:val="22"/>
                <w:szCs w:val="22"/>
              </w:rPr>
              <w:t xml:space="preserve">  * </w:t>
            </w:r>
            <w:r w:rsidRPr="00CB432A">
              <w:rPr>
                <w:b/>
                <w:sz w:val="22"/>
                <w:szCs w:val="22"/>
                <w:lang w:val="en-US"/>
              </w:rPr>
              <w:t>V</w:t>
            </w:r>
            <w:r w:rsidRPr="00CB432A">
              <w:rPr>
                <w:b/>
                <w:sz w:val="22"/>
                <w:szCs w:val="22"/>
              </w:rPr>
              <w:t>у+ БГ</w:t>
            </w:r>
            <w:r w:rsidRPr="00CB432A">
              <w:rPr>
                <w:b/>
                <w:sz w:val="22"/>
                <w:szCs w:val="22"/>
                <w:lang w:val="en-US"/>
              </w:rPr>
              <w:t>i</w:t>
            </w:r>
            <w:r w:rsidRPr="00CB432A">
              <w:rPr>
                <w:b/>
                <w:sz w:val="22"/>
                <w:szCs w:val="22"/>
              </w:rPr>
              <w:t xml:space="preserve">  * </w:t>
            </w:r>
            <w:r w:rsidRPr="00CB432A">
              <w:rPr>
                <w:b/>
                <w:sz w:val="22"/>
                <w:szCs w:val="22"/>
                <w:lang w:val="en-US"/>
              </w:rPr>
              <w:t>V</w:t>
            </w:r>
            <w:r w:rsidRPr="00CB432A">
              <w:rPr>
                <w:b/>
                <w:sz w:val="22"/>
                <w:szCs w:val="22"/>
              </w:rPr>
              <w:t>г*,</w:t>
            </w:r>
          </w:p>
          <w:p w:rsidR="00D31AEE" w:rsidRPr="00CB432A" w:rsidRDefault="00D31AEE" w:rsidP="00C27563">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D31AEE" w:rsidRPr="00CB432A" w:rsidRDefault="00D31AEE" w:rsidP="00C27563">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r w:rsidRPr="00CB432A">
              <w:rPr>
                <w:sz w:val="22"/>
                <w:szCs w:val="22"/>
                <w:lang w:val="en-US"/>
              </w:rPr>
              <w:t>i</w:t>
            </w:r>
            <w:r w:rsidRPr="00CB432A">
              <w:rPr>
                <w:sz w:val="22"/>
                <w:szCs w:val="22"/>
              </w:rPr>
              <w:t>-го Участника</w:t>
            </w:r>
          </w:p>
          <w:p w:rsidR="00D31AEE" w:rsidRPr="00CB432A" w:rsidRDefault="00D31AEE" w:rsidP="00C27563">
            <w:pPr>
              <w:tabs>
                <w:tab w:val="left" w:pos="34"/>
                <w:tab w:val="left" w:pos="5657"/>
              </w:tabs>
              <w:ind w:right="36" w:firstLine="317"/>
              <w:rPr>
                <w:sz w:val="22"/>
                <w:szCs w:val="22"/>
              </w:rPr>
            </w:pPr>
            <w:r w:rsidRPr="00CB432A">
              <w:rPr>
                <w:sz w:val="22"/>
                <w:szCs w:val="22"/>
              </w:rPr>
              <w:t xml:space="preserve">БЦi    – оценка (балл)  Заявки </w:t>
            </w:r>
            <w:r w:rsidRPr="00CB432A">
              <w:rPr>
                <w:sz w:val="22"/>
                <w:szCs w:val="22"/>
                <w:lang w:val="en-US"/>
              </w:rPr>
              <w:t>i</w:t>
            </w:r>
            <w:r w:rsidRPr="00CB432A">
              <w:rPr>
                <w:sz w:val="22"/>
                <w:szCs w:val="22"/>
              </w:rPr>
              <w:t>-го Участника по критерию «Цена закупки»</w:t>
            </w:r>
          </w:p>
          <w:p w:rsidR="00D31AEE" w:rsidRPr="00CB432A" w:rsidRDefault="00D31AEE" w:rsidP="00C27563">
            <w:pPr>
              <w:tabs>
                <w:tab w:val="left" w:pos="34"/>
                <w:tab w:val="left" w:pos="5657"/>
              </w:tabs>
              <w:ind w:right="36" w:firstLine="317"/>
              <w:rPr>
                <w:sz w:val="22"/>
                <w:szCs w:val="22"/>
              </w:rPr>
            </w:pPr>
            <w:r w:rsidRPr="00CB432A">
              <w:rPr>
                <w:sz w:val="22"/>
                <w:szCs w:val="22"/>
              </w:rPr>
              <w:t xml:space="preserve">БСi    – оценка (балл) Заявки </w:t>
            </w:r>
            <w:r w:rsidRPr="00CB432A">
              <w:rPr>
                <w:sz w:val="22"/>
                <w:szCs w:val="22"/>
                <w:lang w:val="en-US"/>
              </w:rPr>
              <w:t>i</w:t>
            </w:r>
            <w:r w:rsidRPr="00CB432A">
              <w:rPr>
                <w:sz w:val="22"/>
                <w:szCs w:val="22"/>
              </w:rPr>
              <w:t xml:space="preserve">-го Участника по критерию «Срок поставки товара» </w:t>
            </w:r>
          </w:p>
          <w:p w:rsidR="00D31AEE" w:rsidRPr="00CB432A" w:rsidRDefault="00D31AEE" w:rsidP="00C27563">
            <w:pPr>
              <w:tabs>
                <w:tab w:val="left" w:pos="34"/>
                <w:tab w:val="left" w:pos="5657"/>
              </w:tabs>
              <w:ind w:right="36" w:firstLine="317"/>
              <w:rPr>
                <w:sz w:val="22"/>
                <w:szCs w:val="22"/>
              </w:rPr>
            </w:pPr>
            <w:r w:rsidRPr="00CB432A">
              <w:rPr>
                <w:sz w:val="22"/>
                <w:szCs w:val="22"/>
              </w:rPr>
              <w:t xml:space="preserve">БУi    – оценка (балл) Заявки </w:t>
            </w:r>
            <w:r w:rsidRPr="00CB432A">
              <w:rPr>
                <w:sz w:val="22"/>
                <w:szCs w:val="22"/>
                <w:lang w:val="en-US"/>
              </w:rPr>
              <w:t>i</w:t>
            </w:r>
            <w:r w:rsidRPr="00CB432A">
              <w:rPr>
                <w:sz w:val="22"/>
                <w:szCs w:val="22"/>
              </w:rPr>
              <w:t xml:space="preserve">-го Участника по критерию «Условие оплаты» </w:t>
            </w:r>
          </w:p>
          <w:p w:rsidR="00D31AEE" w:rsidRPr="008F56F1" w:rsidRDefault="00D31AEE" w:rsidP="00ED1DF9">
            <w:pPr>
              <w:tabs>
                <w:tab w:val="left" w:pos="34"/>
                <w:tab w:val="left" w:pos="5657"/>
              </w:tabs>
              <w:ind w:right="36" w:firstLine="317"/>
              <w:jc w:val="both"/>
              <w:rPr>
                <w:sz w:val="22"/>
                <w:szCs w:val="22"/>
              </w:rPr>
            </w:pPr>
            <w:r w:rsidRPr="00CB432A">
              <w:rPr>
                <w:sz w:val="22"/>
                <w:szCs w:val="22"/>
              </w:rPr>
              <w:t xml:space="preserve">БГi    – оценка (балл) Заявки </w:t>
            </w:r>
            <w:r w:rsidRPr="00CB432A">
              <w:rPr>
                <w:sz w:val="22"/>
                <w:szCs w:val="22"/>
                <w:lang w:val="en-US"/>
              </w:rPr>
              <w:t>i</w:t>
            </w:r>
            <w:r w:rsidRPr="00CB432A">
              <w:rPr>
                <w:sz w:val="22"/>
                <w:szCs w:val="22"/>
              </w:rPr>
              <w:t xml:space="preserve">-го Участника по критерию </w:t>
            </w:r>
            <w:r w:rsidRPr="008F56F1">
              <w:rPr>
                <w:sz w:val="22"/>
                <w:szCs w:val="22"/>
              </w:rPr>
              <w:t xml:space="preserve">«Количество товара, сертифицированного в системе добровольной сертификации «Газсерт» </w:t>
            </w:r>
          </w:p>
          <w:p w:rsidR="00D31AEE" w:rsidRPr="008D68FD" w:rsidRDefault="00D31AEE" w:rsidP="00ED1DF9">
            <w:pPr>
              <w:tabs>
                <w:tab w:val="left" w:pos="34"/>
                <w:tab w:val="left" w:pos="5657"/>
              </w:tabs>
              <w:ind w:right="36" w:firstLine="317"/>
              <w:rPr>
                <w:sz w:val="22"/>
                <w:szCs w:val="22"/>
              </w:rPr>
            </w:pPr>
            <w:r w:rsidRPr="008D68FD">
              <w:rPr>
                <w:sz w:val="22"/>
                <w:szCs w:val="22"/>
              </w:rPr>
              <w:t>Vц – значимость (вес)  критерия «Цена закупки»</w:t>
            </w:r>
          </w:p>
          <w:p w:rsidR="00D31AEE" w:rsidRPr="000331E7" w:rsidRDefault="00D31AEE" w:rsidP="00ED1DF9">
            <w:pPr>
              <w:tabs>
                <w:tab w:val="left" w:pos="34"/>
                <w:tab w:val="left" w:pos="5657"/>
              </w:tabs>
              <w:ind w:right="36" w:firstLine="317"/>
              <w:rPr>
                <w:sz w:val="22"/>
                <w:szCs w:val="22"/>
              </w:rPr>
            </w:pPr>
            <w:r w:rsidRPr="000331E7">
              <w:rPr>
                <w:sz w:val="22"/>
                <w:szCs w:val="22"/>
              </w:rPr>
              <w:t>Vс – значимость (вес)  критерия «Срок поставки товара»</w:t>
            </w:r>
          </w:p>
          <w:p w:rsidR="00D31AEE" w:rsidRPr="000331E7" w:rsidRDefault="00D31AEE" w:rsidP="00ED1DF9">
            <w:pPr>
              <w:tabs>
                <w:tab w:val="left" w:pos="34"/>
                <w:tab w:val="left" w:pos="5657"/>
              </w:tabs>
              <w:ind w:right="36" w:firstLine="317"/>
              <w:rPr>
                <w:sz w:val="22"/>
                <w:szCs w:val="22"/>
              </w:rPr>
            </w:pPr>
            <w:r w:rsidRPr="000331E7">
              <w:rPr>
                <w:sz w:val="22"/>
                <w:szCs w:val="22"/>
              </w:rPr>
              <w:t>Vу – значимость (вес)  критерия «Условие оплаты»</w:t>
            </w:r>
          </w:p>
          <w:p w:rsidR="00D31AEE" w:rsidRPr="008D68FD" w:rsidRDefault="00D31AEE" w:rsidP="00ED1DF9">
            <w:pPr>
              <w:tabs>
                <w:tab w:val="left" w:pos="34"/>
                <w:tab w:val="left" w:pos="5657"/>
              </w:tabs>
              <w:ind w:right="36" w:firstLine="317"/>
              <w:jc w:val="both"/>
              <w:rPr>
                <w:sz w:val="22"/>
                <w:szCs w:val="22"/>
              </w:rPr>
            </w:pPr>
            <w:r w:rsidRPr="000331E7">
              <w:rPr>
                <w:sz w:val="22"/>
                <w:szCs w:val="22"/>
              </w:rPr>
              <w:t xml:space="preserve">Vг – значимость (вес)  критерия «Количество </w:t>
            </w:r>
            <w:r w:rsidRPr="008F56F1">
              <w:rPr>
                <w:sz w:val="22"/>
                <w:szCs w:val="22"/>
              </w:rPr>
              <w:t xml:space="preserve">товара, сертифицированного в системе </w:t>
            </w:r>
            <w:r w:rsidRPr="008D68FD">
              <w:rPr>
                <w:sz w:val="22"/>
                <w:szCs w:val="22"/>
              </w:rPr>
              <w:t>добровольной сертификации «Газсерт»</w:t>
            </w:r>
          </w:p>
          <w:p w:rsidR="00D31AEE" w:rsidRPr="00CB432A" w:rsidRDefault="00D31AEE" w:rsidP="00C27563">
            <w:pPr>
              <w:tabs>
                <w:tab w:val="left" w:pos="34"/>
                <w:tab w:val="left" w:pos="5657"/>
              </w:tabs>
              <w:ind w:right="36" w:firstLine="317"/>
              <w:rPr>
                <w:sz w:val="22"/>
                <w:szCs w:val="22"/>
              </w:rPr>
            </w:pPr>
          </w:p>
          <w:p w:rsidR="00D31AEE" w:rsidRPr="00CB432A" w:rsidRDefault="00D31AEE" w:rsidP="00C27563">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D31AEE" w:rsidRPr="00CB432A" w:rsidRDefault="00D31AEE" w:rsidP="00C27563">
            <w:pPr>
              <w:pStyle w:val="afff5"/>
            </w:pPr>
          </w:p>
          <w:p w:rsidR="00D31AEE" w:rsidRPr="00CB432A" w:rsidRDefault="00D31AEE" w:rsidP="00C27563">
            <w:pPr>
              <w:pStyle w:val="afff5"/>
              <w:rPr>
                <w:b/>
              </w:rPr>
            </w:pPr>
            <w:r w:rsidRPr="00CB432A">
              <w:rPr>
                <w:b/>
              </w:rPr>
              <w:t xml:space="preserve">1.Оценка по критерию «Цена закупки» </w:t>
            </w:r>
          </w:p>
          <w:p w:rsidR="00D31AEE" w:rsidRPr="00CB432A" w:rsidRDefault="00D31AEE" w:rsidP="00C27563">
            <w:pPr>
              <w:pStyle w:val="afff5"/>
              <w:jc w:val="center"/>
              <w:rPr>
                <w:b/>
              </w:rPr>
            </w:pPr>
            <w:r w:rsidRPr="00CB432A">
              <w:rPr>
                <w:b/>
              </w:rPr>
              <w:t>БЦi = (Цмах - Цi )/ Цмах * 100,</w:t>
            </w:r>
          </w:p>
          <w:p w:rsidR="00D31AEE" w:rsidRDefault="00D31AEE" w:rsidP="00CE5ADE">
            <w:pPr>
              <w:pStyle w:val="afff5"/>
            </w:pPr>
            <w:r>
              <w:t>где БЦi – оценка (балл)  Заявки i-го Участника по критерию «Цена закупки»,</w:t>
            </w:r>
          </w:p>
          <w:p w:rsidR="00D31AEE" w:rsidRDefault="00D31AEE" w:rsidP="00CE5ADE">
            <w:pPr>
              <w:pStyle w:val="afff5"/>
            </w:pPr>
          </w:p>
          <w:p w:rsidR="00D31AEE" w:rsidRDefault="00D31AEE" w:rsidP="00CE5ADE">
            <w:pPr>
              <w:pStyle w:val="afff5"/>
            </w:pPr>
            <w:r>
              <w:t>Цi – предложение  о цене закупки по заявке  i-го Участника Запроса предложений,</w:t>
            </w:r>
          </w:p>
          <w:p w:rsidR="00D31AEE" w:rsidRDefault="00D31AEE" w:rsidP="00CE5ADE">
            <w:pPr>
              <w:pStyle w:val="afff5"/>
            </w:pPr>
          </w:p>
          <w:p w:rsidR="00D31AEE" w:rsidRDefault="00D31AEE" w:rsidP="00CE5ADE">
            <w:pPr>
              <w:pStyle w:val="afff5"/>
            </w:pPr>
            <w:r>
              <w:t>Цмах – начальная (максимальная) цена предмета закупки;</w:t>
            </w:r>
          </w:p>
          <w:p w:rsidR="00D31AEE" w:rsidRDefault="00D31AEE" w:rsidP="00CE5ADE">
            <w:pPr>
              <w:pStyle w:val="afff5"/>
            </w:pPr>
          </w:p>
          <w:p w:rsidR="00D31AEE" w:rsidRDefault="00D31AEE" w:rsidP="00CE5ADE">
            <w:pPr>
              <w:pStyle w:val="afff5"/>
            </w:pPr>
            <w:r>
              <w:t>Оценка заявок Участников осуществляется по цене закупки, предложенной Участником.</w:t>
            </w:r>
          </w:p>
          <w:p w:rsidR="00D31AEE" w:rsidRDefault="00D31AEE" w:rsidP="00CE5ADE">
            <w:pPr>
              <w:pStyle w:val="afff5"/>
            </w:pPr>
          </w:p>
          <w:p w:rsidR="00D31AEE" w:rsidRDefault="00D31AEE" w:rsidP="00CE5ADE">
            <w:pPr>
              <w:pStyle w:val="afff5"/>
            </w:pPr>
            <w:r>
              <w:t>Если Участник предложил цену договора с учетом НДС, за Цмах принимается начальная (максимальная) цена закупки с учетом НДС, а заЦi - предложение Участника о цене договора с учетом НДС.</w:t>
            </w:r>
          </w:p>
          <w:p w:rsidR="00D31AEE" w:rsidRDefault="00D31AEE" w:rsidP="00CE5ADE">
            <w:pPr>
              <w:pStyle w:val="afff5"/>
            </w:pPr>
          </w:p>
          <w:p w:rsidR="00D31AEE" w:rsidRDefault="00D31AEE" w:rsidP="00CE5ADE">
            <w:pPr>
              <w:pStyle w:val="afff5"/>
            </w:pPr>
            <w: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D31AEE" w:rsidRDefault="00D31AEE" w:rsidP="00CE5ADE">
            <w:pPr>
              <w:pStyle w:val="afff5"/>
            </w:pPr>
          </w:p>
          <w:p w:rsidR="00D31AEE" w:rsidRPr="00CB432A" w:rsidRDefault="00D31AEE" w:rsidP="00CE5ADE">
            <w:pPr>
              <w:autoSpaceDE w:val="0"/>
              <w:autoSpaceDN w:val="0"/>
              <w:adjustRightInd w:val="0"/>
              <w:ind w:firstLine="459"/>
              <w:rPr>
                <w:sz w:val="22"/>
                <w:szCs w:val="22"/>
              </w:rPr>
            </w:pPr>
            <w:r w:rsidRPr="00CE5ADE">
              <w:rPr>
                <w:sz w:val="22"/>
                <w:szCs w:val="22"/>
              </w:rPr>
              <w:t>Договор по результатам закупки будет заключён с победителем закупки на условиях предложения о цене договора Участника.</w:t>
            </w:r>
          </w:p>
          <w:p w:rsidR="00D31AEE" w:rsidRPr="00CB432A" w:rsidRDefault="00D31AEE" w:rsidP="00C27563">
            <w:pPr>
              <w:pStyle w:val="afff5"/>
            </w:pPr>
          </w:p>
          <w:p w:rsidR="00D31AEE" w:rsidRPr="00CB432A" w:rsidRDefault="00D31AEE" w:rsidP="00C27563">
            <w:pPr>
              <w:pStyle w:val="afff5"/>
            </w:pPr>
          </w:p>
          <w:p w:rsidR="00D31AEE" w:rsidRPr="00CB432A" w:rsidRDefault="00D31AEE" w:rsidP="00C27563">
            <w:pPr>
              <w:pStyle w:val="afff5"/>
              <w:rPr>
                <w:b/>
              </w:rPr>
            </w:pPr>
            <w:r w:rsidRPr="00CB432A">
              <w:t>2.</w:t>
            </w:r>
            <w:r w:rsidRPr="00CB432A">
              <w:rPr>
                <w:b/>
              </w:rPr>
              <w:t>Оценка по критерию «Срок поставки товара»</w:t>
            </w:r>
          </w:p>
          <w:p w:rsidR="00D31AEE" w:rsidRPr="00CB432A" w:rsidRDefault="00D31AEE" w:rsidP="00C27563">
            <w:pPr>
              <w:pStyle w:val="afff5"/>
              <w:jc w:val="center"/>
              <w:rPr>
                <w:b/>
              </w:rPr>
            </w:pPr>
            <w:r w:rsidRPr="00CB432A">
              <w:rPr>
                <w:b/>
              </w:rPr>
              <w:t>Бсi= (Cмах-Сi)/Смах*100,</w:t>
            </w:r>
          </w:p>
          <w:p w:rsidR="00D31AEE" w:rsidRPr="00CB432A" w:rsidRDefault="00D31AEE" w:rsidP="00C27563">
            <w:pPr>
              <w:tabs>
                <w:tab w:val="left" w:pos="34"/>
                <w:tab w:val="left" w:pos="5657"/>
              </w:tabs>
              <w:ind w:right="36"/>
              <w:rPr>
                <w:rFonts w:ascii="Cambria" w:hAnsi="Cambria"/>
                <w:sz w:val="22"/>
                <w:szCs w:val="22"/>
              </w:rPr>
            </w:pPr>
            <w:r w:rsidRPr="00CB432A">
              <w:rPr>
                <w:sz w:val="22"/>
                <w:szCs w:val="22"/>
              </w:rPr>
              <w:t xml:space="preserve">где БСi – оценка (балл) Заявки </w:t>
            </w:r>
            <w:r w:rsidRPr="00CB432A">
              <w:rPr>
                <w:sz w:val="22"/>
                <w:szCs w:val="22"/>
                <w:lang w:val="en-US"/>
              </w:rPr>
              <w:t>i</w:t>
            </w:r>
            <w:r w:rsidRPr="00CB432A">
              <w:rPr>
                <w:sz w:val="22"/>
                <w:szCs w:val="22"/>
              </w:rPr>
              <w:t>-го Участника по критерию «Срок поставки товара»</w:t>
            </w:r>
          </w:p>
          <w:p w:rsidR="00D31AEE" w:rsidRPr="00CB432A" w:rsidRDefault="00D31AEE" w:rsidP="00C27563">
            <w:pPr>
              <w:pStyle w:val="afff5"/>
            </w:pPr>
            <w:r w:rsidRPr="00CB432A">
              <w:t>Смах – максимальный  срок поставки товара, установленный  Документацией о запросе предложений</w:t>
            </w:r>
          </w:p>
          <w:p w:rsidR="00D31AEE" w:rsidRPr="00CB432A" w:rsidRDefault="00D31AEE" w:rsidP="00C27563">
            <w:pPr>
              <w:pStyle w:val="afff5"/>
            </w:pPr>
            <w:r w:rsidRPr="00CB432A">
              <w:t xml:space="preserve">Сi   - предложение по сроку поставки товара по заявке </w:t>
            </w:r>
            <w:r w:rsidRPr="00CB432A">
              <w:rPr>
                <w:lang w:val="en-US"/>
              </w:rPr>
              <w:t>i</w:t>
            </w:r>
            <w:r w:rsidRPr="00CB432A">
              <w:t>-го Участника.</w:t>
            </w:r>
          </w:p>
          <w:p w:rsidR="00D31AEE" w:rsidRPr="00CB432A" w:rsidRDefault="00D31AEE" w:rsidP="00C27563">
            <w:pPr>
              <w:pStyle w:val="afff5"/>
            </w:pPr>
          </w:p>
          <w:p w:rsidR="00D31AEE" w:rsidRPr="00CB432A" w:rsidRDefault="00D31AEE" w:rsidP="00C5302D">
            <w:pPr>
              <w:autoSpaceDE w:val="0"/>
              <w:autoSpaceDN w:val="0"/>
              <w:adjustRightInd w:val="0"/>
              <w:ind w:firstLine="459"/>
              <w:rPr>
                <w:sz w:val="22"/>
                <w:szCs w:val="22"/>
              </w:rPr>
            </w:pPr>
            <w:r w:rsidRPr="00CB432A">
              <w:rPr>
                <w:sz w:val="22"/>
                <w:szCs w:val="22"/>
              </w:rPr>
              <w:t xml:space="preserve">Участник  в заявке указывает срок поставки товара в календарных днях с момента заключения договора. </w:t>
            </w:r>
          </w:p>
          <w:p w:rsidR="00D31AEE" w:rsidRPr="00CB432A" w:rsidRDefault="00D31AEE" w:rsidP="00C5302D">
            <w:pPr>
              <w:autoSpaceDE w:val="0"/>
              <w:autoSpaceDN w:val="0"/>
              <w:adjustRightInd w:val="0"/>
              <w:ind w:firstLine="459"/>
              <w:rPr>
                <w:sz w:val="22"/>
                <w:szCs w:val="22"/>
              </w:rPr>
            </w:pPr>
            <w:r w:rsidRPr="00CB432A">
              <w:rPr>
                <w:sz w:val="22"/>
                <w:szCs w:val="22"/>
              </w:rPr>
              <w:t>В случае, если в предложении Участника,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Документации о запросе предложений.</w:t>
            </w:r>
          </w:p>
          <w:p w:rsidR="00D31AEE" w:rsidRPr="00CB432A" w:rsidRDefault="00D31AEE" w:rsidP="00C27563">
            <w:pPr>
              <w:pStyle w:val="afff5"/>
            </w:pPr>
          </w:p>
          <w:p w:rsidR="00D31AEE" w:rsidRPr="00CB432A" w:rsidRDefault="00D31AEE" w:rsidP="00277694">
            <w:pPr>
              <w:pStyle w:val="afff5"/>
            </w:pPr>
          </w:p>
          <w:p w:rsidR="00D31AEE" w:rsidRPr="00CB432A" w:rsidRDefault="00D31AEE" w:rsidP="00277694">
            <w:pPr>
              <w:pStyle w:val="afff5"/>
              <w:rPr>
                <w:b/>
              </w:rPr>
            </w:pPr>
            <w:r w:rsidRPr="00CB432A">
              <w:rPr>
                <w:b/>
              </w:rPr>
              <w:t>3.Оценка по критерию «Условия оплаты»</w:t>
            </w:r>
          </w:p>
          <w:tbl>
            <w:tblPr>
              <w:tblW w:w="5982" w:type="dxa"/>
              <w:tblLayout w:type="fixed"/>
              <w:tblLook w:val="04A0" w:firstRow="1" w:lastRow="0" w:firstColumn="1" w:lastColumn="0" w:noHBand="0" w:noVBand="1"/>
            </w:tblPr>
            <w:tblGrid>
              <w:gridCol w:w="4565"/>
              <w:gridCol w:w="1417"/>
            </w:tblGrid>
            <w:tr w:rsidR="00D31AEE" w:rsidRPr="00CB432A" w:rsidTr="00AA056F">
              <w:trPr>
                <w:cantSplit/>
                <w:trHeight w:val="243"/>
              </w:trPr>
              <w:tc>
                <w:tcPr>
                  <w:tcW w:w="4565" w:type="dxa"/>
                  <w:tcBorders>
                    <w:top w:val="single" w:sz="4" w:space="0" w:color="auto"/>
                    <w:left w:val="single" w:sz="4" w:space="0" w:color="auto"/>
                    <w:bottom w:val="single" w:sz="4" w:space="0" w:color="auto"/>
                    <w:right w:val="single" w:sz="4" w:space="0" w:color="auto"/>
                  </w:tcBorders>
                  <w:vAlign w:val="center"/>
                  <w:hideMark/>
                </w:tcPr>
                <w:p w:rsidR="00D31AEE" w:rsidRPr="00CB432A" w:rsidRDefault="00D31AEE" w:rsidP="00C96B8D">
                  <w:pPr>
                    <w:pStyle w:val="afff5"/>
                    <w:rPr>
                      <w:b/>
                    </w:rPr>
                  </w:pPr>
                  <w:r w:rsidRPr="00CB432A">
                    <w:rPr>
                      <w:b/>
                    </w:rPr>
                    <w:t>Условия оплаты</w:t>
                  </w:r>
                </w:p>
              </w:tc>
              <w:tc>
                <w:tcPr>
                  <w:tcW w:w="1417" w:type="dxa"/>
                  <w:tcBorders>
                    <w:top w:val="single" w:sz="4" w:space="0" w:color="auto"/>
                    <w:left w:val="single" w:sz="4" w:space="0" w:color="auto"/>
                    <w:bottom w:val="single" w:sz="4" w:space="0" w:color="auto"/>
                    <w:right w:val="single" w:sz="4" w:space="0" w:color="auto"/>
                  </w:tcBorders>
                  <w:hideMark/>
                </w:tcPr>
                <w:p w:rsidR="00D31AEE" w:rsidRPr="00CB432A" w:rsidRDefault="00D31AEE" w:rsidP="00C96B8D">
                  <w:pPr>
                    <w:pStyle w:val="afff5"/>
                    <w:rPr>
                      <w:b/>
                    </w:rPr>
                  </w:pPr>
                  <w:r w:rsidRPr="00CB432A">
                    <w:rPr>
                      <w:b/>
                    </w:rPr>
                    <w:t>Баллы</w:t>
                  </w:r>
                </w:p>
              </w:tc>
            </w:tr>
            <w:tr w:rsidR="00D31AEE" w:rsidRPr="00CB432A" w:rsidTr="00663400">
              <w:trPr>
                <w:cantSplit/>
                <w:trHeight w:val="243"/>
              </w:trPr>
              <w:tc>
                <w:tcPr>
                  <w:tcW w:w="4565" w:type="dxa"/>
                  <w:tcBorders>
                    <w:top w:val="single" w:sz="4" w:space="0" w:color="auto"/>
                    <w:left w:val="single" w:sz="4" w:space="0" w:color="auto"/>
                    <w:bottom w:val="single" w:sz="4" w:space="0" w:color="auto"/>
                    <w:right w:val="single" w:sz="4" w:space="0" w:color="auto"/>
                  </w:tcBorders>
                  <w:hideMark/>
                </w:tcPr>
                <w:p w:rsidR="00D31AEE" w:rsidRPr="00BF189F" w:rsidRDefault="00D31AEE" w:rsidP="007374FB">
                  <w:pPr>
                    <w:rPr>
                      <w:sz w:val="22"/>
                    </w:rPr>
                  </w:pPr>
                  <w:r w:rsidRPr="00BF189F">
                    <w:rPr>
                      <w:sz w:val="22"/>
                    </w:rPr>
                    <w:t>Оплата за поставленный Товар в размере 100% осуществляется Покупателем в срок от 10 (десяти) до 19 (девятнадцати)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417" w:type="dxa"/>
                  <w:tcBorders>
                    <w:top w:val="single" w:sz="4" w:space="0" w:color="auto"/>
                    <w:left w:val="single" w:sz="4" w:space="0" w:color="auto"/>
                    <w:bottom w:val="single" w:sz="4" w:space="0" w:color="auto"/>
                    <w:right w:val="single" w:sz="4" w:space="0" w:color="auto"/>
                  </w:tcBorders>
                  <w:vAlign w:val="center"/>
                  <w:hideMark/>
                </w:tcPr>
                <w:p w:rsidR="00D31AEE" w:rsidRPr="00CB432A" w:rsidRDefault="00D31AEE" w:rsidP="002C061F">
                  <w:pPr>
                    <w:pStyle w:val="afff5"/>
                  </w:pPr>
                  <w:r>
                    <w:t>0</w:t>
                  </w:r>
                </w:p>
              </w:tc>
            </w:tr>
            <w:tr w:rsidR="00D31AEE" w:rsidRPr="00CB432A" w:rsidTr="00663400">
              <w:trPr>
                <w:cantSplit/>
              </w:trPr>
              <w:tc>
                <w:tcPr>
                  <w:tcW w:w="4565" w:type="dxa"/>
                  <w:tcBorders>
                    <w:top w:val="single" w:sz="4" w:space="0" w:color="auto"/>
                    <w:left w:val="single" w:sz="4" w:space="0" w:color="auto"/>
                    <w:bottom w:val="single" w:sz="4" w:space="0" w:color="auto"/>
                    <w:right w:val="single" w:sz="4" w:space="0" w:color="auto"/>
                  </w:tcBorders>
                  <w:hideMark/>
                </w:tcPr>
                <w:p w:rsidR="00D31AEE" w:rsidRPr="00BF189F" w:rsidRDefault="00D31AEE" w:rsidP="007374FB">
                  <w:pPr>
                    <w:rPr>
                      <w:sz w:val="22"/>
                    </w:rPr>
                  </w:pPr>
                  <w:r w:rsidRPr="00BF189F">
                    <w:rPr>
                      <w:sz w:val="22"/>
                    </w:rPr>
                    <w:t>Оплата за поставленный Товар в размере 100% осуществляется Покупателем в срок от 20 (двадцати) до 30 (тридцати)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417" w:type="dxa"/>
                  <w:tcBorders>
                    <w:top w:val="single" w:sz="4" w:space="0" w:color="auto"/>
                    <w:left w:val="single" w:sz="4" w:space="0" w:color="auto"/>
                    <w:bottom w:val="single" w:sz="4" w:space="0" w:color="auto"/>
                    <w:right w:val="single" w:sz="4" w:space="0" w:color="auto"/>
                  </w:tcBorders>
                  <w:vAlign w:val="center"/>
                  <w:hideMark/>
                </w:tcPr>
                <w:p w:rsidR="00D31AEE" w:rsidRPr="00CB432A" w:rsidRDefault="00D31AEE" w:rsidP="002C061F">
                  <w:pPr>
                    <w:pStyle w:val="afff5"/>
                  </w:pPr>
                  <w:r>
                    <w:t>30</w:t>
                  </w:r>
                </w:p>
              </w:tc>
            </w:tr>
            <w:tr w:rsidR="00D31AEE" w:rsidRPr="00CB432A" w:rsidTr="00663400">
              <w:trPr>
                <w:cantSplit/>
              </w:trPr>
              <w:tc>
                <w:tcPr>
                  <w:tcW w:w="4565" w:type="dxa"/>
                  <w:tcBorders>
                    <w:top w:val="single" w:sz="4" w:space="0" w:color="auto"/>
                    <w:left w:val="single" w:sz="4" w:space="0" w:color="auto"/>
                    <w:bottom w:val="single" w:sz="4" w:space="0" w:color="auto"/>
                    <w:right w:val="single" w:sz="4" w:space="0" w:color="auto"/>
                  </w:tcBorders>
                  <w:hideMark/>
                </w:tcPr>
                <w:p w:rsidR="00D31AEE" w:rsidRPr="00BF189F" w:rsidRDefault="00D31AEE" w:rsidP="007374FB">
                  <w:pPr>
                    <w:rPr>
                      <w:sz w:val="22"/>
                    </w:rPr>
                  </w:pPr>
                  <w:r w:rsidRPr="00BF189F">
                    <w:rPr>
                      <w:sz w:val="22"/>
                    </w:rPr>
                    <w:t>Оплата за поставленный Товар в размере 100% осуществляется Покупателем в срок от 31 (тридцати одного) до 44 (сорока четырех)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417" w:type="dxa"/>
                  <w:tcBorders>
                    <w:top w:val="single" w:sz="4" w:space="0" w:color="auto"/>
                    <w:left w:val="single" w:sz="4" w:space="0" w:color="auto"/>
                    <w:bottom w:val="single" w:sz="4" w:space="0" w:color="auto"/>
                    <w:right w:val="single" w:sz="4" w:space="0" w:color="auto"/>
                  </w:tcBorders>
                  <w:vAlign w:val="center"/>
                  <w:hideMark/>
                </w:tcPr>
                <w:p w:rsidR="00D31AEE" w:rsidRPr="00CB432A" w:rsidRDefault="00D31AEE" w:rsidP="002C061F">
                  <w:pPr>
                    <w:pStyle w:val="afff5"/>
                  </w:pPr>
                  <w:r>
                    <w:t>60</w:t>
                  </w:r>
                </w:p>
              </w:tc>
            </w:tr>
            <w:tr w:rsidR="00D31AEE" w:rsidRPr="00CB432A" w:rsidTr="00663400">
              <w:trPr>
                <w:cantSplit/>
              </w:trPr>
              <w:tc>
                <w:tcPr>
                  <w:tcW w:w="4565" w:type="dxa"/>
                  <w:tcBorders>
                    <w:top w:val="single" w:sz="4" w:space="0" w:color="auto"/>
                    <w:left w:val="single" w:sz="4" w:space="0" w:color="auto"/>
                    <w:bottom w:val="single" w:sz="4" w:space="0" w:color="auto"/>
                    <w:right w:val="single" w:sz="4" w:space="0" w:color="auto"/>
                  </w:tcBorders>
                </w:tcPr>
                <w:p w:rsidR="00D31AEE" w:rsidRPr="00BF189F" w:rsidRDefault="00D31AEE" w:rsidP="007374FB">
                  <w:pPr>
                    <w:rPr>
                      <w:sz w:val="22"/>
                    </w:rPr>
                  </w:pPr>
                  <w:r w:rsidRPr="00BF189F">
                    <w:rPr>
                      <w:sz w:val="22"/>
                    </w:rPr>
                    <w:t>Оплата за поставленный Товар в размере 100% осуществляется Покупателем в срок от 45 (сорока пяти)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417" w:type="dxa"/>
                  <w:tcBorders>
                    <w:top w:val="single" w:sz="4" w:space="0" w:color="auto"/>
                    <w:left w:val="single" w:sz="4" w:space="0" w:color="auto"/>
                    <w:bottom w:val="single" w:sz="4" w:space="0" w:color="auto"/>
                    <w:right w:val="single" w:sz="4" w:space="0" w:color="auto"/>
                  </w:tcBorders>
                  <w:vAlign w:val="center"/>
                </w:tcPr>
                <w:p w:rsidR="00D31AEE" w:rsidRPr="00CB432A" w:rsidRDefault="00D31AEE" w:rsidP="002C061F">
                  <w:pPr>
                    <w:pStyle w:val="afff5"/>
                  </w:pPr>
                  <w:r>
                    <w:t>100</w:t>
                  </w:r>
                </w:p>
              </w:tc>
            </w:tr>
          </w:tbl>
          <w:p w:rsidR="00D31AEE" w:rsidRDefault="00D31AEE" w:rsidP="00277694">
            <w:pPr>
              <w:pStyle w:val="afff5"/>
              <w:rPr>
                <w:b/>
              </w:rPr>
            </w:pPr>
          </w:p>
          <w:p w:rsidR="00D31AEE" w:rsidRPr="00CB432A" w:rsidRDefault="00D31AEE" w:rsidP="00277694">
            <w:pPr>
              <w:pStyle w:val="afff5"/>
              <w:rPr>
                <w:b/>
              </w:rPr>
            </w:pPr>
          </w:p>
          <w:p w:rsidR="00D31AEE" w:rsidRPr="00CB432A" w:rsidRDefault="00D31AEE" w:rsidP="00C5302D">
            <w:pPr>
              <w:ind w:firstLine="459"/>
              <w:rPr>
                <w:sz w:val="22"/>
                <w:szCs w:val="22"/>
              </w:rPr>
            </w:pPr>
            <w:r w:rsidRPr="00CB432A">
              <w:rPr>
                <w:sz w:val="22"/>
                <w:szCs w:val="22"/>
              </w:rPr>
              <w:t>В случае, если в предложении Участника по условиям  оплаты срок окончательного расчёта (вне зависимости от наличия или отсутствия авансового платежа) будет составлять менее 10 (десяти)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 то такая Заявка Участника  будет отклонена Организатором, как несоответствующая требованиям Документации о запросе предложений.</w:t>
            </w:r>
          </w:p>
          <w:p w:rsidR="00D31AEE" w:rsidRPr="00CB432A" w:rsidRDefault="00D31AEE" w:rsidP="00C43168">
            <w:pPr>
              <w:ind w:firstLine="459"/>
              <w:rPr>
                <w:sz w:val="22"/>
                <w:szCs w:val="22"/>
              </w:rPr>
            </w:pPr>
            <w:r w:rsidRPr="00CB432A">
              <w:rPr>
                <w:sz w:val="22"/>
                <w:szCs w:val="22"/>
              </w:rPr>
              <w:t xml:space="preserve">Сроки оплаты должны быть указаны в календарных днях. В  противном случае Заявка Участника будет отклонена Организатором, как несоответствующая требованиям Документации о запросе предложений. </w:t>
            </w:r>
          </w:p>
          <w:p w:rsidR="00D31AEE" w:rsidRPr="00CB432A" w:rsidRDefault="00D31AEE" w:rsidP="00277694">
            <w:pPr>
              <w:pStyle w:val="afff5"/>
              <w:rPr>
                <w:b/>
              </w:rPr>
            </w:pPr>
          </w:p>
          <w:p w:rsidR="00D31AEE" w:rsidRPr="0073544E" w:rsidRDefault="00D31AEE" w:rsidP="00ED1DF9">
            <w:pPr>
              <w:pStyle w:val="afff5"/>
              <w:rPr>
                <w:b/>
              </w:rPr>
            </w:pPr>
            <w:r w:rsidRPr="0073544E">
              <w:rPr>
                <w:b/>
              </w:rPr>
              <w:t xml:space="preserve">4.Оценка по критерию «Количество </w:t>
            </w:r>
            <w:r w:rsidRPr="009E1335">
              <w:rPr>
                <w:b/>
              </w:rPr>
              <w:t xml:space="preserve">товара, сертифицированного в системе </w:t>
            </w:r>
            <w:r w:rsidRPr="0073544E">
              <w:rPr>
                <w:b/>
              </w:rPr>
              <w:t>добровольной сертификации «Газсерт»</w:t>
            </w:r>
          </w:p>
          <w:p w:rsidR="00D31AEE" w:rsidRPr="009E1335" w:rsidRDefault="00D31AEE" w:rsidP="00ED1DF9">
            <w:pPr>
              <w:jc w:val="center"/>
              <w:rPr>
                <w:sz w:val="22"/>
                <w:szCs w:val="22"/>
              </w:rPr>
            </w:pPr>
            <w:r w:rsidRPr="009E1335">
              <w:rPr>
                <w:sz w:val="22"/>
                <w:szCs w:val="22"/>
              </w:rPr>
              <w:t>Гi</w:t>
            </w:r>
          </w:p>
          <w:p w:rsidR="00D31AEE" w:rsidRPr="009E1335" w:rsidRDefault="00D31AEE" w:rsidP="00ED1DF9">
            <w:pPr>
              <w:jc w:val="center"/>
              <w:rPr>
                <w:sz w:val="22"/>
                <w:szCs w:val="22"/>
              </w:rPr>
            </w:pPr>
            <w:r w:rsidRPr="009E1335">
              <w:rPr>
                <w:sz w:val="22"/>
                <w:szCs w:val="22"/>
              </w:rPr>
              <w:t>БГi = __________ * 100</w:t>
            </w:r>
          </w:p>
          <w:p w:rsidR="00D31AEE" w:rsidRPr="009E1335" w:rsidRDefault="00D31AEE" w:rsidP="00ED1DF9">
            <w:pPr>
              <w:jc w:val="center"/>
              <w:rPr>
                <w:sz w:val="22"/>
                <w:szCs w:val="22"/>
              </w:rPr>
            </w:pPr>
            <w:r w:rsidRPr="009E1335">
              <w:rPr>
                <w:sz w:val="22"/>
                <w:szCs w:val="22"/>
              </w:rPr>
              <w:t>Гmax</w:t>
            </w:r>
          </w:p>
          <w:p w:rsidR="00D31AEE" w:rsidRPr="000331E7" w:rsidRDefault="00D31AEE" w:rsidP="00ED1DF9">
            <w:pPr>
              <w:rPr>
                <w:color w:val="0070C0"/>
                <w:sz w:val="22"/>
                <w:szCs w:val="22"/>
              </w:rPr>
            </w:pPr>
          </w:p>
          <w:p w:rsidR="00D31AEE" w:rsidRPr="009E1335" w:rsidRDefault="00D31AEE" w:rsidP="00ED1DF9">
            <w:pPr>
              <w:rPr>
                <w:sz w:val="22"/>
                <w:szCs w:val="22"/>
              </w:rPr>
            </w:pPr>
            <w:r w:rsidRPr="009E1335">
              <w:rPr>
                <w:sz w:val="22"/>
                <w:szCs w:val="22"/>
              </w:rPr>
              <w:t>где БГi – оценка (балл)  Заявки i-го Участника по критерию «Количество товара, сертифицированного в системе добровольной сертификации «Газсерт»</w:t>
            </w:r>
          </w:p>
          <w:p w:rsidR="00D31AEE" w:rsidRPr="009E1335" w:rsidRDefault="00D31AEE" w:rsidP="00ED1DF9">
            <w:pPr>
              <w:rPr>
                <w:sz w:val="22"/>
                <w:szCs w:val="22"/>
              </w:rPr>
            </w:pPr>
            <w:r w:rsidRPr="009E1335">
              <w:rPr>
                <w:sz w:val="22"/>
                <w:szCs w:val="22"/>
              </w:rPr>
              <w:t>Гi – предложение i-го Участника Запроса предложений по количеству единиц товара, на который у Участника имеется сертификат  системы добровольной сертификации «Газсерт»</w:t>
            </w:r>
          </w:p>
          <w:p w:rsidR="00D31AEE" w:rsidRPr="009E1335" w:rsidRDefault="00D31AEE" w:rsidP="00ED1DF9">
            <w:pPr>
              <w:rPr>
                <w:sz w:val="22"/>
                <w:szCs w:val="22"/>
              </w:rPr>
            </w:pPr>
            <w:r w:rsidRPr="009E1335">
              <w:rPr>
                <w:sz w:val="22"/>
                <w:szCs w:val="22"/>
              </w:rPr>
              <w:t>Гмах – общее количество единиц товара по заявке  i-го Участника Запроса предложений</w:t>
            </w:r>
          </w:p>
          <w:p w:rsidR="00D31AEE" w:rsidRPr="00CB432A" w:rsidRDefault="00D31AEE" w:rsidP="00277694">
            <w:pPr>
              <w:pStyle w:val="afff5"/>
            </w:pPr>
          </w:p>
        </w:tc>
      </w:tr>
    </w:tbl>
    <w:p w:rsidR="00D31AEE" w:rsidRPr="00CB432A" w:rsidRDefault="00D31AEE" w:rsidP="00547EEA">
      <w:pPr>
        <w:jc w:val="center"/>
      </w:pPr>
    </w:p>
    <w:p w:rsidR="00D31AEE" w:rsidRDefault="00D31AEE" w:rsidP="00A10E5E">
      <w:pPr>
        <w:pStyle w:val="17"/>
        <w:spacing w:before="0" w:after="0"/>
        <w:ind w:left="0" w:firstLine="709"/>
        <w:rPr>
          <w:lang w:val="ru-RU"/>
        </w:rPr>
      </w:pPr>
      <w:r>
        <w:rPr>
          <w:lang w:val="ru-RU"/>
        </w:rPr>
        <w:t>4 Техническое задание</w:t>
      </w:r>
    </w:p>
    <w:p w:rsidR="00D31AEE" w:rsidRDefault="00D31AEE" w:rsidP="00A10E5E">
      <w:pPr>
        <w:pStyle w:val="23"/>
        <w:spacing w:before="0" w:after="0"/>
        <w:ind w:firstLine="709"/>
      </w:pPr>
      <w:r>
        <w:t>4.1 Техническое задание, включая ведомость на поставку продукции, предмет и условия закупки, представлены отдельным томом (томами)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p>
    <w:p w:rsidR="00D31AEE" w:rsidRDefault="00D31AEE" w:rsidP="00A10E5E">
      <w:pPr>
        <w:pStyle w:val="17"/>
        <w:spacing w:before="0" w:after="0"/>
        <w:ind w:left="0" w:firstLine="709"/>
        <w:rPr>
          <w:lang w:val="ru-RU"/>
        </w:rPr>
      </w:pPr>
      <w:r>
        <w:rPr>
          <w:lang w:val="ru-RU"/>
        </w:rPr>
        <w:t>5 ПРОЕКТ ДОГОВОРА</w:t>
      </w:r>
    </w:p>
    <w:p w:rsidR="00D31AEE" w:rsidRDefault="00D31AEE" w:rsidP="00A10E5E">
      <w:pPr>
        <w:pStyle w:val="23"/>
        <w:spacing w:before="0" w:after="0"/>
        <w:ind w:firstLine="709"/>
      </w:pPr>
      <w:r>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D31AEE" w:rsidRPr="003079B3" w:rsidRDefault="00D31AEE" w:rsidP="00A10E5E">
      <w:pPr>
        <w:pStyle w:val="23"/>
      </w:pPr>
      <w:r>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D31AEE" w:rsidRDefault="00D31AEE" w:rsidP="00277694">
      <w:pPr>
        <w:pStyle w:val="af2"/>
        <w:sectPr w:rsidR="00D31AEE" w:rsidSect="000A0E0C">
          <w:type w:val="continuous"/>
          <w:pgSz w:w="11906" w:h="16838"/>
          <w:pgMar w:top="1134" w:right="851" w:bottom="1134" w:left="1418" w:header="709" w:footer="709" w:gutter="0"/>
          <w:cols w:space="708"/>
          <w:titlePg/>
          <w:docGrid w:linePitch="360"/>
        </w:sectPr>
      </w:pPr>
    </w:p>
    <w:p w:rsidR="00D31AEE" w:rsidRDefault="00D31AEE" w:rsidP="00A10E5E">
      <w:pPr>
        <w:pStyle w:val="17"/>
        <w:spacing w:before="0" w:after="0"/>
        <w:ind w:left="0"/>
        <w:rPr>
          <w:lang w:val="ru-RU"/>
        </w:rPr>
      </w:pPr>
      <w:r>
        <w:rPr>
          <w:lang w:val="ru-RU"/>
        </w:rPr>
        <w:t>6 Образцы форм документов, включаемых в заявку на участие в запросе предложений</w:t>
      </w:r>
    </w:p>
    <w:p w:rsidR="00D31AEE" w:rsidRDefault="00D31AEE" w:rsidP="00A10E5E">
      <w:pPr>
        <w:pStyle w:val="20"/>
        <w:spacing w:before="0" w:after="0"/>
        <w:ind w:left="0"/>
      </w:pPr>
      <w:r>
        <w:t>6.1 Письмо о подаче Заявки на участие в Запросе предложений (Форма 1)</w:t>
      </w:r>
    </w:p>
    <w:p w:rsidR="00D31AEE" w:rsidRDefault="00D31AEE" w:rsidP="00A10E5E">
      <w:pPr>
        <w:pStyle w:val="30"/>
        <w:spacing w:before="0" w:after="0"/>
        <w:ind w:firstLine="0"/>
      </w:pPr>
      <w:r>
        <w:t>6.1.1. Форма Письма о подаче Заявки на участие в Запросе предложений (Форма 1).</w:t>
      </w:r>
    </w:p>
    <w:p w:rsidR="00D31AEE" w:rsidRDefault="00D31AEE" w:rsidP="00A10E5E">
      <w:pPr>
        <w:rPr>
          <w:b/>
        </w:rPr>
      </w:pPr>
      <w:r>
        <w:rPr>
          <w:b/>
        </w:rPr>
        <w:t>_________________________________________________________________________________________________________________</w:t>
      </w:r>
    </w:p>
    <w:p w:rsidR="00D31AEE" w:rsidRDefault="00D31AEE" w:rsidP="00A10E5E">
      <w:pPr>
        <w:jc w:val="center"/>
      </w:pPr>
      <w:r>
        <w:t>начало формы</w:t>
      </w:r>
    </w:p>
    <w:p w:rsidR="00D31AEE" w:rsidRDefault="00D31AEE" w:rsidP="00A10E5E">
      <w:pPr>
        <w:rPr>
          <w:i/>
        </w:rPr>
      </w:pPr>
      <w:r>
        <w:rPr>
          <w:i/>
        </w:rPr>
        <w:t>Бланк Участника</w:t>
      </w:r>
    </w:p>
    <w:p w:rsidR="00D31AEE" w:rsidRDefault="00D31AEE" w:rsidP="00A10E5E">
      <w:r>
        <w:t>№____________________</w:t>
      </w:r>
    </w:p>
    <w:p w:rsidR="00D31AEE" w:rsidRDefault="00D31AEE" w:rsidP="00A10E5E">
      <w:r>
        <w:t>От «_____»____________20__года</w:t>
      </w:r>
    </w:p>
    <w:p w:rsidR="00D31AEE" w:rsidRDefault="00D31AEE" w:rsidP="00A10E5E"/>
    <w:p w:rsidR="00D31AEE" w:rsidRDefault="00D31AEE" w:rsidP="00A10E5E">
      <w:pPr>
        <w:jc w:val="center"/>
        <w:rPr>
          <w:b/>
        </w:rPr>
      </w:pPr>
      <w:r>
        <w:rPr>
          <w:b/>
        </w:rPr>
        <w:t>Уважаемые господа!</w:t>
      </w:r>
    </w:p>
    <w:p w:rsidR="00D31AEE" w:rsidRDefault="00D31AEE" w:rsidP="00A10E5E">
      <w:pPr>
        <w:pStyle w:val="af2"/>
      </w:pPr>
      <w:r>
        <w:t>Изучив Извещение о проведении открытого Запроса предложений № ________, опубликованное на Общероссийском официальном сайте (</w:t>
      </w:r>
      <w:hyperlink r:id="rId17" w:history="1">
        <w:r>
          <w:rPr>
            <w:rStyle w:val="a7"/>
            <w:lang w:val="en-US"/>
          </w:rPr>
          <w:t>www</w:t>
        </w:r>
        <w:r>
          <w:rPr>
            <w:rStyle w:val="a7"/>
          </w:rPr>
          <w:t>.</w:t>
        </w:r>
        <w:r>
          <w:rPr>
            <w:rStyle w:val="a7"/>
            <w:lang w:val="en-US"/>
          </w:rPr>
          <w:t>zakupki</w:t>
        </w:r>
        <w:r>
          <w:rPr>
            <w:rStyle w:val="a7"/>
          </w:rPr>
          <w:t>.</w:t>
        </w:r>
        <w:r>
          <w:rPr>
            <w:rStyle w:val="a7"/>
            <w:lang w:val="en-US"/>
          </w:rPr>
          <w:t>gov</w:t>
        </w:r>
        <w:r>
          <w:rPr>
            <w:rStyle w:val="a7"/>
          </w:rPr>
          <w:t>.</w:t>
        </w:r>
        <w:r>
          <w:rPr>
            <w:rStyle w:val="a7"/>
            <w:lang w:val="en-US"/>
          </w:rPr>
          <w:t>ru</w:t>
        </w:r>
      </w:hyperlink>
      <w:r>
        <w:t>) и  на сайте торговой системы  «ГазНефтеторг.ру» (</w:t>
      </w:r>
      <w:hyperlink r:id="rId18" w:history="1">
        <w:r>
          <w:rPr>
            <w:rStyle w:val="a7"/>
          </w:rPr>
          <w:t>www.gazneftetorg.ru</w:t>
        </w:r>
      </w:hyperlink>
      <w:r>
        <w:t xml:space="preserve">)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D31AEE" w:rsidRDefault="00D31AEE" w:rsidP="00A10E5E">
      <w:pPr>
        <w:jc w:val="center"/>
      </w:pPr>
      <w:r>
        <w:t>___________________________________________________________________________________________________________________</w:t>
      </w:r>
    </w:p>
    <w:p w:rsidR="00D31AEE" w:rsidRDefault="00D31AEE" w:rsidP="00A10E5E">
      <w:pPr>
        <w:jc w:val="center"/>
        <w:rPr>
          <w:b/>
        </w:rPr>
      </w:pPr>
      <w:r>
        <w:rPr>
          <w:b/>
        </w:rPr>
        <w:t>(полное наименование и юридический адрес Участника)</w:t>
      </w:r>
    </w:p>
    <w:p w:rsidR="00D31AEE" w:rsidRDefault="00D31AEE" w:rsidP="00A10E5E">
      <w:pPr>
        <w:jc w:val="center"/>
        <w:rPr>
          <w:b/>
        </w:rPr>
      </w:pPr>
    </w:p>
    <w:p w:rsidR="00D31AEE" w:rsidRDefault="00D31AEE" w:rsidP="00A10E5E">
      <w:pPr>
        <w:jc w:val="center"/>
        <w:rPr>
          <w:sz w:val="22"/>
          <w:szCs w:val="22"/>
        </w:rPr>
      </w:pPr>
      <w:r>
        <w:rPr>
          <w:sz w:val="22"/>
          <w:szCs w:val="22"/>
        </w:rPr>
        <w:t>________________________________________________________________________________________________________________________________</w:t>
      </w:r>
    </w:p>
    <w:p w:rsidR="00D31AEE" w:rsidRDefault="00D31AEE" w:rsidP="00A10E5E">
      <w:pPr>
        <w:jc w:val="center"/>
        <w:rPr>
          <w:b/>
        </w:rPr>
      </w:pPr>
      <w:r>
        <w:rPr>
          <w:b/>
        </w:rPr>
        <w:t xml:space="preserve">субъект малого/среднего предпринимательства </w:t>
      </w:r>
    </w:p>
    <w:p w:rsidR="00D31AEE" w:rsidRDefault="00D31AEE" w:rsidP="00A10E5E">
      <w:pPr>
        <w:jc w:val="center"/>
        <w:rPr>
          <w:b/>
        </w:rPr>
      </w:pPr>
    </w:p>
    <w:p w:rsidR="00D31AEE" w:rsidRDefault="00D31AEE" w:rsidP="00A10E5E">
      <w:pPr>
        <w:jc w:val="center"/>
      </w:pPr>
      <w:r>
        <w:t>предлагает заключить Договор на условиях и в соответствии с настоящей Заявкой на участие в Запросе предложений: ___________________________________________________________________________________________________________________</w:t>
      </w:r>
    </w:p>
    <w:p w:rsidR="00D31AEE" w:rsidRDefault="00D31AEE" w:rsidP="00A10E5E">
      <w:pPr>
        <w:jc w:val="center"/>
        <w:rPr>
          <w:b/>
        </w:rPr>
      </w:pPr>
      <w:r>
        <w:rPr>
          <w:b/>
        </w:rPr>
        <w:t>номер и наименование Запроса предложения (наименование Лота)</w:t>
      </w:r>
    </w:p>
    <w:p w:rsidR="00D31AEE" w:rsidRDefault="00D31AEE" w:rsidP="00A10E5E">
      <w:pPr>
        <w:jc w:val="center"/>
        <w:rPr>
          <w:b/>
        </w:rPr>
      </w:pPr>
    </w:p>
    <w:p w:rsidR="00D31AEE" w:rsidRDefault="00D31AEE" w:rsidP="00A10E5E">
      <w:pPr>
        <w:jc w:val="center"/>
      </w:pPr>
      <w:r>
        <w:t>___________________________________________________________________________________________________________________</w:t>
      </w:r>
    </w:p>
    <w:p w:rsidR="00D31AEE" w:rsidRDefault="00D31AEE" w:rsidP="00A10E5E">
      <w:pPr>
        <w:ind w:left="567"/>
        <w:jc w:val="center"/>
        <w:rPr>
          <w:b/>
        </w:rPr>
      </w:pPr>
      <w:r>
        <w:rPr>
          <w:b/>
        </w:rPr>
        <w:t>предложение о цене договора (с указанием «в т.ч. НДС», «без НДС» или «НДС не облагается»)</w:t>
      </w:r>
    </w:p>
    <w:p w:rsidR="00D31AEE" w:rsidRDefault="00D31AEE" w:rsidP="00A10E5E">
      <w:pPr>
        <w:jc w:val="center"/>
        <w:rPr>
          <w:b/>
        </w:rPr>
      </w:pPr>
    </w:p>
    <w:p w:rsidR="00D31AEE" w:rsidRDefault="00D31AEE" w:rsidP="00A10E5E">
      <w:pPr>
        <w:jc w:val="center"/>
      </w:pPr>
      <w:r>
        <w:t>___________________________________________________________________________________________________________________</w:t>
      </w:r>
    </w:p>
    <w:p w:rsidR="00D31AEE" w:rsidRDefault="00D31AEE" w:rsidP="00A10E5E">
      <w:pPr>
        <w:jc w:val="center"/>
        <w:rPr>
          <w:b/>
        </w:rPr>
      </w:pPr>
      <w:r>
        <w:rPr>
          <w:b/>
        </w:rPr>
        <w:t>срок поставки товара</w:t>
      </w:r>
    </w:p>
    <w:p w:rsidR="00D31AEE" w:rsidRDefault="00D31AEE" w:rsidP="00A10E5E">
      <w:pPr>
        <w:jc w:val="center"/>
      </w:pPr>
    </w:p>
    <w:p w:rsidR="00D31AEE" w:rsidRDefault="00D31AEE" w:rsidP="00A10E5E">
      <w:pPr>
        <w:jc w:val="center"/>
      </w:pPr>
      <w:r>
        <w:t>__________________________________________________________________________________________________________________</w:t>
      </w:r>
    </w:p>
    <w:p w:rsidR="00D31AEE" w:rsidRDefault="00D31AEE" w:rsidP="00A10E5E">
      <w:pPr>
        <w:jc w:val="center"/>
        <w:rPr>
          <w:b/>
        </w:rPr>
      </w:pPr>
      <w:r>
        <w:rPr>
          <w:b/>
        </w:rPr>
        <w:t>условия оплаты  товара</w:t>
      </w:r>
    </w:p>
    <w:p w:rsidR="00D31AEE" w:rsidRDefault="00D31AEE" w:rsidP="00A10E5E">
      <w:pPr>
        <w:jc w:val="center"/>
      </w:pPr>
    </w:p>
    <w:p w:rsidR="00D31AEE" w:rsidRDefault="00D31AEE" w:rsidP="00A10E5E">
      <w:pPr>
        <w:pStyle w:val="af2"/>
      </w:pPr>
      <w:r>
        <w:t>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D31AEE" w:rsidRDefault="00D31AEE" w:rsidP="00A10E5E"/>
    <w:p w:rsidR="00D31AEE" w:rsidRDefault="00D31AEE" w:rsidP="00A10E5E">
      <w:pPr>
        <w:jc w:val="both"/>
      </w:pPr>
      <w:r>
        <w:t>Руководитель Организации</w:t>
      </w:r>
      <w:r>
        <w:tab/>
        <w:t xml:space="preserve"> _________________ /_______________(ФИО)</w:t>
      </w:r>
    </w:p>
    <w:p w:rsidR="00D31AEE" w:rsidRDefault="00D31AEE" w:rsidP="00A10E5E">
      <w:r>
        <w:t>м.п.</w:t>
      </w:r>
      <w:r>
        <w:tab/>
      </w:r>
      <w:r>
        <w:tab/>
      </w:r>
      <w:r>
        <w:tab/>
      </w:r>
      <w:r>
        <w:tab/>
        <w:t>Дата</w:t>
      </w:r>
      <w:r>
        <w:tab/>
        <w:t>_____________________</w:t>
      </w:r>
    </w:p>
    <w:p w:rsidR="00D31AEE" w:rsidRDefault="00D31AEE" w:rsidP="00A10E5E">
      <w:pPr>
        <w:jc w:val="center"/>
      </w:pPr>
      <w:r>
        <w:t>конец формы</w:t>
      </w:r>
    </w:p>
    <w:p w:rsidR="00D31AEE" w:rsidRDefault="00D31AEE" w:rsidP="00A10E5E">
      <w:pPr>
        <w:jc w:val="center"/>
        <w:rPr>
          <w:b/>
        </w:rPr>
      </w:pPr>
      <w:r>
        <w:rPr>
          <w:b/>
        </w:rPr>
        <w:t>_______________________________________________________________________________________________________________________</w:t>
      </w:r>
    </w:p>
    <w:p w:rsidR="00D31AEE" w:rsidRDefault="00D31AEE" w:rsidP="0060763C">
      <w:pPr>
        <w:ind w:firstLine="567"/>
      </w:pPr>
      <w:r>
        <w:t>6.1.2 Инструкции по заполнению</w:t>
      </w:r>
    </w:p>
    <w:p w:rsidR="00D31AEE" w:rsidRDefault="00D31AEE" w:rsidP="00A10E5E">
      <w:pPr>
        <w:pStyle w:val="43"/>
        <w:spacing w:before="0" w:after="0"/>
      </w:pPr>
      <w:r>
        <w:t>6.1.2.1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D31AEE" w:rsidRDefault="00D31AEE" w:rsidP="00A10E5E">
      <w:pPr>
        <w:pStyle w:val="43"/>
        <w:spacing w:before="0" w:after="0"/>
      </w:pPr>
      <w:r>
        <w:t>6.1.2.2 Участник Запроса предложений должен указать свое полное наименование (с указанием Организационно-правовой формы) и адрес места нахождения.</w:t>
      </w:r>
    </w:p>
    <w:p w:rsidR="00D31AEE" w:rsidRDefault="00D31AEE" w:rsidP="00A10E5E">
      <w:pPr>
        <w:tabs>
          <w:tab w:val="left" w:pos="1418"/>
        </w:tabs>
        <w:ind w:firstLine="567"/>
        <w:jc w:val="both"/>
        <w:outlineLvl w:val="3"/>
        <w:rPr>
          <w:bCs/>
        </w:rPr>
      </w:pPr>
      <w:r>
        <w:rPr>
          <w:bCs/>
        </w:rPr>
        <w:t xml:space="preserve">6.1.2.2.1. В случае, </w:t>
      </w:r>
      <w:r>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Pr>
          <w:b/>
        </w:rPr>
        <w:t>один</w:t>
      </w:r>
      <w:r>
        <w:t xml:space="preserve"> из следующих вариантов:</w:t>
      </w:r>
    </w:p>
    <w:p w:rsidR="00D31AEE" w:rsidRDefault="00D31AEE" w:rsidP="00A10E5E">
      <w:pPr>
        <w:pStyle w:val="-4"/>
        <w:numPr>
          <w:ilvl w:val="0"/>
          <w:numId w:val="0"/>
        </w:numPr>
        <w:tabs>
          <w:tab w:val="left" w:pos="708"/>
        </w:tabs>
        <w:spacing w:line="240" w:lineRule="auto"/>
        <w:ind w:left="360"/>
        <w:rPr>
          <w:sz w:val="24"/>
          <w:szCs w:val="24"/>
        </w:rPr>
      </w:pPr>
      <w:r>
        <w:rPr>
          <w:sz w:val="24"/>
          <w:szCs w:val="24"/>
        </w:rPr>
        <w:t>- является субъектом малого предпринимательства;</w:t>
      </w:r>
    </w:p>
    <w:p w:rsidR="00D31AEE" w:rsidRDefault="00D31AEE" w:rsidP="00A10E5E">
      <w:pPr>
        <w:pStyle w:val="-4"/>
        <w:numPr>
          <w:ilvl w:val="0"/>
          <w:numId w:val="0"/>
        </w:numPr>
        <w:tabs>
          <w:tab w:val="left" w:pos="708"/>
        </w:tabs>
        <w:spacing w:line="240" w:lineRule="auto"/>
        <w:ind w:left="360"/>
        <w:rPr>
          <w:sz w:val="24"/>
          <w:szCs w:val="24"/>
        </w:rPr>
      </w:pPr>
      <w:r>
        <w:rPr>
          <w:sz w:val="24"/>
          <w:szCs w:val="24"/>
        </w:rPr>
        <w:t>- является субъектом среднего предпринимательства.</w:t>
      </w:r>
    </w:p>
    <w:p w:rsidR="00D31AEE" w:rsidRDefault="00D31AEE" w:rsidP="00A10E5E">
      <w:pPr>
        <w:tabs>
          <w:tab w:val="left" w:pos="1418"/>
        </w:tabs>
        <w:ind w:firstLine="567"/>
        <w:jc w:val="both"/>
        <w:outlineLvl w:val="3"/>
        <w:rPr>
          <w:bCs/>
        </w:rPr>
      </w:pPr>
      <w:r>
        <w:rPr>
          <w:bCs/>
        </w:rPr>
        <w:t>6.1.2.2.2.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D31AEE" w:rsidRDefault="00D31AEE" w:rsidP="00A10E5E">
      <w:pPr>
        <w:pStyle w:val="43"/>
        <w:spacing w:before="0" w:after="0"/>
      </w:pPr>
      <w:r>
        <w:t>6.1.2.3 Срок поставки товара должен быть указан в соответствии с требованиями настоящей Документации.</w:t>
      </w:r>
    </w:p>
    <w:p w:rsidR="00D31AEE" w:rsidRDefault="00D31AEE" w:rsidP="00A10E5E">
      <w:pPr>
        <w:pStyle w:val="43"/>
        <w:spacing w:before="0" w:after="0"/>
      </w:pPr>
      <w:r>
        <w:t>6.1.2.4. 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D31AEE" w:rsidRDefault="00D31AEE" w:rsidP="00A10E5E">
      <w:pPr>
        <w:pStyle w:val="43"/>
        <w:spacing w:before="0" w:after="0"/>
      </w:pPr>
      <w:r>
        <w:t xml:space="preserve"> 6.1.2.5 В графе «Предложение о цене договора» участник должен указать только одно значение:</w:t>
      </w:r>
    </w:p>
    <w:p w:rsidR="00D31AEE" w:rsidRDefault="00D31AEE" w:rsidP="00A10E5E">
      <w:pPr>
        <w:pStyle w:val="43"/>
        <w:spacing w:before="0" w:after="0"/>
      </w:pPr>
      <w:r>
        <w:t>- если участник не освобожден от уплаты НДС, то предложение о цене договора указывается как сумма с НДС;</w:t>
      </w:r>
    </w:p>
    <w:p w:rsidR="00D31AEE" w:rsidRDefault="00D31AEE" w:rsidP="00A10E5E">
      <w:pPr>
        <w:pStyle w:val="43"/>
        <w:spacing w:before="0" w:after="0"/>
      </w:pPr>
      <w:r>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D31AEE" w:rsidRDefault="00D31AEE" w:rsidP="00A10E5E">
      <w:pPr>
        <w:pStyle w:val="43"/>
        <w:spacing w:before="0" w:after="0"/>
      </w:pPr>
      <w:r>
        <w:t>- если предмет закупки не облагается НДС, то предложение о цене договора указывается как сумма, которая НДС не облагается.</w:t>
      </w:r>
    </w:p>
    <w:p w:rsidR="00D31AEE" w:rsidRDefault="00D31AEE" w:rsidP="00A10E5E">
      <w:pPr>
        <w:pStyle w:val="43"/>
        <w:spacing w:before="0" w:after="0"/>
      </w:pPr>
      <w:r>
        <w:t>6.1.2.6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D31AEE" w:rsidRDefault="00D31AEE" w:rsidP="002C061F">
      <w:pPr>
        <w:pStyle w:val="43"/>
        <w:spacing w:before="0" w:after="0"/>
      </w:pPr>
      <w:r>
        <w:t xml:space="preserve">6.1.2.7. </w:t>
      </w:r>
      <w:r w:rsidRPr="00261C59">
        <w:t>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p>
    <w:p w:rsidR="00D31AEE" w:rsidRDefault="00D31AEE" w:rsidP="002C061F">
      <w:pPr>
        <w:pStyle w:val="43"/>
        <w:spacing w:before="0" w:after="0"/>
        <w:sectPr w:rsidR="00D31AEE" w:rsidSect="00A10E5E">
          <w:type w:val="continuous"/>
          <w:pgSz w:w="16838" w:h="11906" w:orient="landscape"/>
          <w:pgMar w:top="1418" w:right="957" w:bottom="851" w:left="567" w:header="709" w:footer="548" w:gutter="0"/>
          <w:cols w:space="720"/>
        </w:sectPr>
      </w:pPr>
      <w:r>
        <w:t xml:space="preserve"> </w:t>
      </w:r>
    </w:p>
    <w:p w:rsidR="00D31AEE" w:rsidRPr="000A4AB0" w:rsidRDefault="00D31AEE" w:rsidP="002C061F">
      <w:pPr>
        <w:pStyle w:val="20"/>
        <w:ind w:left="0" w:firstLine="567"/>
        <w:rPr>
          <w:color w:val="000000"/>
          <w:sz w:val="22"/>
          <w:szCs w:val="22"/>
        </w:rPr>
      </w:pPr>
      <w:r w:rsidRPr="000A4AB0">
        <w:rPr>
          <w:color w:val="000000"/>
          <w:sz w:val="22"/>
          <w:szCs w:val="22"/>
        </w:rPr>
        <w:t>6.2 Справка о принадлежности Участника к субъектам малого или среднего предпринимательства.</w:t>
      </w:r>
    </w:p>
    <w:p w:rsidR="00D31AEE" w:rsidRPr="000A4AB0" w:rsidRDefault="00D31AEE" w:rsidP="002C061F">
      <w:pPr>
        <w:pStyle w:val="30"/>
        <w:pBdr>
          <w:bottom w:val="single" w:sz="12" w:space="1" w:color="auto"/>
        </w:pBdr>
        <w:rPr>
          <w:sz w:val="22"/>
          <w:szCs w:val="22"/>
        </w:rPr>
      </w:pPr>
      <w:r w:rsidRPr="000A4AB0">
        <w:rPr>
          <w:sz w:val="22"/>
          <w:szCs w:val="22"/>
        </w:rPr>
        <w:t>6.2.1. Форма Декларация субъекта малого и среднего предпринимательства о соответствии критериям, установленным статьей 4 Федерального закона «О развитии малого и среднего предпринимательства в Российской Федерации» (Форма 2) необходимая для заполнения, если Участник является юридическим лицом:</w:t>
      </w:r>
    </w:p>
    <w:p w:rsidR="00D31AEE" w:rsidRPr="000A4AB0" w:rsidRDefault="00D31AEE" w:rsidP="002C061F">
      <w:pPr>
        <w:pStyle w:val="30"/>
        <w:pBdr>
          <w:bottom w:val="single" w:sz="12" w:space="1" w:color="auto"/>
        </w:pBdr>
        <w:jc w:val="center"/>
        <w:rPr>
          <w:sz w:val="22"/>
          <w:szCs w:val="22"/>
        </w:rPr>
      </w:pPr>
      <w:r w:rsidRPr="000A4AB0">
        <w:rPr>
          <w:sz w:val="22"/>
          <w:szCs w:val="22"/>
        </w:rPr>
        <w:t>Начало формы</w:t>
      </w:r>
    </w:p>
    <w:tbl>
      <w:tblPr>
        <w:tblpPr w:leftFromText="180" w:rightFromText="180" w:vertAnchor="text" w:horzAnchor="margin" w:tblpY="509"/>
        <w:tblW w:w="14571" w:type="dxa"/>
        <w:tblLook w:val="04A0" w:firstRow="1" w:lastRow="0" w:firstColumn="1" w:lastColumn="0" w:noHBand="0" w:noVBand="1"/>
      </w:tblPr>
      <w:tblGrid>
        <w:gridCol w:w="335"/>
        <w:gridCol w:w="3307"/>
        <w:gridCol w:w="607"/>
        <w:gridCol w:w="2607"/>
        <w:gridCol w:w="1705"/>
        <w:gridCol w:w="2366"/>
        <w:gridCol w:w="1363"/>
        <w:gridCol w:w="1029"/>
        <w:gridCol w:w="2211"/>
      </w:tblGrid>
      <w:tr w:rsidR="00D31AEE" w:rsidRPr="000A4AB0" w:rsidTr="005D7994">
        <w:trPr>
          <w:trHeight w:val="1785"/>
        </w:trPr>
        <w:tc>
          <w:tcPr>
            <w:tcW w:w="14571" w:type="dxa"/>
            <w:gridSpan w:val="9"/>
            <w:tcBorders>
              <w:top w:val="nil"/>
              <w:left w:val="nil"/>
              <w:bottom w:val="nil"/>
              <w:right w:val="nil"/>
            </w:tcBorders>
            <w:shd w:val="clear" w:color="auto" w:fill="auto"/>
            <w:vAlign w:val="center"/>
            <w:hideMark/>
          </w:tcPr>
          <w:p w:rsidR="00D31AEE" w:rsidRPr="000A4AB0" w:rsidRDefault="00D31AEE" w:rsidP="005D7994">
            <w:pPr>
              <w:jc w:val="center"/>
              <w:rPr>
                <w:b/>
                <w:bCs/>
                <w:sz w:val="22"/>
                <w:szCs w:val="22"/>
              </w:rPr>
            </w:pPr>
            <w:r w:rsidRPr="000A4AB0">
              <w:rPr>
                <w:b/>
                <w:bCs/>
                <w:sz w:val="22"/>
                <w:szCs w:val="22"/>
              </w:rPr>
              <w:t>Декларация субъекта малого и среднего предпринимательства о соответствии критериям, установленным статьей 4 Федерального закона "О развитии малого и среднего предпринимательства в Российской Федерации"</w:t>
            </w:r>
          </w:p>
        </w:tc>
      </w:tr>
      <w:tr w:rsidR="00D31AEE" w:rsidRPr="000A4AB0" w:rsidTr="005D7994">
        <w:trPr>
          <w:trHeight w:val="555"/>
        </w:trPr>
        <w:tc>
          <w:tcPr>
            <w:tcW w:w="336" w:type="dxa"/>
            <w:tcBorders>
              <w:top w:val="nil"/>
              <w:left w:val="nil"/>
              <w:bottom w:val="nil"/>
              <w:right w:val="nil"/>
            </w:tcBorders>
            <w:shd w:val="clear" w:color="auto" w:fill="auto"/>
            <w:noWrap/>
            <w:hideMark/>
          </w:tcPr>
          <w:p w:rsidR="00D31AEE" w:rsidRPr="000A4AB0" w:rsidRDefault="00D31AEE" w:rsidP="005D7994">
            <w:pPr>
              <w:jc w:val="both"/>
              <w:rPr>
                <w:sz w:val="22"/>
                <w:szCs w:val="22"/>
              </w:rPr>
            </w:pPr>
          </w:p>
        </w:tc>
        <w:tc>
          <w:tcPr>
            <w:tcW w:w="2767" w:type="dxa"/>
            <w:tcBorders>
              <w:top w:val="nil"/>
              <w:left w:val="nil"/>
              <w:bottom w:val="nil"/>
              <w:right w:val="nil"/>
            </w:tcBorders>
            <w:shd w:val="clear" w:color="auto" w:fill="auto"/>
            <w:noWrap/>
            <w:vAlign w:val="bottom"/>
            <w:hideMark/>
          </w:tcPr>
          <w:p w:rsidR="00D31AEE" w:rsidRPr="000A4AB0" w:rsidRDefault="00D31AEE" w:rsidP="005D7994">
            <w:pPr>
              <w:jc w:val="both"/>
              <w:rPr>
                <w:sz w:val="22"/>
                <w:szCs w:val="22"/>
              </w:rPr>
            </w:pPr>
            <w:r w:rsidRPr="000A4AB0">
              <w:rPr>
                <w:sz w:val="22"/>
                <w:szCs w:val="22"/>
              </w:rPr>
              <w:t>Полное (фирменное) наименование юридического лица:</w:t>
            </w:r>
          </w:p>
        </w:tc>
        <w:tc>
          <w:tcPr>
            <w:tcW w:w="11468" w:type="dxa"/>
            <w:gridSpan w:val="7"/>
            <w:tcBorders>
              <w:top w:val="nil"/>
              <w:left w:val="nil"/>
              <w:bottom w:val="single" w:sz="4" w:space="0" w:color="auto"/>
              <w:right w:val="nil"/>
            </w:tcBorders>
            <w:shd w:val="clear" w:color="auto" w:fill="auto"/>
            <w:vAlign w:val="center"/>
            <w:hideMark/>
          </w:tcPr>
          <w:p w:rsidR="00D31AEE" w:rsidRPr="000A4AB0" w:rsidRDefault="00D31AEE" w:rsidP="005D7994">
            <w:pPr>
              <w:jc w:val="both"/>
              <w:rPr>
                <w:sz w:val="22"/>
                <w:szCs w:val="22"/>
              </w:rPr>
            </w:pPr>
            <w:r w:rsidRPr="000A4AB0">
              <w:rPr>
                <w:sz w:val="22"/>
                <w:szCs w:val="22"/>
              </w:rPr>
              <w:t> </w:t>
            </w:r>
          </w:p>
        </w:tc>
      </w:tr>
      <w:tr w:rsidR="00D31AEE" w:rsidRPr="000A4AB0" w:rsidTr="005D7994">
        <w:trPr>
          <w:trHeight w:val="465"/>
        </w:trPr>
        <w:tc>
          <w:tcPr>
            <w:tcW w:w="336" w:type="dxa"/>
            <w:tcBorders>
              <w:top w:val="nil"/>
              <w:left w:val="nil"/>
              <w:bottom w:val="nil"/>
              <w:right w:val="nil"/>
            </w:tcBorders>
            <w:shd w:val="clear" w:color="auto" w:fill="auto"/>
            <w:noWrap/>
            <w:hideMark/>
          </w:tcPr>
          <w:p w:rsidR="00D31AEE" w:rsidRPr="000A4AB0" w:rsidRDefault="00D31AEE" w:rsidP="005D7994">
            <w:pPr>
              <w:jc w:val="both"/>
              <w:rPr>
                <w:sz w:val="22"/>
                <w:szCs w:val="22"/>
              </w:rPr>
            </w:pPr>
          </w:p>
        </w:tc>
        <w:tc>
          <w:tcPr>
            <w:tcW w:w="2767" w:type="dxa"/>
            <w:tcBorders>
              <w:top w:val="nil"/>
              <w:left w:val="nil"/>
              <w:bottom w:val="nil"/>
              <w:right w:val="nil"/>
            </w:tcBorders>
            <w:shd w:val="clear" w:color="auto" w:fill="auto"/>
            <w:noWrap/>
            <w:vAlign w:val="bottom"/>
            <w:hideMark/>
          </w:tcPr>
          <w:p w:rsidR="00D31AEE" w:rsidRPr="000A4AB0" w:rsidRDefault="00D31AEE" w:rsidP="005D7994">
            <w:pPr>
              <w:jc w:val="both"/>
              <w:rPr>
                <w:sz w:val="22"/>
                <w:szCs w:val="22"/>
              </w:rPr>
            </w:pPr>
            <w:r w:rsidRPr="000A4AB0">
              <w:rPr>
                <w:sz w:val="22"/>
                <w:szCs w:val="22"/>
              </w:rPr>
              <w:t>Краткое (фирменное) наименование:</w:t>
            </w:r>
          </w:p>
        </w:tc>
        <w:tc>
          <w:tcPr>
            <w:tcW w:w="11468" w:type="dxa"/>
            <w:gridSpan w:val="7"/>
            <w:tcBorders>
              <w:top w:val="single" w:sz="4" w:space="0" w:color="auto"/>
              <w:left w:val="nil"/>
              <w:bottom w:val="single" w:sz="4" w:space="0" w:color="auto"/>
              <w:right w:val="nil"/>
            </w:tcBorders>
            <w:shd w:val="clear" w:color="auto" w:fill="auto"/>
            <w:vAlign w:val="center"/>
            <w:hideMark/>
          </w:tcPr>
          <w:p w:rsidR="00D31AEE" w:rsidRPr="000A4AB0" w:rsidRDefault="00D31AEE" w:rsidP="005D7994">
            <w:pPr>
              <w:jc w:val="both"/>
              <w:rPr>
                <w:sz w:val="22"/>
                <w:szCs w:val="22"/>
              </w:rPr>
            </w:pPr>
            <w:r w:rsidRPr="000A4AB0">
              <w:rPr>
                <w:sz w:val="22"/>
                <w:szCs w:val="22"/>
              </w:rPr>
              <w:t> </w:t>
            </w:r>
          </w:p>
        </w:tc>
      </w:tr>
      <w:tr w:rsidR="00D31AEE" w:rsidRPr="000A4AB0" w:rsidTr="005D7994">
        <w:trPr>
          <w:trHeight w:val="465"/>
        </w:trPr>
        <w:tc>
          <w:tcPr>
            <w:tcW w:w="336" w:type="dxa"/>
            <w:tcBorders>
              <w:top w:val="nil"/>
              <w:left w:val="nil"/>
              <w:bottom w:val="nil"/>
              <w:right w:val="nil"/>
            </w:tcBorders>
            <w:shd w:val="clear" w:color="auto" w:fill="auto"/>
            <w:noWrap/>
            <w:hideMark/>
          </w:tcPr>
          <w:p w:rsidR="00D31AEE" w:rsidRPr="000A4AB0" w:rsidRDefault="00D31AEE" w:rsidP="005D7994">
            <w:pPr>
              <w:jc w:val="both"/>
              <w:rPr>
                <w:sz w:val="22"/>
                <w:szCs w:val="22"/>
              </w:rPr>
            </w:pPr>
          </w:p>
        </w:tc>
        <w:tc>
          <w:tcPr>
            <w:tcW w:w="2767" w:type="dxa"/>
            <w:tcBorders>
              <w:top w:val="nil"/>
              <w:left w:val="nil"/>
              <w:bottom w:val="nil"/>
              <w:right w:val="nil"/>
            </w:tcBorders>
            <w:shd w:val="clear" w:color="auto" w:fill="auto"/>
            <w:noWrap/>
            <w:vAlign w:val="bottom"/>
            <w:hideMark/>
          </w:tcPr>
          <w:p w:rsidR="00D31AEE" w:rsidRPr="000A4AB0" w:rsidRDefault="00D31AEE" w:rsidP="005D7994">
            <w:pPr>
              <w:jc w:val="both"/>
              <w:rPr>
                <w:sz w:val="22"/>
                <w:szCs w:val="22"/>
              </w:rPr>
            </w:pPr>
            <w:r w:rsidRPr="000A4AB0">
              <w:rPr>
                <w:sz w:val="22"/>
                <w:szCs w:val="22"/>
              </w:rPr>
              <w:t>Место нахождения (адрес):</w:t>
            </w:r>
          </w:p>
        </w:tc>
        <w:tc>
          <w:tcPr>
            <w:tcW w:w="11468" w:type="dxa"/>
            <w:gridSpan w:val="7"/>
            <w:tcBorders>
              <w:top w:val="nil"/>
              <w:left w:val="nil"/>
              <w:bottom w:val="single" w:sz="4" w:space="0" w:color="auto"/>
              <w:right w:val="nil"/>
            </w:tcBorders>
            <w:shd w:val="clear" w:color="auto" w:fill="auto"/>
            <w:noWrap/>
            <w:vAlign w:val="center"/>
            <w:hideMark/>
          </w:tcPr>
          <w:p w:rsidR="00D31AEE" w:rsidRPr="000A4AB0" w:rsidRDefault="00D31AEE" w:rsidP="005D7994">
            <w:pPr>
              <w:jc w:val="both"/>
              <w:rPr>
                <w:sz w:val="22"/>
                <w:szCs w:val="22"/>
              </w:rPr>
            </w:pPr>
            <w:r w:rsidRPr="000A4AB0">
              <w:rPr>
                <w:sz w:val="22"/>
                <w:szCs w:val="22"/>
              </w:rPr>
              <w:t> </w:t>
            </w:r>
          </w:p>
        </w:tc>
      </w:tr>
      <w:tr w:rsidR="00D31AEE" w:rsidRPr="000A4AB0" w:rsidTr="005D7994">
        <w:trPr>
          <w:trHeight w:val="1230"/>
        </w:trPr>
        <w:tc>
          <w:tcPr>
            <w:tcW w:w="336" w:type="dxa"/>
            <w:tcBorders>
              <w:top w:val="nil"/>
              <w:left w:val="nil"/>
              <w:bottom w:val="nil"/>
              <w:right w:val="nil"/>
            </w:tcBorders>
            <w:shd w:val="clear" w:color="auto" w:fill="auto"/>
            <w:noWrap/>
            <w:hideMark/>
          </w:tcPr>
          <w:p w:rsidR="00D31AEE" w:rsidRPr="000A4AB0" w:rsidRDefault="00D31AEE" w:rsidP="005D7994">
            <w:pPr>
              <w:jc w:val="both"/>
              <w:rPr>
                <w:sz w:val="22"/>
                <w:szCs w:val="22"/>
              </w:rPr>
            </w:pPr>
          </w:p>
        </w:tc>
        <w:tc>
          <w:tcPr>
            <w:tcW w:w="14235" w:type="dxa"/>
            <w:gridSpan w:val="8"/>
            <w:tcBorders>
              <w:top w:val="nil"/>
              <w:left w:val="nil"/>
              <w:bottom w:val="single" w:sz="4" w:space="0" w:color="auto"/>
              <w:right w:val="nil"/>
            </w:tcBorders>
            <w:shd w:val="clear" w:color="auto" w:fill="auto"/>
            <w:vAlign w:val="center"/>
            <w:hideMark/>
          </w:tcPr>
          <w:p w:rsidR="00D31AEE" w:rsidRPr="000A4AB0" w:rsidRDefault="00D31AEE" w:rsidP="005D7994">
            <w:pPr>
              <w:jc w:val="both"/>
              <w:rPr>
                <w:sz w:val="22"/>
                <w:szCs w:val="22"/>
              </w:rPr>
            </w:pPr>
            <w:r w:rsidRPr="000A4AB0">
              <w:rPr>
                <w:sz w:val="22"/>
                <w:szCs w:val="22"/>
              </w:rPr>
              <w:t>настоящим подтверждает, что является субъектом малого/среднего (указать применимое) предпринимательства, нижеуказанные сведения являются достоверными:</w:t>
            </w:r>
          </w:p>
        </w:tc>
      </w:tr>
      <w:tr w:rsidR="00D31AEE" w:rsidRPr="000A4AB0" w:rsidTr="005D7994">
        <w:trPr>
          <w:trHeight w:val="630"/>
        </w:trPr>
        <w:tc>
          <w:tcPr>
            <w:tcW w:w="336" w:type="dxa"/>
            <w:tcBorders>
              <w:top w:val="single" w:sz="4" w:space="0" w:color="auto"/>
              <w:left w:val="single" w:sz="4" w:space="0" w:color="auto"/>
              <w:bottom w:val="single" w:sz="4" w:space="0" w:color="auto"/>
              <w:right w:val="single" w:sz="4" w:space="0" w:color="auto"/>
            </w:tcBorders>
            <w:shd w:val="clear" w:color="auto" w:fill="auto"/>
            <w:noWrap/>
            <w:hideMark/>
          </w:tcPr>
          <w:p w:rsidR="00D31AEE" w:rsidRPr="000A4AB0" w:rsidRDefault="00D31AEE" w:rsidP="005D7994">
            <w:pPr>
              <w:jc w:val="both"/>
              <w:rPr>
                <w:b/>
                <w:bCs/>
                <w:sz w:val="22"/>
                <w:szCs w:val="22"/>
              </w:rPr>
            </w:pPr>
            <w:r w:rsidRPr="000A4AB0">
              <w:rPr>
                <w:b/>
                <w:bCs/>
                <w:sz w:val="22"/>
                <w:szCs w:val="22"/>
              </w:rPr>
              <w:t>1</w:t>
            </w:r>
          </w:p>
        </w:tc>
        <w:tc>
          <w:tcPr>
            <w:tcW w:w="7192" w:type="dxa"/>
            <w:gridSpan w:val="4"/>
            <w:tcBorders>
              <w:top w:val="single" w:sz="4" w:space="0" w:color="auto"/>
              <w:left w:val="nil"/>
              <w:bottom w:val="single" w:sz="4" w:space="0" w:color="auto"/>
              <w:right w:val="single" w:sz="4" w:space="0" w:color="auto"/>
            </w:tcBorders>
            <w:shd w:val="clear" w:color="auto" w:fill="auto"/>
            <w:hideMark/>
          </w:tcPr>
          <w:p w:rsidR="00D31AEE" w:rsidRPr="000A4AB0" w:rsidRDefault="00D31AEE" w:rsidP="005D7994">
            <w:pPr>
              <w:jc w:val="both"/>
              <w:rPr>
                <w:b/>
                <w:bCs/>
                <w:sz w:val="22"/>
                <w:szCs w:val="22"/>
              </w:rPr>
            </w:pPr>
            <w:r w:rsidRPr="000A4AB0">
              <w:rPr>
                <w:b/>
                <w:bCs/>
                <w:sz w:val="22"/>
                <w:szCs w:val="22"/>
              </w:rPr>
              <w:t>Организационно - правовая форма:</w:t>
            </w:r>
            <w:r w:rsidRPr="000A4AB0">
              <w:rPr>
                <w:b/>
                <w:bCs/>
                <w:sz w:val="22"/>
                <w:szCs w:val="22"/>
              </w:rPr>
              <w:br/>
            </w:r>
            <w:r w:rsidRPr="000A4AB0">
              <w:rPr>
                <w:sz w:val="22"/>
                <w:szCs w:val="22"/>
              </w:rPr>
              <w:t>(по выписке из ЕГРЮЛ не ранее чем за последние 6 месяцев)</w:t>
            </w:r>
          </w:p>
        </w:tc>
        <w:tc>
          <w:tcPr>
            <w:tcW w:w="7043" w:type="dxa"/>
            <w:gridSpan w:val="4"/>
            <w:tcBorders>
              <w:top w:val="single" w:sz="4" w:space="0" w:color="auto"/>
              <w:left w:val="nil"/>
              <w:bottom w:val="single" w:sz="4" w:space="0" w:color="auto"/>
              <w:right w:val="single" w:sz="4" w:space="0" w:color="auto"/>
            </w:tcBorders>
            <w:shd w:val="clear" w:color="auto" w:fill="auto"/>
            <w:hideMark/>
          </w:tcPr>
          <w:p w:rsidR="00D31AEE" w:rsidRPr="000A4AB0" w:rsidRDefault="00D31AEE" w:rsidP="005D7994">
            <w:pPr>
              <w:jc w:val="both"/>
              <w:rPr>
                <w:b/>
                <w:bCs/>
                <w:sz w:val="22"/>
                <w:szCs w:val="22"/>
              </w:rPr>
            </w:pPr>
            <w:r w:rsidRPr="000A4AB0">
              <w:rPr>
                <w:b/>
                <w:bCs/>
                <w:sz w:val="22"/>
                <w:szCs w:val="22"/>
              </w:rPr>
              <w:t> </w:t>
            </w:r>
          </w:p>
        </w:tc>
      </w:tr>
      <w:tr w:rsidR="00D31AEE" w:rsidRPr="000A4AB0" w:rsidTr="005D7994">
        <w:trPr>
          <w:trHeight w:val="405"/>
        </w:trPr>
        <w:tc>
          <w:tcPr>
            <w:tcW w:w="336" w:type="dxa"/>
            <w:vMerge w:val="restart"/>
            <w:tcBorders>
              <w:top w:val="nil"/>
              <w:left w:val="single" w:sz="4" w:space="0" w:color="auto"/>
              <w:bottom w:val="single" w:sz="4" w:space="0" w:color="auto"/>
              <w:right w:val="single" w:sz="4" w:space="0" w:color="auto"/>
            </w:tcBorders>
            <w:shd w:val="clear" w:color="auto" w:fill="auto"/>
            <w:noWrap/>
            <w:hideMark/>
          </w:tcPr>
          <w:p w:rsidR="00D31AEE" w:rsidRPr="000A4AB0" w:rsidRDefault="00D31AEE" w:rsidP="005D7994">
            <w:pPr>
              <w:jc w:val="both"/>
              <w:rPr>
                <w:b/>
                <w:bCs/>
                <w:sz w:val="22"/>
                <w:szCs w:val="22"/>
              </w:rPr>
            </w:pPr>
            <w:r w:rsidRPr="000A4AB0">
              <w:rPr>
                <w:b/>
                <w:bCs/>
                <w:sz w:val="22"/>
                <w:szCs w:val="22"/>
              </w:rPr>
              <w:t>2</w:t>
            </w:r>
          </w:p>
        </w:tc>
        <w:tc>
          <w:tcPr>
            <w:tcW w:w="7192" w:type="dxa"/>
            <w:gridSpan w:val="4"/>
            <w:tcBorders>
              <w:top w:val="nil"/>
              <w:left w:val="nil"/>
              <w:bottom w:val="nil"/>
              <w:right w:val="single" w:sz="4" w:space="0" w:color="auto"/>
            </w:tcBorders>
            <w:shd w:val="clear" w:color="auto" w:fill="auto"/>
            <w:vAlign w:val="center"/>
            <w:hideMark/>
          </w:tcPr>
          <w:p w:rsidR="00D31AEE" w:rsidRPr="000A4AB0" w:rsidRDefault="00D31AEE" w:rsidP="005D7994">
            <w:pPr>
              <w:jc w:val="both"/>
              <w:rPr>
                <w:b/>
                <w:bCs/>
                <w:sz w:val="22"/>
                <w:szCs w:val="22"/>
              </w:rPr>
            </w:pPr>
            <w:r w:rsidRPr="000A4AB0">
              <w:rPr>
                <w:b/>
                <w:bCs/>
                <w:sz w:val="22"/>
                <w:szCs w:val="22"/>
              </w:rPr>
              <w:t>Основной государственный регистрационный номер (ОГРН):</w:t>
            </w:r>
          </w:p>
        </w:tc>
        <w:tc>
          <w:tcPr>
            <w:tcW w:w="7043" w:type="dxa"/>
            <w:gridSpan w:val="4"/>
            <w:tcBorders>
              <w:top w:val="single" w:sz="4" w:space="0" w:color="auto"/>
              <w:left w:val="nil"/>
              <w:bottom w:val="single" w:sz="4" w:space="0" w:color="auto"/>
              <w:right w:val="single" w:sz="4" w:space="0" w:color="auto"/>
            </w:tcBorders>
            <w:shd w:val="clear" w:color="auto" w:fill="auto"/>
            <w:noWrap/>
            <w:vAlign w:val="center"/>
            <w:hideMark/>
          </w:tcPr>
          <w:p w:rsidR="00D31AEE" w:rsidRPr="000A4AB0" w:rsidRDefault="00D31AEE" w:rsidP="005D7994">
            <w:pPr>
              <w:jc w:val="both"/>
              <w:rPr>
                <w:b/>
                <w:bCs/>
                <w:sz w:val="22"/>
                <w:szCs w:val="22"/>
              </w:rPr>
            </w:pPr>
            <w:r w:rsidRPr="000A4AB0">
              <w:rPr>
                <w:b/>
                <w:bCs/>
                <w:sz w:val="22"/>
                <w:szCs w:val="22"/>
              </w:rPr>
              <w:t> </w:t>
            </w:r>
          </w:p>
        </w:tc>
      </w:tr>
      <w:tr w:rsidR="00D31AEE" w:rsidRPr="000A4AB0" w:rsidTr="005D7994">
        <w:trPr>
          <w:trHeight w:val="405"/>
        </w:trPr>
        <w:tc>
          <w:tcPr>
            <w:tcW w:w="336" w:type="dxa"/>
            <w:vMerge/>
            <w:tcBorders>
              <w:top w:val="nil"/>
              <w:left w:val="single" w:sz="4" w:space="0" w:color="auto"/>
              <w:bottom w:val="single" w:sz="4" w:space="0" w:color="auto"/>
              <w:right w:val="single" w:sz="4" w:space="0" w:color="auto"/>
            </w:tcBorders>
            <w:vAlign w:val="center"/>
            <w:hideMark/>
          </w:tcPr>
          <w:p w:rsidR="00D31AEE" w:rsidRPr="000A4AB0" w:rsidRDefault="00D31AEE" w:rsidP="005D7994">
            <w:pPr>
              <w:jc w:val="both"/>
              <w:rPr>
                <w:b/>
                <w:bCs/>
                <w:sz w:val="22"/>
                <w:szCs w:val="22"/>
              </w:rPr>
            </w:pPr>
          </w:p>
        </w:tc>
        <w:tc>
          <w:tcPr>
            <w:tcW w:w="7192" w:type="dxa"/>
            <w:gridSpan w:val="4"/>
            <w:tcBorders>
              <w:top w:val="nil"/>
              <w:left w:val="nil"/>
              <w:bottom w:val="single" w:sz="4" w:space="0" w:color="auto"/>
              <w:right w:val="single" w:sz="4" w:space="0" w:color="auto"/>
            </w:tcBorders>
            <w:shd w:val="clear" w:color="auto" w:fill="auto"/>
            <w:vAlign w:val="center"/>
            <w:hideMark/>
          </w:tcPr>
          <w:p w:rsidR="00D31AEE" w:rsidRPr="000A4AB0" w:rsidRDefault="00D31AEE" w:rsidP="005D7994">
            <w:pPr>
              <w:jc w:val="both"/>
              <w:rPr>
                <w:sz w:val="22"/>
                <w:szCs w:val="22"/>
              </w:rPr>
            </w:pPr>
            <w:r w:rsidRPr="000A4AB0">
              <w:rPr>
                <w:sz w:val="22"/>
                <w:szCs w:val="22"/>
              </w:rPr>
              <w:t>Дата государственной регистрации:</w:t>
            </w:r>
          </w:p>
        </w:tc>
        <w:tc>
          <w:tcPr>
            <w:tcW w:w="7043" w:type="dxa"/>
            <w:gridSpan w:val="4"/>
            <w:tcBorders>
              <w:top w:val="single" w:sz="4" w:space="0" w:color="auto"/>
              <w:left w:val="nil"/>
              <w:bottom w:val="single" w:sz="4" w:space="0" w:color="auto"/>
              <w:right w:val="single" w:sz="4" w:space="0" w:color="auto"/>
            </w:tcBorders>
            <w:shd w:val="clear" w:color="auto" w:fill="auto"/>
            <w:noWrap/>
            <w:vAlign w:val="center"/>
            <w:hideMark/>
          </w:tcPr>
          <w:p w:rsidR="00D31AEE" w:rsidRPr="000A4AB0" w:rsidRDefault="00D31AEE" w:rsidP="005D7994">
            <w:pPr>
              <w:jc w:val="both"/>
              <w:rPr>
                <w:b/>
                <w:bCs/>
                <w:sz w:val="22"/>
                <w:szCs w:val="22"/>
              </w:rPr>
            </w:pPr>
            <w:r w:rsidRPr="000A4AB0">
              <w:rPr>
                <w:b/>
                <w:bCs/>
                <w:sz w:val="22"/>
                <w:szCs w:val="22"/>
              </w:rPr>
              <w:t> </w:t>
            </w:r>
          </w:p>
        </w:tc>
      </w:tr>
      <w:tr w:rsidR="00D31AEE" w:rsidRPr="000A4AB0" w:rsidTr="005D7994">
        <w:trPr>
          <w:trHeight w:val="405"/>
        </w:trPr>
        <w:tc>
          <w:tcPr>
            <w:tcW w:w="336" w:type="dxa"/>
            <w:tcBorders>
              <w:top w:val="nil"/>
              <w:left w:val="single" w:sz="4" w:space="0" w:color="auto"/>
              <w:bottom w:val="nil"/>
              <w:right w:val="single" w:sz="4" w:space="0" w:color="auto"/>
            </w:tcBorders>
            <w:shd w:val="clear" w:color="auto" w:fill="auto"/>
            <w:noWrap/>
            <w:hideMark/>
          </w:tcPr>
          <w:p w:rsidR="00D31AEE" w:rsidRPr="000A4AB0" w:rsidRDefault="00D31AEE" w:rsidP="005D7994">
            <w:pPr>
              <w:jc w:val="both"/>
              <w:rPr>
                <w:b/>
                <w:bCs/>
                <w:sz w:val="22"/>
                <w:szCs w:val="22"/>
              </w:rPr>
            </w:pPr>
            <w:r w:rsidRPr="000A4AB0">
              <w:rPr>
                <w:b/>
                <w:bCs/>
                <w:sz w:val="22"/>
                <w:szCs w:val="22"/>
              </w:rPr>
              <w:t>3</w:t>
            </w:r>
          </w:p>
        </w:tc>
        <w:tc>
          <w:tcPr>
            <w:tcW w:w="7192" w:type="dxa"/>
            <w:gridSpan w:val="4"/>
            <w:tcBorders>
              <w:top w:val="nil"/>
              <w:left w:val="nil"/>
              <w:bottom w:val="single" w:sz="4" w:space="0" w:color="auto"/>
              <w:right w:val="single" w:sz="4" w:space="0" w:color="auto"/>
            </w:tcBorders>
            <w:shd w:val="clear" w:color="auto" w:fill="auto"/>
            <w:vAlign w:val="center"/>
            <w:hideMark/>
          </w:tcPr>
          <w:p w:rsidR="00D31AEE" w:rsidRPr="000A4AB0" w:rsidRDefault="00D31AEE" w:rsidP="005D7994">
            <w:pPr>
              <w:jc w:val="both"/>
              <w:rPr>
                <w:b/>
                <w:bCs/>
                <w:sz w:val="22"/>
                <w:szCs w:val="22"/>
              </w:rPr>
            </w:pPr>
            <w:r w:rsidRPr="000A4AB0">
              <w:rPr>
                <w:b/>
                <w:bCs/>
                <w:sz w:val="22"/>
                <w:szCs w:val="22"/>
              </w:rPr>
              <w:t>Идентификационный номер налогоплательщика (ИНН):</w:t>
            </w:r>
          </w:p>
        </w:tc>
        <w:tc>
          <w:tcPr>
            <w:tcW w:w="7043" w:type="dxa"/>
            <w:gridSpan w:val="4"/>
            <w:tcBorders>
              <w:top w:val="single" w:sz="4" w:space="0" w:color="auto"/>
              <w:left w:val="nil"/>
              <w:bottom w:val="single" w:sz="4" w:space="0" w:color="auto"/>
              <w:right w:val="single" w:sz="4" w:space="0" w:color="auto"/>
            </w:tcBorders>
            <w:shd w:val="clear" w:color="auto" w:fill="auto"/>
            <w:noWrap/>
            <w:vAlign w:val="center"/>
            <w:hideMark/>
          </w:tcPr>
          <w:p w:rsidR="00D31AEE" w:rsidRPr="000A4AB0" w:rsidRDefault="00D31AEE" w:rsidP="005D7994">
            <w:pPr>
              <w:jc w:val="both"/>
              <w:rPr>
                <w:b/>
                <w:bCs/>
                <w:sz w:val="22"/>
                <w:szCs w:val="22"/>
              </w:rPr>
            </w:pPr>
            <w:r w:rsidRPr="000A4AB0">
              <w:rPr>
                <w:b/>
                <w:bCs/>
                <w:sz w:val="22"/>
                <w:szCs w:val="22"/>
              </w:rPr>
              <w:t> </w:t>
            </w:r>
          </w:p>
        </w:tc>
      </w:tr>
      <w:tr w:rsidR="00D31AEE" w:rsidRPr="000A4AB0" w:rsidTr="005D7994">
        <w:trPr>
          <w:trHeight w:val="420"/>
        </w:trPr>
        <w:tc>
          <w:tcPr>
            <w:tcW w:w="336" w:type="dxa"/>
            <w:tcBorders>
              <w:top w:val="single" w:sz="4" w:space="0" w:color="auto"/>
              <w:left w:val="single" w:sz="4" w:space="0" w:color="auto"/>
              <w:bottom w:val="single" w:sz="4" w:space="0" w:color="auto"/>
              <w:right w:val="single" w:sz="4" w:space="0" w:color="auto"/>
            </w:tcBorders>
            <w:shd w:val="clear" w:color="auto" w:fill="auto"/>
            <w:noWrap/>
            <w:hideMark/>
          </w:tcPr>
          <w:p w:rsidR="00D31AEE" w:rsidRPr="000A4AB0" w:rsidRDefault="00D31AEE" w:rsidP="005D7994">
            <w:pPr>
              <w:jc w:val="both"/>
              <w:rPr>
                <w:b/>
                <w:bCs/>
                <w:sz w:val="22"/>
                <w:szCs w:val="22"/>
              </w:rPr>
            </w:pPr>
            <w:r w:rsidRPr="000A4AB0">
              <w:rPr>
                <w:b/>
                <w:bCs/>
                <w:sz w:val="22"/>
                <w:szCs w:val="22"/>
              </w:rPr>
              <w:t>4</w:t>
            </w:r>
          </w:p>
        </w:tc>
        <w:tc>
          <w:tcPr>
            <w:tcW w:w="7192" w:type="dxa"/>
            <w:gridSpan w:val="4"/>
            <w:tcBorders>
              <w:top w:val="nil"/>
              <w:left w:val="nil"/>
              <w:bottom w:val="nil"/>
              <w:right w:val="single" w:sz="4" w:space="0" w:color="auto"/>
            </w:tcBorders>
            <w:shd w:val="clear" w:color="auto" w:fill="auto"/>
            <w:vAlign w:val="center"/>
            <w:hideMark/>
          </w:tcPr>
          <w:p w:rsidR="00D31AEE" w:rsidRPr="000A4AB0" w:rsidRDefault="00D31AEE" w:rsidP="005D7994">
            <w:pPr>
              <w:jc w:val="both"/>
              <w:rPr>
                <w:b/>
                <w:bCs/>
                <w:sz w:val="22"/>
                <w:szCs w:val="22"/>
              </w:rPr>
            </w:pPr>
            <w:r w:rsidRPr="000A4AB0">
              <w:rPr>
                <w:b/>
                <w:bCs/>
                <w:sz w:val="22"/>
                <w:szCs w:val="22"/>
              </w:rPr>
              <w:t>Код причины постановки на учет (КПП):</w:t>
            </w:r>
          </w:p>
        </w:tc>
        <w:tc>
          <w:tcPr>
            <w:tcW w:w="7043" w:type="dxa"/>
            <w:gridSpan w:val="4"/>
            <w:tcBorders>
              <w:top w:val="single" w:sz="4" w:space="0" w:color="auto"/>
              <w:left w:val="nil"/>
              <w:bottom w:val="nil"/>
              <w:right w:val="single" w:sz="8" w:space="0" w:color="000000"/>
            </w:tcBorders>
            <w:shd w:val="clear" w:color="auto" w:fill="auto"/>
            <w:noWrap/>
            <w:vAlign w:val="center"/>
            <w:hideMark/>
          </w:tcPr>
          <w:p w:rsidR="00D31AEE" w:rsidRPr="000A4AB0" w:rsidRDefault="00D31AEE" w:rsidP="005D7994">
            <w:pPr>
              <w:jc w:val="both"/>
              <w:rPr>
                <w:b/>
                <w:bCs/>
                <w:sz w:val="22"/>
                <w:szCs w:val="22"/>
              </w:rPr>
            </w:pPr>
            <w:r w:rsidRPr="000A4AB0">
              <w:rPr>
                <w:b/>
                <w:bCs/>
                <w:sz w:val="22"/>
                <w:szCs w:val="22"/>
              </w:rPr>
              <w:t> </w:t>
            </w:r>
          </w:p>
        </w:tc>
      </w:tr>
      <w:tr w:rsidR="00D31AEE" w:rsidRPr="000A4AB0" w:rsidTr="005D7994">
        <w:trPr>
          <w:trHeight w:val="1440"/>
        </w:trPr>
        <w:tc>
          <w:tcPr>
            <w:tcW w:w="336" w:type="dxa"/>
            <w:tcBorders>
              <w:top w:val="nil"/>
              <w:left w:val="single" w:sz="4" w:space="0" w:color="auto"/>
              <w:bottom w:val="nil"/>
              <w:right w:val="single" w:sz="4" w:space="0" w:color="auto"/>
            </w:tcBorders>
            <w:shd w:val="clear" w:color="auto" w:fill="auto"/>
            <w:noWrap/>
          </w:tcPr>
          <w:p w:rsidR="00D31AEE" w:rsidRPr="000A4AB0" w:rsidRDefault="00D31AEE" w:rsidP="005D7994">
            <w:pPr>
              <w:jc w:val="both"/>
              <w:rPr>
                <w:b/>
                <w:bCs/>
                <w:sz w:val="22"/>
                <w:szCs w:val="22"/>
              </w:rPr>
            </w:pPr>
          </w:p>
        </w:tc>
        <w:tc>
          <w:tcPr>
            <w:tcW w:w="7192" w:type="dxa"/>
            <w:gridSpan w:val="4"/>
            <w:tcBorders>
              <w:top w:val="single" w:sz="4" w:space="0" w:color="auto"/>
              <w:left w:val="nil"/>
              <w:bottom w:val="single" w:sz="4" w:space="0" w:color="auto"/>
              <w:right w:val="single" w:sz="4" w:space="0" w:color="auto"/>
            </w:tcBorders>
            <w:shd w:val="clear" w:color="auto" w:fill="auto"/>
            <w:vAlign w:val="center"/>
          </w:tcPr>
          <w:p w:rsidR="00D31AEE" w:rsidRPr="000A4AB0" w:rsidRDefault="00D31AEE" w:rsidP="005D7994">
            <w:pPr>
              <w:jc w:val="both"/>
              <w:rPr>
                <w:b/>
                <w:bCs/>
                <w:sz w:val="22"/>
                <w:szCs w:val="22"/>
              </w:rPr>
            </w:pPr>
            <w:r w:rsidRPr="000A4AB0">
              <w:rPr>
                <w:b/>
                <w:bCs/>
                <w:sz w:val="22"/>
                <w:szCs w:val="22"/>
              </w:rPr>
              <w:t>Структура уставного капитала:</w:t>
            </w:r>
            <w:r w:rsidRPr="000A4AB0">
              <w:rPr>
                <w:b/>
                <w:bCs/>
                <w:sz w:val="22"/>
                <w:szCs w:val="22"/>
              </w:rPr>
              <w:br/>
              <w:t>5.1. Суммарная доля участия в уставном (складочном) капитале (паевом фонде) (без учета активов акционерных инвестиционных фондов и закрытых паевых инвестиционных фондов) (не превышает 25 %):</w:t>
            </w:r>
          </w:p>
        </w:tc>
        <w:tc>
          <w:tcPr>
            <w:tcW w:w="3769" w:type="dxa"/>
            <w:gridSpan w:val="2"/>
            <w:tcBorders>
              <w:top w:val="single" w:sz="4" w:space="0" w:color="auto"/>
              <w:left w:val="nil"/>
              <w:bottom w:val="single" w:sz="4" w:space="0" w:color="auto"/>
              <w:right w:val="single" w:sz="4" w:space="0" w:color="auto"/>
            </w:tcBorders>
            <w:shd w:val="clear" w:color="auto" w:fill="auto"/>
            <w:vAlign w:val="center"/>
          </w:tcPr>
          <w:p w:rsidR="00D31AEE" w:rsidRPr="000A4AB0" w:rsidRDefault="00D31AEE" w:rsidP="005D7994">
            <w:pPr>
              <w:jc w:val="both"/>
              <w:rPr>
                <w:b/>
                <w:bCs/>
                <w:sz w:val="22"/>
                <w:szCs w:val="22"/>
              </w:rPr>
            </w:pPr>
          </w:p>
        </w:tc>
        <w:tc>
          <w:tcPr>
            <w:tcW w:w="3274" w:type="dxa"/>
            <w:gridSpan w:val="2"/>
            <w:tcBorders>
              <w:top w:val="single" w:sz="4" w:space="0" w:color="auto"/>
              <w:left w:val="nil"/>
              <w:bottom w:val="single" w:sz="4" w:space="0" w:color="auto"/>
              <w:right w:val="single" w:sz="4" w:space="0" w:color="auto"/>
            </w:tcBorders>
            <w:shd w:val="clear" w:color="auto" w:fill="auto"/>
            <w:vAlign w:val="center"/>
          </w:tcPr>
          <w:p w:rsidR="00D31AEE" w:rsidRPr="000A4AB0" w:rsidRDefault="00D31AEE" w:rsidP="005D7994">
            <w:pPr>
              <w:jc w:val="both"/>
              <w:rPr>
                <w:sz w:val="22"/>
                <w:szCs w:val="22"/>
              </w:rPr>
            </w:pPr>
          </w:p>
        </w:tc>
      </w:tr>
      <w:tr w:rsidR="00D31AEE" w:rsidRPr="000A4AB0" w:rsidTr="005D7994">
        <w:trPr>
          <w:trHeight w:val="375"/>
        </w:trPr>
        <w:tc>
          <w:tcPr>
            <w:tcW w:w="336" w:type="dxa"/>
            <w:tcBorders>
              <w:top w:val="nil"/>
              <w:left w:val="single" w:sz="4" w:space="0" w:color="auto"/>
              <w:bottom w:val="nil"/>
              <w:right w:val="single" w:sz="4" w:space="0" w:color="auto"/>
            </w:tcBorders>
            <w:shd w:val="clear" w:color="auto" w:fill="auto"/>
            <w:noWrap/>
          </w:tcPr>
          <w:p w:rsidR="00D31AEE" w:rsidRPr="000A4AB0" w:rsidRDefault="00D31AEE" w:rsidP="005D7994">
            <w:pPr>
              <w:jc w:val="both"/>
              <w:rPr>
                <w:b/>
                <w:bCs/>
                <w:sz w:val="22"/>
                <w:szCs w:val="22"/>
              </w:rPr>
            </w:pPr>
          </w:p>
        </w:tc>
        <w:tc>
          <w:tcPr>
            <w:tcW w:w="7192" w:type="dxa"/>
            <w:gridSpan w:val="4"/>
            <w:tcBorders>
              <w:top w:val="nil"/>
              <w:left w:val="nil"/>
              <w:bottom w:val="single" w:sz="4" w:space="0" w:color="auto"/>
              <w:right w:val="single" w:sz="4" w:space="0" w:color="auto"/>
            </w:tcBorders>
            <w:shd w:val="clear" w:color="auto" w:fill="auto"/>
            <w:vAlign w:val="center"/>
          </w:tcPr>
          <w:p w:rsidR="00D31AEE" w:rsidRPr="000A4AB0" w:rsidRDefault="00D31AEE" w:rsidP="005D7994">
            <w:pPr>
              <w:ind w:firstLineChars="200" w:firstLine="440"/>
              <w:jc w:val="right"/>
              <w:rPr>
                <w:sz w:val="22"/>
                <w:szCs w:val="22"/>
              </w:rPr>
            </w:pPr>
            <w:r w:rsidRPr="000A4AB0">
              <w:rPr>
                <w:sz w:val="22"/>
                <w:szCs w:val="22"/>
              </w:rPr>
              <w:t>Российской Федерации:</w:t>
            </w:r>
          </w:p>
        </w:tc>
        <w:tc>
          <w:tcPr>
            <w:tcW w:w="3769" w:type="dxa"/>
            <w:gridSpan w:val="2"/>
            <w:tcBorders>
              <w:top w:val="single" w:sz="4" w:space="0" w:color="auto"/>
              <w:left w:val="nil"/>
              <w:bottom w:val="single" w:sz="4" w:space="0" w:color="auto"/>
              <w:right w:val="single" w:sz="4" w:space="0" w:color="auto"/>
            </w:tcBorders>
            <w:shd w:val="clear" w:color="auto" w:fill="auto"/>
            <w:vAlign w:val="center"/>
          </w:tcPr>
          <w:p w:rsidR="00D31AEE" w:rsidRPr="000A4AB0" w:rsidRDefault="00D31AEE" w:rsidP="005D7994">
            <w:pPr>
              <w:jc w:val="both"/>
              <w:rPr>
                <w:b/>
                <w:bCs/>
                <w:sz w:val="22"/>
                <w:szCs w:val="22"/>
              </w:rPr>
            </w:pPr>
          </w:p>
        </w:tc>
        <w:tc>
          <w:tcPr>
            <w:tcW w:w="3274" w:type="dxa"/>
            <w:gridSpan w:val="2"/>
            <w:tcBorders>
              <w:top w:val="nil"/>
              <w:left w:val="nil"/>
              <w:bottom w:val="single" w:sz="4" w:space="0" w:color="auto"/>
              <w:right w:val="single" w:sz="8" w:space="0" w:color="auto"/>
            </w:tcBorders>
            <w:shd w:val="clear" w:color="auto" w:fill="auto"/>
            <w:vAlign w:val="center"/>
          </w:tcPr>
          <w:p w:rsidR="00D31AEE" w:rsidRPr="000A4AB0" w:rsidRDefault="00D31AEE" w:rsidP="005D7994">
            <w:pPr>
              <w:jc w:val="both"/>
              <w:rPr>
                <w:sz w:val="22"/>
                <w:szCs w:val="22"/>
              </w:rPr>
            </w:pPr>
          </w:p>
        </w:tc>
      </w:tr>
      <w:tr w:rsidR="00D31AEE" w:rsidRPr="000A4AB0" w:rsidTr="005D7994">
        <w:trPr>
          <w:trHeight w:val="375"/>
        </w:trPr>
        <w:tc>
          <w:tcPr>
            <w:tcW w:w="336" w:type="dxa"/>
            <w:tcBorders>
              <w:top w:val="nil"/>
              <w:left w:val="single" w:sz="4" w:space="0" w:color="auto"/>
              <w:bottom w:val="nil"/>
              <w:right w:val="single" w:sz="4" w:space="0" w:color="auto"/>
            </w:tcBorders>
            <w:shd w:val="clear" w:color="auto" w:fill="auto"/>
            <w:noWrap/>
          </w:tcPr>
          <w:p w:rsidR="00D31AEE" w:rsidRPr="000A4AB0" w:rsidRDefault="00D31AEE" w:rsidP="005D7994">
            <w:pPr>
              <w:jc w:val="both"/>
              <w:rPr>
                <w:b/>
                <w:bCs/>
                <w:sz w:val="22"/>
                <w:szCs w:val="22"/>
              </w:rPr>
            </w:pPr>
            <w:r w:rsidRPr="000A4AB0">
              <w:rPr>
                <w:b/>
                <w:bCs/>
                <w:sz w:val="22"/>
                <w:szCs w:val="22"/>
              </w:rPr>
              <w:t> </w:t>
            </w:r>
          </w:p>
        </w:tc>
        <w:tc>
          <w:tcPr>
            <w:tcW w:w="7192" w:type="dxa"/>
            <w:gridSpan w:val="4"/>
            <w:tcBorders>
              <w:top w:val="nil"/>
              <w:left w:val="nil"/>
              <w:bottom w:val="single" w:sz="4" w:space="0" w:color="auto"/>
              <w:right w:val="single" w:sz="4" w:space="0" w:color="auto"/>
            </w:tcBorders>
            <w:shd w:val="clear" w:color="auto" w:fill="auto"/>
            <w:vAlign w:val="center"/>
          </w:tcPr>
          <w:p w:rsidR="00D31AEE" w:rsidRPr="000A4AB0" w:rsidRDefault="00D31AEE" w:rsidP="005D7994">
            <w:pPr>
              <w:ind w:firstLineChars="200" w:firstLine="440"/>
              <w:jc w:val="right"/>
              <w:rPr>
                <w:sz w:val="22"/>
                <w:szCs w:val="22"/>
              </w:rPr>
            </w:pPr>
            <w:r w:rsidRPr="000A4AB0">
              <w:rPr>
                <w:sz w:val="22"/>
                <w:szCs w:val="22"/>
              </w:rPr>
              <w:t>субъектов Российской Федерации:</w:t>
            </w:r>
          </w:p>
        </w:tc>
        <w:tc>
          <w:tcPr>
            <w:tcW w:w="3769" w:type="dxa"/>
            <w:gridSpan w:val="2"/>
            <w:tcBorders>
              <w:top w:val="single" w:sz="4" w:space="0" w:color="auto"/>
              <w:left w:val="nil"/>
              <w:bottom w:val="single" w:sz="4" w:space="0" w:color="auto"/>
              <w:right w:val="single" w:sz="4" w:space="0" w:color="auto"/>
            </w:tcBorders>
            <w:shd w:val="clear" w:color="auto" w:fill="auto"/>
            <w:vAlign w:val="center"/>
          </w:tcPr>
          <w:p w:rsidR="00D31AEE" w:rsidRPr="000A4AB0" w:rsidRDefault="00D31AEE" w:rsidP="005D7994">
            <w:pPr>
              <w:jc w:val="both"/>
              <w:rPr>
                <w:b/>
                <w:bCs/>
                <w:sz w:val="22"/>
                <w:szCs w:val="22"/>
              </w:rPr>
            </w:pPr>
            <w:r w:rsidRPr="000A4AB0">
              <w:rPr>
                <w:b/>
                <w:bCs/>
                <w:sz w:val="22"/>
                <w:szCs w:val="22"/>
              </w:rPr>
              <w:t> </w:t>
            </w:r>
          </w:p>
        </w:tc>
        <w:tc>
          <w:tcPr>
            <w:tcW w:w="3274" w:type="dxa"/>
            <w:gridSpan w:val="2"/>
            <w:tcBorders>
              <w:top w:val="nil"/>
              <w:left w:val="nil"/>
              <w:bottom w:val="single" w:sz="4" w:space="0" w:color="auto"/>
              <w:right w:val="single" w:sz="8" w:space="0" w:color="auto"/>
            </w:tcBorders>
            <w:shd w:val="clear" w:color="auto" w:fill="auto"/>
            <w:vAlign w:val="center"/>
          </w:tcPr>
          <w:p w:rsidR="00D31AEE" w:rsidRPr="000A4AB0" w:rsidRDefault="00D31AEE" w:rsidP="005D7994">
            <w:pPr>
              <w:jc w:val="both"/>
              <w:rPr>
                <w:sz w:val="22"/>
                <w:szCs w:val="22"/>
              </w:rPr>
            </w:pPr>
            <w:r w:rsidRPr="000A4AB0">
              <w:rPr>
                <w:sz w:val="22"/>
                <w:szCs w:val="22"/>
              </w:rPr>
              <w:t>%</w:t>
            </w:r>
          </w:p>
        </w:tc>
      </w:tr>
      <w:tr w:rsidR="00D31AEE" w:rsidRPr="000A4AB0" w:rsidTr="005D7994">
        <w:trPr>
          <w:trHeight w:val="375"/>
        </w:trPr>
        <w:tc>
          <w:tcPr>
            <w:tcW w:w="336" w:type="dxa"/>
            <w:tcBorders>
              <w:top w:val="nil"/>
              <w:left w:val="single" w:sz="4" w:space="0" w:color="auto"/>
              <w:bottom w:val="nil"/>
              <w:right w:val="single" w:sz="4" w:space="0" w:color="auto"/>
            </w:tcBorders>
            <w:shd w:val="clear" w:color="auto" w:fill="auto"/>
            <w:noWrap/>
          </w:tcPr>
          <w:p w:rsidR="00D31AEE" w:rsidRPr="000A4AB0" w:rsidRDefault="00D31AEE" w:rsidP="005D7994">
            <w:pPr>
              <w:jc w:val="both"/>
              <w:rPr>
                <w:b/>
                <w:bCs/>
                <w:sz w:val="22"/>
                <w:szCs w:val="22"/>
              </w:rPr>
            </w:pPr>
            <w:r w:rsidRPr="000A4AB0">
              <w:rPr>
                <w:b/>
                <w:bCs/>
                <w:sz w:val="22"/>
                <w:szCs w:val="22"/>
              </w:rPr>
              <w:t> </w:t>
            </w:r>
          </w:p>
        </w:tc>
        <w:tc>
          <w:tcPr>
            <w:tcW w:w="7192" w:type="dxa"/>
            <w:gridSpan w:val="4"/>
            <w:tcBorders>
              <w:top w:val="nil"/>
              <w:left w:val="nil"/>
              <w:bottom w:val="single" w:sz="4" w:space="0" w:color="auto"/>
              <w:right w:val="single" w:sz="4" w:space="0" w:color="auto"/>
            </w:tcBorders>
            <w:shd w:val="clear" w:color="auto" w:fill="auto"/>
            <w:noWrap/>
            <w:vAlign w:val="center"/>
          </w:tcPr>
          <w:p w:rsidR="00D31AEE" w:rsidRPr="000A4AB0" w:rsidRDefault="00D31AEE" w:rsidP="005D7994">
            <w:pPr>
              <w:ind w:firstLineChars="200" w:firstLine="440"/>
              <w:jc w:val="right"/>
              <w:rPr>
                <w:sz w:val="22"/>
                <w:szCs w:val="22"/>
              </w:rPr>
            </w:pPr>
            <w:r w:rsidRPr="000A4AB0">
              <w:rPr>
                <w:sz w:val="22"/>
                <w:szCs w:val="22"/>
              </w:rPr>
              <w:t>муниципальных образований:</w:t>
            </w:r>
          </w:p>
        </w:tc>
        <w:tc>
          <w:tcPr>
            <w:tcW w:w="3769" w:type="dxa"/>
            <w:gridSpan w:val="2"/>
            <w:tcBorders>
              <w:top w:val="single" w:sz="4" w:space="0" w:color="auto"/>
              <w:left w:val="nil"/>
              <w:bottom w:val="single" w:sz="4" w:space="0" w:color="auto"/>
              <w:right w:val="single" w:sz="4" w:space="0" w:color="auto"/>
            </w:tcBorders>
            <w:shd w:val="clear" w:color="auto" w:fill="auto"/>
            <w:vAlign w:val="center"/>
          </w:tcPr>
          <w:p w:rsidR="00D31AEE" w:rsidRPr="000A4AB0" w:rsidRDefault="00D31AEE" w:rsidP="005D7994">
            <w:pPr>
              <w:jc w:val="both"/>
              <w:rPr>
                <w:b/>
                <w:bCs/>
                <w:sz w:val="22"/>
                <w:szCs w:val="22"/>
              </w:rPr>
            </w:pPr>
            <w:r w:rsidRPr="000A4AB0">
              <w:rPr>
                <w:b/>
                <w:bCs/>
                <w:sz w:val="22"/>
                <w:szCs w:val="22"/>
              </w:rPr>
              <w:t> </w:t>
            </w:r>
          </w:p>
        </w:tc>
        <w:tc>
          <w:tcPr>
            <w:tcW w:w="3274" w:type="dxa"/>
            <w:gridSpan w:val="2"/>
            <w:tcBorders>
              <w:top w:val="nil"/>
              <w:left w:val="nil"/>
              <w:bottom w:val="single" w:sz="4" w:space="0" w:color="auto"/>
              <w:right w:val="single" w:sz="8" w:space="0" w:color="auto"/>
            </w:tcBorders>
            <w:shd w:val="clear" w:color="auto" w:fill="auto"/>
            <w:vAlign w:val="center"/>
          </w:tcPr>
          <w:p w:rsidR="00D31AEE" w:rsidRPr="000A4AB0" w:rsidRDefault="00D31AEE" w:rsidP="005D7994">
            <w:pPr>
              <w:jc w:val="both"/>
              <w:rPr>
                <w:sz w:val="22"/>
                <w:szCs w:val="22"/>
              </w:rPr>
            </w:pPr>
            <w:r w:rsidRPr="000A4AB0">
              <w:rPr>
                <w:sz w:val="22"/>
                <w:szCs w:val="22"/>
              </w:rPr>
              <w:t>%</w:t>
            </w:r>
          </w:p>
        </w:tc>
      </w:tr>
      <w:tr w:rsidR="00D31AEE" w:rsidRPr="000A4AB0" w:rsidTr="005D7994">
        <w:trPr>
          <w:trHeight w:val="375"/>
        </w:trPr>
        <w:tc>
          <w:tcPr>
            <w:tcW w:w="336" w:type="dxa"/>
            <w:tcBorders>
              <w:top w:val="nil"/>
              <w:left w:val="single" w:sz="4" w:space="0" w:color="auto"/>
              <w:bottom w:val="nil"/>
              <w:right w:val="single" w:sz="4" w:space="0" w:color="auto"/>
            </w:tcBorders>
            <w:shd w:val="clear" w:color="auto" w:fill="auto"/>
            <w:noWrap/>
          </w:tcPr>
          <w:p w:rsidR="00D31AEE" w:rsidRPr="000A4AB0" w:rsidRDefault="00D31AEE" w:rsidP="005D7994">
            <w:pPr>
              <w:jc w:val="both"/>
              <w:rPr>
                <w:b/>
                <w:bCs/>
                <w:sz w:val="22"/>
                <w:szCs w:val="22"/>
              </w:rPr>
            </w:pPr>
            <w:r w:rsidRPr="000A4AB0">
              <w:rPr>
                <w:b/>
                <w:bCs/>
                <w:sz w:val="22"/>
                <w:szCs w:val="22"/>
              </w:rPr>
              <w:t> </w:t>
            </w:r>
          </w:p>
        </w:tc>
        <w:tc>
          <w:tcPr>
            <w:tcW w:w="7192" w:type="dxa"/>
            <w:gridSpan w:val="4"/>
            <w:tcBorders>
              <w:top w:val="nil"/>
              <w:left w:val="nil"/>
              <w:bottom w:val="single" w:sz="4" w:space="0" w:color="auto"/>
              <w:right w:val="single" w:sz="4" w:space="0" w:color="auto"/>
            </w:tcBorders>
            <w:shd w:val="clear" w:color="auto" w:fill="auto"/>
            <w:vAlign w:val="center"/>
          </w:tcPr>
          <w:p w:rsidR="00D31AEE" w:rsidRPr="000A4AB0" w:rsidRDefault="00D31AEE" w:rsidP="005D7994">
            <w:pPr>
              <w:ind w:firstLineChars="200" w:firstLine="440"/>
              <w:jc w:val="right"/>
              <w:rPr>
                <w:sz w:val="22"/>
                <w:szCs w:val="22"/>
              </w:rPr>
            </w:pPr>
            <w:r w:rsidRPr="000A4AB0">
              <w:rPr>
                <w:sz w:val="22"/>
                <w:szCs w:val="22"/>
              </w:rPr>
              <w:t>иностранных юридических лиц:</w:t>
            </w:r>
          </w:p>
        </w:tc>
        <w:tc>
          <w:tcPr>
            <w:tcW w:w="3769" w:type="dxa"/>
            <w:gridSpan w:val="2"/>
            <w:tcBorders>
              <w:top w:val="single" w:sz="4" w:space="0" w:color="auto"/>
              <w:left w:val="nil"/>
              <w:bottom w:val="single" w:sz="4" w:space="0" w:color="auto"/>
              <w:right w:val="single" w:sz="4" w:space="0" w:color="auto"/>
            </w:tcBorders>
            <w:shd w:val="clear" w:color="auto" w:fill="auto"/>
            <w:vAlign w:val="center"/>
          </w:tcPr>
          <w:p w:rsidR="00D31AEE" w:rsidRPr="000A4AB0" w:rsidRDefault="00D31AEE" w:rsidP="005D7994">
            <w:pPr>
              <w:jc w:val="both"/>
              <w:rPr>
                <w:b/>
                <w:bCs/>
                <w:sz w:val="22"/>
                <w:szCs w:val="22"/>
              </w:rPr>
            </w:pPr>
            <w:r w:rsidRPr="000A4AB0">
              <w:rPr>
                <w:b/>
                <w:bCs/>
                <w:sz w:val="22"/>
                <w:szCs w:val="22"/>
              </w:rPr>
              <w:t> </w:t>
            </w:r>
          </w:p>
        </w:tc>
        <w:tc>
          <w:tcPr>
            <w:tcW w:w="3274" w:type="dxa"/>
            <w:gridSpan w:val="2"/>
            <w:tcBorders>
              <w:top w:val="nil"/>
              <w:left w:val="nil"/>
              <w:bottom w:val="single" w:sz="4" w:space="0" w:color="auto"/>
              <w:right w:val="single" w:sz="8" w:space="0" w:color="auto"/>
            </w:tcBorders>
            <w:shd w:val="clear" w:color="auto" w:fill="auto"/>
            <w:vAlign w:val="center"/>
          </w:tcPr>
          <w:p w:rsidR="00D31AEE" w:rsidRPr="000A4AB0" w:rsidRDefault="00D31AEE" w:rsidP="005D7994">
            <w:pPr>
              <w:jc w:val="both"/>
              <w:rPr>
                <w:sz w:val="22"/>
                <w:szCs w:val="22"/>
              </w:rPr>
            </w:pPr>
            <w:r w:rsidRPr="000A4AB0">
              <w:rPr>
                <w:sz w:val="22"/>
                <w:szCs w:val="22"/>
              </w:rPr>
              <w:t>%</w:t>
            </w:r>
          </w:p>
        </w:tc>
      </w:tr>
      <w:tr w:rsidR="00D31AEE" w:rsidRPr="000A4AB0" w:rsidTr="005D7994">
        <w:trPr>
          <w:trHeight w:val="375"/>
        </w:trPr>
        <w:tc>
          <w:tcPr>
            <w:tcW w:w="336" w:type="dxa"/>
            <w:tcBorders>
              <w:top w:val="nil"/>
              <w:left w:val="single" w:sz="4" w:space="0" w:color="auto"/>
              <w:bottom w:val="single" w:sz="4" w:space="0" w:color="auto"/>
              <w:right w:val="single" w:sz="4" w:space="0" w:color="auto"/>
            </w:tcBorders>
            <w:shd w:val="clear" w:color="auto" w:fill="auto"/>
            <w:noWrap/>
          </w:tcPr>
          <w:p w:rsidR="00D31AEE" w:rsidRPr="000A4AB0" w:rsidRDefault="00D31AEE" w:rsidP="005D7994">
            <w:pPr>
              <w:jc w:val="both"/>
              <w:rPr>
                <w:b/>
                <w:bCs/>
                <w:sz w:val="22"/>
                <w:szCs w:val="22"/>
              </w:rPr>
            </w:pPr>
            <w:r w:rsidRPr="000A4AB0">
              <w:rPr>
                <w:b/>
                <w:bCs/>
                <w:sz w:val="22"/>
                <w:szCs w:val="22"/>
              </w:rPr>
              <w:t> </w:t>
            </w:r>
          </w:p>
        </w:tc>
        <w:tc>
          <w:tcPr>
            <w:tcW w:w="7192" w:type="dxa"/>
            <w:gridSpan w:val="4"/>
            <w:tcBorders>
              <w:top w:val="nil"/>
              <w:left w:val="nil"/>
              <w:bottom w:val="single" w:sz="4" w:space="0" w:color="auto"/>
              <w:right w:val="single" w:sz="4" w:space="0" w:color="auto"/>
            </w:tcBorders>
            <w:shd w:val="clear" w:color="auto" w:fill="auto"/>
            <w:vAlign w:val="center"/>
          </w:tcPr>
          <w:p w:rsidR="00D31AEE" w:rsidRPr="000A4AB0" w:rsidRDefault="00D31AEE" w:rsidP="005D7994">
            <w:pPr>
              <w:ind w:firstLineChars="200" w:firstLine="440"/>
              <w:jc w:val="right"/>
              <w:rPr>
                <w:sz w:val="22"/>
                <w:szCs w:val="22"/>
              </w:rPr>
            </w:pPr>
            <w:r w:rsidRPr="000A4AB0">
              <w:rPr>
                <w:sz w:val="22"/>
                <w:szCs w:val="22"/>
              </w:rPr>
              <w:t>общественных и религиозных организаций (объединений):</w:t>
            </w:r>
          </w:p>
        </w:tc>
        <w:tc>
          <w:tcPr>
            <w:tcW w:w="3769" w:type="dxa"/>
            <w:gridSpan w:val="2"/>
            <w:tcBorders>
              <w:top w:val="single" w:sz="4" w:space="0" w:color="auto"/>
              <w:left w:val="nil"/>
              <w:bottom w:val="single" w:sz="4" w:space="0" w:color="auto"/>
              <w:right w:val="single" w:sz="4" w:space="0" w:color="auto"/>
            </w:tcBorders>
            <w:shd w:val="clear" w:color="auto" w:fill="auto"/>
            <w:vAlign w:val="center"/>
          </w:tcPr>
          <w:p w:rsidR="00D31AEE" w:rsidRPr="000A4AB0" w:rsidRDefault="00D31AEE" w:rsidP="005D7994">
            <w:pPr>
              <w:jc w:val="both"/>
              <w:rPr>
                <w:b/>
                <w:bCs/>
                <w:sz w:val="22"/>
                <w:szCs w:val="22"/>
              </w:rPr>
            </w:pPr>
            <w:r w:rsidRPr="000A4AB0">
              <w:rPr>
                <w:b/>
                <w:bCs/>
                <w:sz w:val="22"/>
                <w:szCs w:val="22"/>
              </w:rPr>
              <w:t> </w:t>
            </w:r>
          </w:p>
        </w:tc>
        <w:tc>
          <w:tcPr>
            <w:tcW w:w="3274" w:type="dxa"/>
            <w:gridSpan w:val="2"/>
            <w:tcBorders>
              <w:top w:val="nil"/>
              <w:left w:val="nil"/>
              <w:bottom w:val="single" w:sz="4" w:space="0" w:color="auto"/>
              <w:right w:val="single" w:sz="8" w:space="0" w:color="auto"/>
            </w:tcBorders>
            <w:shd w:val="clear" w:color="auto" w:fill="auto"/>
            <w:vAlign w:val="center"/>
          </w:tcPr>
          <w:p w:rsidR="00D31AEE" w:rsidRPr="000A4AB0" w:rsidRDefault="00D31AEE" w:rsidP="005D7994">
            <w:pPr>
              <w:jc w:val="both"/>
              <w:rPr>
                <w:sz w:val="22"/>
                <w:szCs w:val="22"/>
              </w:rPr>
            </w:pPr>
            <w:r w:rsidRPr="000A4AB0">
              <w:rPr>
                <w:sz w:val="22"/>
                <w:szCs w:val="22"/>
              </w:rPr>
              <w:t>%</w:t>
            </w:r>
          </w:p>
        </w:tc>
      </w:tr>
      <w:tr w:rsidR="00D31AEE" w:rsidRPr="000A4AB0" w:rsidTr="005D7994">
        <w:trPr>
          <w:trHeight w:val="502"/>
        </w:trPr>
        <w:tc>
          <w:tcPr>
            <w:tcW w:w="336" w:type="dxa"/>
            <w:tcBorders>
              <w:top w:val="single" w:sz="4" w:space="0" w:color="auto"/>
              <w:left w:val="single" w:sz="4" w:space="0" w:color="auto"/>
              <w:bottom w:val="single" w:sz="4" w:space="0" w:color="auto"/>
              <w:right w:val="single" w:sz="4" w:space="0" w:color="auto"/>
            </w:tcBorders>
            <w:shd w:val="clear" w:color="auto" w:fill="auto"/>
            <w:noWrap/>
          </w:tcPr>
          <w:p w:rsidR="00D31AEE" w:rsidRPr="000A4AB0" w:rsidRDefault="00D31AEE" w:rsidP="005D7994">
            <w:pPr>
              <w:jc w:val="both"/>
              <w:rPr>
                <w:b/>
                <w:bCs/>
                <w:sz w:val="22"/>
                <w:szCs w:val="22"/>
              </w:rPr>
            </w:pPr>
            <w:r w:rsidRPr="000A4AB0">
              <w:rPr>
                <w:b/>
                <w:bCs/>
                <w:sz w:val="22"/>
                <w:szCs w:val="22"/>
              </w:rPr>
              <w:t> </w:t>
            </w:r>
          </w:p>
        </w:tc>
        <w:tc>
          <w:tcPr>
            <w:tcW w:w="7192" w:type="dxa"/>
            <w:gridSpan w:val="4"/>
            <w:tcBorders>
              <w:top w:val="single" w:sz="4" w:space="0" w:color="auto"/>
              <w:left w:val="nil"/>
              <w:bottom w:val="single" w:sz="4" w:space="0" w:color="auto"/>
              <w:right w:val="single" w:sz="4" w:space="0" w:color="auto"/>
            </w:tcBorders>
            <w:shd w:val="clear" w:color="auto" w:fill="auto"/>
            <w:noWrap/>
            <w:vAlign w:val="center"/>
          </w:tcPr>
          <w:p w:rsidR="00D31AEE" w:rsidRPr="000A4AB0" w:rsidRDefault="00D31AEE" w:rsidP="005D7994">
            <w:pPr>
              <w:ind w:firstLineChars="200" w:firstLine="440"/>
              <w:jc w:val="right"/>
              <w:rPr>
                <w:sz w:val="22"/>
                <w:szCs w:val="22"/>
              </w:rPr>
            </w:pPr>
            <w:r w:rsidRPr="000A4AB0">
              <w:rPr>
                <w:sz w:val="22"/>
                <w:szCs w:val="22"/>
              </w:rPr>
              <w:t>благотворительных и иных фондов:</w:t>
            </w:r>
          </w:p>
        </w:tc>
        <w:tc>
          <w:tcPr>
            <w:tcW w:w="3769" w:type="dxa"/>
            <w:gridSpan w:val="2"/>
            <w:tcBorders>
              <w:top w:val="single" w:sz="4" w:space="0" w:color="auto"/>
              <w:left w:val="nil"/>
              <w:bottom w:val="single" w:sz="4" w:space="0" w:color="auto"/>
              <w:right w:val="single" w:sz="4" w:space="0" w:color="auto"/>
            </w:tcBorders>
            <w:shd w:val="clear" w:color="auto" w:fill="auto"/>
            <w:vAlign w:val="center"/>
          </w:tcPr>
          <w:p w:rsidR="00D31AEE" w:rsidRPr="000A4AB0" w:rsidRDefault="00D31AEE" w:rsidP="005D7994">
            <w:pPr>
              <w:jc w:val="both"/>
              <w:rPr>
                <w:b/>
                <w:bCs/>
                <w:sz w:val="22"/>
                <w:szCs w:val="22"/>
              </w:rPr>
            </w:pPr>
            <w:r w:rsidRPr="000A4AB0">
              <w:rPr>
                <w:b/>
                <w:bCs/>
                <w:sz w:val="22"/>
                <w:szCs w:val="22"/>
              </w:rPr>
              <w:t> </w:t>
            </w:r>
          </w:p>
        </w:tc>
        <w:tc>
          <w:tcPr>
            <w:tcW w:w="3274" w:type="dxa"/>
            <w:gridSpan w:val="2"/>
            <w:tcBorders>
              <w:top w:val="single" w:sz="4" w:space="0" w:color="auto"/>
              <w:left w:val="nil"/>
              <w:bottom w:val="single" w:sz="4" w:space="0" w:color="auto"/>
              <w:right w:val="single" w:sz="8" w:space="0" w:color="auto"/>
            </w:tcBorders>
            <w:shd w:val="clear" w:color="auto" w:fill="auto"/>
            <w:vAlign w:val="center"/>
          </w:tcPr>
          <w:p w:rsidR="00D31AEE" w:rsidRPr="000A4AB0" w:rsidRDefault="00D31AEE" w:rsidP="005D7994">
            <w:pPr>
              <w:jc w:val="both"/>
              <w:rPr>
                <w:sz w:val="22"/>
                <w:szCs w:val="22"/>
              </w:rPr>
            </w:pPr>
            <w:r w:rsidRPr="000A4AB0">
              <w:rPr>
                <w:sz w:val="22"/>
                <w:szCs w:val="22"/>
              </w:rPr>
              <w:t>%</w:t>
            </w:r>
          </w:p>
        </w:tc>
      </w:tr>
      <w:tr w:rsidR="00D31AEE" w:rsidRPr="000A4AB0" w:rsidTr="005D7994">
        <w:trPr>
          <w:trHeight w:val="1740"/>
        </w:trPr>
        <w:tc>
          <w:tcPr>
            <w:tcW w:w="336" w:type="dxa"/>
            <w:tcBorders>
              <w:top w:val="single" w:sz="4" w:space="0" w:color="auto"/>
              <w:left w:val="single" w:sz="4" w:space="0" w:color="auto"/>
              <w:bottom w:val="nil"/>
              <w:right w:val="single" w:sz="4" w:space="0" w:color="auto"/>
            </w:tcBorders>
            <w:shd w:val="clear" w:color="auto" w:fill="auto"/>
            <w:noWrap/>
          </w:tcPr>
          <w:p w:rsidR="00D31AEE" w:rsidRPr="000A4AB0" w:rsidRDefault="00D31AEE" w:rsidP="005D7994">
            <w:pPr>
              <w:jc w:val="both"/>
              <w:rPr>
                <w:b/>
                <w:bCs/>
                <w:sz w:val="22"/>
                <w:szCs w:val="22"/>
              </w:rPr>
            </w:pPr>
            <w:r w:rsidRPr="000A4AB0">
              <w:rPr>
                <w:b/>
                <w:bCs/>
                <w:sz w:val="22"/>
                <w:szCs w:val="22"/>
              </w:rPr>
              <w:t> </w:t>
            </w:r>
          </w:p>
        </w:tc>
        <w:tc>
          <w:tcPr>
            <w:tcW w:w="7192" w:type="dxa"/>
            <w:gridSpan w:val="4"/>
            <w:tcBorders>
              <w:top w:val="single" w:sz="4" w:space="0" w:color="auto"/>
              <w:left w:val="nil"/>
              <w:bottom w:val="single" w:sz="4" w:space="0" w:color="auto"/>
              <w:right w:val="single" w:sz="4" w:space="0" w:color="auto"/>
            </w:tcBorders>
            <w:shd w:val="clear" w:color="auto" w:fill="auto"/>
            <w:vAlign w:val="center"/>
          </w:tcPr>
          <w:p w:rsidR="00D31AEE" w:rsidRPr="000A4AB0" w:rsidRDefault="00D31AEE" w:rsidP="005D7994">
            <w:pPr>
              <w:jc w:val="both"/>
              <w:rPr>
                <w:b/>
                <w:bCs/>
                <w:sz w:val="22"/>
                <w:szCs w:val="22"/>
              </w:rPr>
            </w:pPr>
            <w:r w:rsidRPr="000A4AB0">
              <w:rPr>
                <w:b/>
                <w:bCs/>
                <w:sz w:val="22"/>
                <w:szCs w:val="22"/>
              </w:rPr>
              <w:t>5.2.* Доля участия, принадлежащая одному или нескольким юридическим лицами, не являющимся субъектами малого и среднего предпринимательства,(не превышает 25 %):</w:t>
            </w:r>
            <w:r w:rsidRPr="000A4AB0">
              <w:rPr>
                <w:b/>
                <w:bCs/>
                <w:sz w:val="22"/>
                <w:szCs w:val="22"/>
              </w:rPr>
              <w:br/>
              <w:t>*</w:t>
            </w:r>
            <w:r w:rsidRPr="000A4AB0">
              <w:rPr>
                <w:sz w:val="22"/>
                <w:szCs w:val="22"/>
              </w:rPr>
              <w:t>Заполняется юридическими лицами, не относящимися к указанным в подп. 5.2.1.</w:t>
            </w:r>
          </w:p>
        </w:tc>
        <w:tc>
          <w:tcPr>
            <w:tcW w:w="3769" w:type="dxa"/>
            <w:gridSpan w:val="2"/>
            <w:tcBorders>
              <w:top w:val="single" w:sz="4" w:space="0" w:color="auto"/>
              <w:left w:val="nil"/>
              <w:bottom w:val="single" w:sz="4" w:space="0" w:color="auto"/>
              <w:right w:val="single" w:sz="4" w:space="0" w:color="auto"/>
            </w:tcBorders>
            <w:shd w:val="clear" w:color="000000" w:fill="FFFFFF"/>
            <w:vAlign w:val="center"/>
          </w:tcPr>
          <w:p w:rsidR="00D31AEE" w:rsidRPr="000A4AB0" w:rsidRDefault="00D31AEE" w:rsidP="005D7994">
            <w:pPr>
              <w:jc w:val="both"/>
              <w:rPr>
                <w:b/>
                <w:bCs/>
                <w:sz w:val="22"/>
                <w:szCs w:val="22"/>
              </w:rPr>
            </w:pPr>
            <w:r w:rsidRPr="000A4AB0">
              <w:rPr>
                <w:b/>
                <w:bCs/>
                <w:sz w:val="22"/>
                <w:szCs w:val="22"/>
              </w:rPr>
              <w:t> </w:t>
            </w:r>
          </w:p>
        </w:tc>
        <w:tc>
          <w:tcPr>
            <w:tcW w:w="3274" w:type="dxa"/>
            <w:gridSpan w:val="2"/>
            <w:tcBorders>
              <w:top w:val="single" w:sz="4" w:space="0" w:color="auto"/>
              <w:left w:val="nil"/>
              <w:bottom w:val="single" w:sz="4" w:space="0" w:color="auto"/>
              <w:right w:val="single" w:sz="8" w:space="0" w:color="auto"/>
            </w:tcBorders>
            <w:shd w:val="clear" w:color="auto" w:fill="auto"/>
            <w:vAlign w:val="center"/>
          </w:tcPr>
          <w:p w:rsidR="00D31AEE" w:rsidRPr="000A4AB0" w:rsidRDefault="00D31AEE" w:rsidP="005D7994">
            <w:pPr>
              <w:jc w:val="both"/>
              <w:rPr>
                <w:sz w:val="22"/>
                <w:szCs w:val="22"/>
              </w:rPr>
            </w:pPr>
            <w:r w:rsidRPr="000A4AB0">
              <w:rPr>
                <w:sz w:val="22"/>
                <w:szCs w:val="22"/>
              </w:rPr>
              <w:t>%</w:t>
            </w:r>
          </w:p>
        </w:tc>
      </w:tr>
      <w:tr w:rsidR="00D31AEE" w:rsidRPr="000A4AB0" w:rsidTr="005D7994">
        <w:trPr>
          <w:trHeight w:val="3975"/>
        </w:trPr>
        <w:tc>
          <w:tcPr>
            <w:tcW w:w="336" w:type="dxa"/>
            <w:tcBorders>
              <w:top w:val="nil"/>
              <w:left w:val="single" w:sz="4" w:space="0" w:color="auto"/>
              <w:bottom w:val="nil"/>
              <w:right w:val="single" w:sz="4" w:space="0" w:color="auto"/>
            </w:tcBorders>
            <w:shd w:val="clear" w:color="auto" w:fill="auto"/>
            <w:noWrap/>
          </w:tcPr>
          <w:p w:rsidR="00D31AEE" w:rsidRPr="000A4AB0" w:rsidRDefault="00D31AEE" w:rsidP="005D7994">
            <w:pPr>
              <w:jc w:val="both"/>
              <w:rPr>
                <w:b/>
                <w:bCs/>
                <w:sz w:val="22"/>
                <w:szCs w:val="22"/>
              </w:rPr>
            </w:pPr>
            <w:r w:rsidRPr="000A4AB0">
              <w:rPr>
                <w:b/>
                <w:bCs/>
                <w:sz w:val="22"/>
                <w:szCs w:val="22"/>
              </w:rPr>
              <w:t> </w:t>
            </w:r>
          </w:p>
        </w:tc>
        <w:tc>
          <w:tcPr>
            <w:tcW w:w="7192" w:type="dxa"/>
            <w:gridSpan w:val="4"/>
            <w:tcBorders>
              <w:top w:val="nil"/>
              <w:left w:val="nil"/>
              <w:bottom w:val="single" w:sz="4" w:space="0" w:color="auto"/>
              <w:right w:val="single" w:sz="4" w:space="0" w:color="auto"/>
            </w:tcBorders>
            <w:shd w:val="clear" w:color="auto" w:fill="auto"/>
            <w:vAlign w:val="center"/>
          </w:tcPr>
          <w:p w:rsidR="00D31AEE" w:rsidRPr="000A4AB0" w:rsidRDefault="00D31AEE" w:rsidP="005D7994">
            <w:pPr>
              <w:jc w:val="both"/>
              <w:rPr>
                <w:b/>
                <w:bCs/>
                <w:sz w:val="22"/>
                <w:szCs w:val="22"/>
              </w:rPr>
            </w:pPr>
            <w:r w:rsidRPr="000A4AB0">
              <w:rPr>
                <w:b/>
                <w:bCs/>
                <w:sz w:val="22"/>
                <w:szCs w:val="22"/>
              </w:rPr>
              <w:t xml:space="preserve">5.2.1. Отношение юридического лица к: </w:t>
            </w:r>
            <w:r w:rsidRPr="000A4AB0">
              <w:rPr>
                <w:b/>
                <w:bCs/>
                <w:sz w:val="22"/>
                <w:szCs w:val="22"/>
              </w:rPr>
              <w:br/>
            </w:r>
            <w:r w:rsidRPr="000A4AB0">
              <w:rPr>
                <w:sz w:val="22"/>
                <w:szCs w:val="22"/>
              </w:rPr>
              <w:t xml:space="preserve">     хозяйственным обществам,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бюджетным научным учреждениям, автономным научным учреждениям, бюджетным образовательным учреждениям высшего образования, автономными образовательным учреждениям высшего образования;</w:t>
            </w:r>
          </w:p>
        </w:tc>
        <w:tc>
          <w:tcPr>
            <w:tcW w:w="7043" w:type="dxa"/>
            <w:gridSpan w:val="4"/>
            <w:tcBorders>
              <w:top w:val="single" w:sz="4" w:space="0" w:color="auto"/>
              <w:left w:val="nil"/>
              <w:bottom w:val="single" w:sz="4" w:space="0" w:color="auto"/>
              <w:right w:val="single" w:sz="4" w:space="0" w:color="000000"/>
            </w:tcBorders>
            <w:shd w:val="clear" w:color="000000" w:fill="FFFFFF"/>
            <w:vAlign w:val="center"/>
          </w:tcPr>
          <w:p w:rsidR="00D31AEE" w:rsidRPr="000A4AB0" w:rsidRDefault="00D31AEE" w:rsidP="005D7994">
            <w:pPr>
              <w:jc w:val="both"/>
              <w:rPr>
                <w:sz w:val="22"/>
                <w:szCs w:val="22"/>
              </w:rPr>
            </w:pPr>
            <w:r w:rsidRPr="000A4AB0">
              <w:rPr>
                <w:sz w:val="22"/>
                <w:szCs w:val="22"/>
              </w:rPr>
              <w:t>Да/Нет</w:t>
            </w:r>
          </w:p>
        </w:tc>
      </w:tr>
      <w:tr w:rsidR="00D31AEE" w:rsidRPr="000A4AB0" w:rsidTr="005D7994">
        <w:trPr>
          <w:trHeight w:val="2830"/>
        </w:trPr>
        <w:tc>
          <w:tcPr>
            <w:tcW w:w="336" w:type="dxa"/>
            <w:tcBorders>
              <w:top w:val="nil"/>
              <w:left w:val="single" w:sz="4" w:space="0" w:color="auto"/>
              <w:right w:val="single" w:sz="4" w:space="0" w:color="auto"/>
            </w:tcBorders>
            <w:shd w:val="clear" w:color="auto" w:fill="auto"/>
            <w:noWrap/>
          </w:tcPr>
          <w:p w:rsidR="00D31AEE" w:rsidRPr="000A4AB0" w:rsidRDefault="00D31AEE" w:rsidP="005D7994">
            <w:pPr>
              <w:jc w:val="both"/>
              <w:rPr>
                <w:b/>
                <w:bCs/>
                <w:sz w:val="22"/>
                <w:szCs w:val="22"/>
              </w:rPr>
            </w:pPr>
            <w:r w:rsidRPr="000A4AB0">
              <w:rPr>
                <w:b/>
                <w:bCs/>
                <w:sz w:val="22"/>
                <w:szCs w:val="22"/>
              </w:rPr>
              <w:t> </w:t>
            </w:r>
          </w:p>
        </w:tc>
        <w:tc>
          <w:tcPr>
            <w:tcW w:w="7192" w:type="dxa"/>
            <w:gridSpan w:val="4"/>
            <w:tcBorders>
              <w:top w:val="single" w:sz="4" w:space="0" w:color="auto"/>
              <w:left w:val="nil"/>
              <w:bottom w:val="single" w:sz="4" w:space="0" w:color="auto"/>
              <w:right w:val="single" w:sz="4" w:space="0" w:color="auto"/>
            </w:tcBorders>
            <w:shd w:val="clear" w:color="auto" w:fill="auto"/>
            <w:vAlign w:val="center"/>
          </w:tcPr>
          <w:p w:rsidR="00D31AEE" w:rsidRPr="000A4AB0" w:rsidRDefault="00D31AEE" w:rsidP="005D7994">
            <w:pPr>
              <w:jc w:val="both"/>
              <w:rPr>
                <w:sz w:val="22"/>
                <w:szCs w:val="22"/>
              </w:rPr>
            </w:pPr>
            <w:r w:rsidRPr="000A4AB0">
              <w:rPr>
                <w:sz w:val="22"/>
                <w:szCs w:val="22"/>
              </w:rPr>
              <w:t xml:space="preserve">     юридическим лицам,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 127-ФЗ «О науке и государственной научно-технической политике». </w:t>
            </w:r>
          </w:p>
        </w:tc>
        <w:tc>
          <w:tcPr>
            <w:tcW w:w="7043" w:type="dxa"/>
            <w:gridSpan w:val="4"/>
            <w:tcBorders>
              <w:top w:val="single" w:sz="4" w:space="0" w:color="auto"/>
              <w:left w:val="nil"/>
              <w:bottom w:val="single" w:sz="4" w:space="0" w:color="auto"/>
              <w:right w:val="single" w:sz="4" w:space="0" w:color="000000"/>
            </w:tcBorders>
            <w:shd w:val="clear" w:color="000000" w:fill="FFFFFF"/>
            <w:vAlign w:val="center"/>
          </w:tcPr>
          <w:p w:rsidR="00D31AEE" w:rsidRPr="000A4AB0" w:rsidRDefault="00D31AEE" w:rsidP="005D7994">
            <w:pPr>
              <w:jc w:val="both"/>
              <w:rPr>
                <w:sz w:val="22"/>
                <w:szCs w:val="22"/>
              </w:rPr>
            </w:pPr>
            <w:r w:rsidRPr="000A4AB0">
              <w:rPr>
                <w:sz w:val="22"/>
                <w:szCs w:val="22"/>
              </w:rPr>
              <w:t>Да/Нет</w:t>
            </w:r>
          </w:p>
        </w:tc>
      </w:tr>
      <w:tr w:rsidR="00D31AEE" w:rsidRPr="000A4AB0" w:rsidTr="005D7994">
        <w:trPr>
          <w:trHeight w:val="989"/>
        </w:trPr>
        <w:tc>
          <w:tcPr>
            <w:tcW w:w="336" w:type="dxa"/>
            <w:vMerge w:val="restart"/>
            <w:tcBorders>
              <w:top w:val="single" w:sz="4" w:space="0" w:color="auto"/>
              <w:left w:val="single" w:sz="4" w:space="0" w:color="auto"/>
              <w:bottom w:val="single" w:sz="4" w:space="0" w:color="auto"/>
              <w:right w:val="single" w:sz="4" w:space="0" w:color="auto"/>
            </w:tcBorders>
            <w:shd w:val="clear" w:color="auto" w:fill="auto"/>
          </w:tcPr>
          <w:p w:rsidR="00D31AEE" w:rsidRPr="000A4AB0" w:rsidRDefault="00D31AEE" w:rsidP="005D7994">
            <w:pPr>
              <w:jc w:val="both"/>
              <w:rPr>
                <w:b/>
                <w:bCs/>
                <w:sz w:val="22"/>
                <w:szCs w:val="22"/>
              </w:rPr>
            </w:pPr>
            <w:r w:rsidRPr="000A4AB0">
              <w:rPr>
                <w:b/>
                <w:bCs/>
                <w:sz w:val="22"/>
                <w:szCs w:val="22"/>
              </w:rPr>
              <w:t> </w:t>
            </w:r>
          </w:p>
        </w:tc>
        <w:tc>
          <w:tcPr>
            <w:tcW w:w="7192" w:type="dxa"/>
            <w:gridSpan w:val="4"/>
            <w:tcBorders>
              <w:top w:val="nil"/>
              <w:left w:val="nil"/>
              <w:bottom w:val="nil"/>
              <w:right w:val="single" w:sz="4" w:space="0" w:color="auto"/>
            </w:tcBorders>
            <w:shd w:val="clear" w:color="auto" w:fill="auto"/>
          </w:tcPr>
          <w:p w:rsidR="00D31AEE" w:rsidRPr="000A4AB0" w:rsidRDefault="00D31AEE" w:rsidP="005D7994">
            <w:pPr>
              <w:spacing w:after="240"/>
              <w:jc w:val="both"/>
              <w:rPr>
                <w:sz w:val="22"/>
                <w:szCs w:val="22"/>
              </w:rPr>
            </w:pPr>
            <w:r w:rsidRPr="000A4AB0">
              <w:rPr>
                <w:sz w:val="22"/>
                <w:szCs w:val="22"/>
              </w:rPr>
              <w:t>Период, за который представляются</w:t>
            </w:r>
            <w:r w:rsidRPr="000A4AB0">
              <w:rPr>
                <w:sz w:val="22"/>
                <w:szCs w:val="22"/>
              </w:rPr>
              <w:br/>
              <w:t>указанные в пунктах 6 – 8 сведения:</w:t>
            </w:r>
            <w:r w:rsidRPr="000A4AB0">
              <w:rPr>
                <w:sz w:val="22"/>
                <w:szCs w:val="22"/>
              </w:rPr>
              <w:br/>
            </w:r>
          </w:p>
        </w:tc>
        <w:tc>
          <w:tcPr>
            <w:tcW w:w="2392" w:type="dxa"/>
            <w:tcBorders>
              <w:top w:val="nil"/>
              <w:left w:val="nil"/>
              <w:bottom w:val="single" w:sz="4" w:space="0" w:color="auto"/>
              <w:right w:val="single" w:sz="4" w:space="0" w:color="auto"/>
            </w:tcBorders>
            <w:shd w:val="clear" w:color="000000" w:fill="FFFFFF"/>
            <w:vAlign w:val="center"/>
          </w:tcPr>
          <w:p w:rsidR="00D31AEE" w:rsidRPr="000A4AB0" w:rsidRDefault="00D31AEE" w:rsidP="005D7994">
            <w:pPr>
              <w:jc w:val="both"/>
              <w:rPr>
                <w:sz w:val="22"/>
                <w:szCs w:val="22"/>
              </w:rPr>
            </w:pPr>
            <w:r w:rsidRPr="000A4AB0">
              <w:rPr>
                <w:sz w:val="22"/>
                <w:szCs w:val="22"/>
              </w:rPr>
              <w:t>На конец</w:t>
            </w:r>
            <w:r w:rsidRPr="000A4AB0">
              <w:rPr>
                <w:sz w:val="22"/>
                <w:szCs w:val="22"/>
              </w:rPr>
              <w:br/>
              <w:t>предыдущего года</w:t>
            </w:r>
          </w:p>
        </w:tc>
        <w:tc>
          <w:tcPr>
            <w:tcW w:w="2416" w:type="dxa"/>
            <w:gridSpan w:val="2"/>
            <w:tcBorders>
              <w:top w:val="nil"/>
              <w:left w:val="nil"/>
              <w:bottom w:val="single" w:sz="4" w:space="0" w:color="auto"/>
              <w:right w:val="single" w:sz="4" w:space="0" w:color="auto"/>
            </w:tcBorders>
            <w:shd w:val="clear" w:color="000000" w:fill="FFFFFF"/>
            <w:vAlign w:val="center"/>
          </w:tcPr>
          <w:p w:rsidR="00D31AEE" w:rsidRPr="000A4AB0" w:rsidRDefault="00D31AEE" w:rsidP="005D7994">
            <w:pPr>
              <w:jc w:val="both"/>
              <w:rPr>
                <w:sz w:val="22"/>
                <w:szCs w:val="22"/>
              </w:rPr>
            </w:pPr>
            <w:r w:rsidRPr="000A4AB0">
              <w:rPr>
                <w:sz w:val="22"/>
                <w:szCs w:val="22"/>
              </w:rPr>
              <w:t>На конец года, предшествующего предыдущему году</w:t>
            </w:r>
          </w:p>
        </w:tc>
        <w:tc>
          <w:tcPr>
            <w:tcW w:w="2235" w:type="dxa"/>
            <w:tcBorders>
              <w:top w:val="nil"/>
              <w:left w:val="nil"/>
              <w:bottom w:val="single" w:sz="4" w:space="0" w:color="auto"/>
              <w:right w:val="single" w:sz="4" w:space="0" w:color="auto"/>
            </w:tcBorders>
            <w:shd w:val="clear" w:color="000000" w:fill="FFFFFF"/>
            <w:vAlign w:val="center"/>
          </w:tcPr>
          <w:p w:rsidR="00D31AEE" w:rsidRPr="000A4AB0" w:rsidRDefault="00D31AEE" w:rsidP="005D7994">
            <w:pPr>
              <w:jc w:val="both"/>
              <w:rPr>
                <w:sz w:val="22"/>
                <w:szCs w:val="22"/>
              </w:rPr>
            </w:pPr>
            <w:r w:rsidRPr="000A4AB0">
              <w:rPr>
                <w:sz w:val="22"/>
                <w:szCs w:val="22"/>
              </w:rPr>
              <w:t>Период, прошедший со дня государствен</w:t>
            </w:r>
            <w:r w:rsidRPr="000A4AB0">
              <w:rPr>
                <w:sz w:val="22"/>
                <w:szCs w:val="22"/>
              </w:rPr>
              <w:softHyphen/>
              <w:t>ной регистрации (в месяцах)**</w:t>
            </w:r>
          </w:p>
        </w:tc>
      </w:tr>
      <w:tr w:rsidR="00D31AEE" w:rsidRPr="000A4AB0" w:rsidTr="005D7994">
        <w:trPr>
          <w:trHeight w:val="751"/>
        </w:trPr>
        <w:tc>
          <w:tcPr>
            <w:tcW w:w="336" w:type="dxa"/>
            <w:vMerge/>
            <w:tcBorders>
              <w:top w:val="single" w:sz="4" w:space="0" w:color="auto"/>
              <w:left w:val="single" w:sz="4" w:space="0" w:color="auto"/>
              <w:bottom w:val="single" w:sz="4" w:space="0" w:color="auto"/>
              <w:right w:val="single" w:sz="4" w:space="0" w:color="auto"/>
            </w:tcBorders>
            <w:vAlign w:val="center"/>
          </w:tcPr>
          <w:p w:rsidR="00D31AEE" w:rsidRPr="000A4AB0" w:rsidRDefault="00D31AEE" w:rsidP="005D7994">
            <w:pPr>
              <w:jc w:val="both"/>
              <w:rPr>
                <w:b/>
                <w:bCs/>
                <w:sz w:val="22"/>
                <w:szCs w:val="22"/>
              </w:rPr>
            </w:pPr>
          </w:p>
        </w:tc>
        <w:tc>
          <w:tcPr>
            <w:tcW w:w="7192" w:type="dxa"/>
            <w:gridSpan w:val="4"/>
            <w:tcBorders>
              <w:top w:val="nil"/>
              <w:left w:val="nil"/>
              <w:bottom w:val="single" w:sz="4" w:space="0" w:color="auto"/>
              <w:right w:val="nil"/>
            </w:tcBorders>
            <w:shd w:val="clear" w:color="auto" w:fill="auto"/>
            <w:noWrap/>
            <w:vAlign w:val="center"/>
          </w:tcPr>
          <w:p w:rsidR="00D31AEE" w:rsidRPr="000A4AB0" w:rsidRDefault="00D31AEE" w:rsidP="005D7994">
            <w:pPr>
              <w:jc w:val="both"/>
              <w:rPr>
                <w:sz w:val="22"/>
                <w:szCs w:val="22"/>
              </w:rPr>
            </w:pPr>
            <w:r w:rsidRPr="000A4AB0">
              <w:rPr>
                <w:sz w:val="22"/>
                <w:szCs w:val="22"/>
              </w:rPr>
              <w:t>** Заполняется вновь созданным юридическим лицом</w:t>
            </w:r>
          </w:p>
        </w:tc>
        <w:tc>
          <w:tcPr>
            <w:tcW w:w="2392" w:type="dxa"/>
            <w:tcBorders>
              <w:top w:val="nil"/>
              <w:left w:val="single" w:sz="4" w:space="0" w:color="auto"/>
              <w:bottom w:val="single" w:sz="4" w:space="0" w:color="auto"/>
              <w:right w:val="single" w:sz="4" w:space="0" w:color="auto"/>
            </w:tcBorders>
            <w:shd w:val="clear" w:color="000000" w:fill="FFFFFF"/>
            <w:vAlign w:val="center"/>
          </w:tcPr>
          <w:p w:rsidR="00D31AEE" w:rsidRPr="000A4AB0" w:rsidRDefault="00D31AEE" w:rsidP="005D7994">
            <w:pPr>
              <w:jc w:val="both"/>
              <w:rPr>
                <w:sz w:val="22"/>
                <w:szCs w:val="22"/>
              </w:rPr>
            </w:pPr>
            <w:r w:rsidRPr="000A4AB0">
              <w:rPr>
                <w:sz w:val="22"/>
                <w:szCs w:val="22"/>
              </w:rPr>
              <w:t>__ . __ г.</w:t>
            </w:r>
          </w:p>
        </w:tc>
        <w:tc>
          <w:tcPr>
            <w:tcW w:w="2416" w:type="dxa"/>
            <w:gridSpan w:val="2"/>
            <w:tcBorders>
              <w:top w:val="nil"/>
              <w:left w:val="nil"/>
              <w:bottom w:val="single" w:sz="4" w:space="0" w:color="auto"/>
              <w:right w:val="single" w:sz="4" w:space="0" w:color="auto"/>
            </w:tcBorders>
            <w:shd w:val="clear" w:color="000000" w:fill="FFFFFF"/>
            <w:vAlign w:val="center"/>
          </w:tcPr>
          <w:p w:rsidR="00D31AEE" w:rsidRPr="000A4AB0" w:rsidRDefault="00D31AEE" w:rsidP="005D7994">
            <w:pPr>
              <w:jc w:val="both"/>
              <w:rPr>
                <w:sz w:val="22"/>
                <w:szCs w:val="22"/>
              </w:rPr>
            </w:pPr>
            <w:r w:rsidRPr="000A4AB0">
              <w:rPr>
                <w:sz w:val="22"/>
                <w:szCs w:val="22"/>
              </w:rPr>
              <w:t>__ . __ г.</w:t>
            </w:r>
          </w:p>
        </w:tc>
        <w:tc>
          <w:tcPr>
            <w:tcW w:w="2235" w:type="dxa"/>
            <w:tcBorders>
              <w:top w:val="nil"/>
              <w:left w:val="nil"/>
              <w:bottom w:val="single" w:sz="4" w:space="0" w:color="auto"/>
              <w:right w:val="single" w:sz="4" w:space="0" w:color="auto"/>
            </w:tcBorders>
            <w:shd w:val="clear" w:color="auto" w:fill="auto"/>
            <w:vAlign w:val="center"/>
          </w:tcPr>
          <w:p w:rsidR="00D31AEE" w:rsidRPr="000A4AB0" w:rsidRDefault="00D31AEE" w:rsidP="005D7994">
            <w:pPr>
              <w:jc w:val="both"/>
              <w:rPr>
                <w:sz w:val="22"/>
                <w:szCs w:val="22"/>
              </w:rPr>
            </w:pPr>
            <w:r w:rsidRPr="000A4AB0">
              <w:rPr>
                <w:sz w:val="22"/>
                <w:szCs w:val="22"/>
              </w:rPr>
              <w:t>________</w:t>
            </w:r>
          </w:p>
        </w:tc>
      </w:tr>
      <w:tr w:rsidR="00D31AEE" w:rsidRPr="000A4AB0" w:rsidTr="005D7994">
        <w:trPr>
          <w:trHeight w:val="1440"/>
        </w:trPr>
        <w:tc>
          <w:tcPr>
            <w:tcW w:w="336" w:type="dxa"/>
            <w:tcBorders>
              <w:top w:val="nil"/>
              <w:left w:val="single" w:sz="4" w:space="0" w:color="auto"/>
              <w:bottom w:val="single" w:sz="4" w:space="0" w:color="auto"/>
              <w:right w:val="single" w:sz="4" w:space="0" w:color="auto"/>
            </w:tcBorders>
            <w:shd w:val="clear" w:color="auto" w:fill="auto"/>
            <w:noWrap/>
          </w:tcPr>
          <w:p w:rsidR="00D31AEE" w:rsidRPr="000A4AB0" w:rsidRDefault="00D31AEE" w:rsidP="005D7994">
            <w:pPr>
              <w:jc w:val="both"/>
              <w:rPr>
                <w:b/>
                <w:bCs/>
                <w:sz w:val="22"/>
                <w:szCs w:val="22"/>
              </w:rPr>
            </w:pPr>
            <w:r w:rsidRPr="000A4AB0">
              <w:rPr>
                <w:b/>
                <w:bCs/>
                <w:sz w:val="22"/>
                <w:szCs w:val="22"/>
              </w:rPr>
              <w:t>6</w:t>
            </w:r>
          </w:p>
        </w:tc>
        <w:tc>
          <w:tcPr>
            <w:tcW w:w="7192" w:type="dxa"/>
            <w:gridSpan w:val="4"/>
            <w:tcBorders>
              <w:top w:val="nil"/>
              <w:left w:val="nil"/>
              <w:bottom w:val="single" w:sz="4" w:space="0" w:color="auto"/>
              <w:right w:val="single" w:sz="4" w:space="0" w:color="auto"/>
            </w:tcBorders>
            <w:shd w:val="clear" w:color="auto" w:fill="auto"/>
            <w:vAlign w:val="center"/>
          </w:tcPr>
          <w:p w:rsidR="00D31AEE" w:rsidRPr="000A4AB0" w:rsidRDefault="00D31AEE" w:rsidP="005D7994">
            <w:pPr>
              <w:jc w:val="both"/>
              <w:rPr>
                <w:b/>
                <w:bCs/>
                <w:sz w:val="22"/>
                <w:szCs w:val="22"/>
              </w:rPr>
            </w:pPr>
            <w:r w:rsidRPr="000A4AB0">
              <w:rPr>
                <w:b/>
                <w:bCs/>
                <w:sz w:val="22"/>
                <w:szCs w:val="22"/>
              </w:rPr>
              <w:t>Средняя списочная численность работников, в т.ч.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 обособленных подразделений (чел.):</w:t>
            </w:r>
          </w:p>
        </w:tc>
        <w:tc>
          <w:tcPr>
            <w:tcW w:w="2392" w:type="dxa"/>
            <w:tcBorders>
              <w:top w:val="nil"/>
              <w:left w:val="nil"/>
              <w:bottom w:val="single" w:sz="4" w:space="0" w:color="auto"/>
              <w:right w:val="single" w:sz="4" w:space="0" w:color="auto"/>
            </w:tcBorders>
            <w:shd w:val="clear" w:color="000000" w:fill="FFFFFF"/>
            <w:vAlign w:val="center"/>
          </w:tcPr>
          <w:p w:rsidR="00D31AEE" w:rsidRPr="000A4AB0" w:rsidRDefault="00D31AEE" w:rsidP="005D7994">
            <w:pPr>
              <w:jc w:val="both"/>
              <w:rPr>
                <w:b/>
                <w:bCs/>
                <w:sz w:val="22"/>
                <w:szCs w:val="22"/>
              </w:rPr>
            </w:pPr>
            <w:r w:rsidRPr="000A4AB0">
              <w:rPr>
                <w:b/>
                <w:bCs/>
                <w:sz w:val="22"/>
                <w:szCs w:val="22"/>
              </w:rPr>
              <w:t> </w:t>
            </w:r>
          </w:p>
        </w:tc>
        <w:tc>
          <w:tcPr>
            <w:tcW w:w="2416" w:type="dxa"/>
            <w:gridSpan w:val="2"/>
            <w:tcBorders>
              <w:top w:val="nil"/>
              <w:left w:val="nil"/>
              <w:bottom w:val="single" w:sz="4" w:space="0" w:color="auto"/>
              <w:right w:val="single" w:sz="4" w:space="0" w:color="auto"/>
            </w:tcBorders>
            <w:shd w:val="clear" w:color="000000" w:fill="FFFFFF"/>
            <w:vAlign w:val="center"/>
          </w:tcPr>
          <w:p w:rsidR="00D31AEE" w:rsidRPr="000A4AB0" w:rsidRDefault="00D31AEE" w:rsidP="005D7994">
            <w:pPr>
              <w:jc w:val="both"/>
              <w:rPr>
                <w:b/>
                <w:bCs/>
                <w:sz w:val="22"/>
                <w:szCs w:val="22"/>
              </w:rPr>
            </w:pPr>
            <w:r w:rsidRPr="000A4AB0">
              <w:rPr>
                <w:b/>
                <w:bCs/>
                <w:sz w:val="22"/>
                <w:szCs w:val="22"/>
              </w:rPr>
              <w:t> </w:t>
            </w:r>
          </w:p>
        </w:tc>
        <w:tc>
          <w:tcPr>
            <w:tcW w:w="2235" w:type="dxa"/>
            <w:tcBorders>
              <w:top w:val="nil"/>
              <w:left w:val="nil"/>
              <w:bottom w:val="single" w:sz="4" w:space="0" w:color="auto"/>
              <w:right w:val="single" w:sz="8" w:space="0" w:color="auto"/>
            </w:tcBorders>
            <w:shd w:val="clear" w:color="auto" w:fill="auto"/>
            <w:vAlign w:val="center"/>
          </w:tcPr>
          <w:p w:rsidR="00D31AEE" w:rsidRPr="000A4AB0" w:rsidRDefault="00D31AEE" w:rsidP="005D7994">
            <w:pPr>
              <w:jc w:val="both"/>
              <w:rPr>
                <w:sz w:val="22"/>
                <w:szCs w:val="22"/>
              </w:rPr>
            </w:pPr>
            <w:r w:rsidRPr="000A4AB0">
              <w:rPr>
                <w:sz w:val="22"/>
                <w:szCs w:val="22"/>
              </w:rPr>
              <w:t> </w:t>
            </w:r>
          </w:p>
        </w:tc>
      </w:tr>
      <w:tr w:rsidR="00D31AEE" w:rsidRPr="000A4AB0" w:rsidTr="005D7994">
        <w:trPr>
          <w:trHeight w:val="375"/>
        </w:trPr>
        <w:tc>
          <w:tcPr>
            <w:tcW w:w="336" w:type="dxa"/>
            <w:tcBorders>
              <w:top w:val="nil"/>
              <w:left w:val="single" w:sz="4" w:space="0" w:color="auto"/>
              <w:bottom w:val="single" w:sz="4" w:space="0" w:color="auto"/>
              <w:right w:val="single" w:sz="4" w:space="0" w:color="auto"/>
            </w:tcBorders>
            <w:shd w:val="clear" w:color="auto" w:fill="auto"/>
            <w:noWrap/>
          </w:tcPr>
          <w:p w:rsidR="00D31AEE" w:rsidRPr="000A4AB0" w:rsidRDefault="00D31AEE" w:rsidP="005D7994">
            <w:pPr>
              <w:jc w:val="both"/>
              <w:rPr>
                <w:b/>
                <w:bCs/>
                <w:sz w:val="22"/>
                <w:szCs w:val="22"/>
              </w:rPr>
            </w:pPr>
            <w:r w:rsidRPr="000A4AB0">
              <w:rPr>
                <w:b/>
                <w:bCs/>
                <w:sz w:val="22"/>
                <w:szCs w:val="22"/>
              </w:rPr>
              <w:t>7</w:t>
            </w:r>
          </w:p>
        </w:tc>
        <w:tc>
          <w:tcPr>
            <w:tcW w:w="7192" w:type="dxa"/>
            <w:gridSpan w:val="4"/>
            <w:tcBorders>
              <w:top w:val="nil"/>
              <w:left w:val="nil"/>
              <w:bottom w:val="single" w:sz="4" w:space="0" w:color="auto"/>
              <w:right w:val="single" w:sz="4" w:space="0" w:color="auto"/>
            </w:tcBorders>
            <w:shd w:val="clear" w:color="auto" w:fill="auto"/>
            <w:vAlign w:val="center"/>
          </w:tcPr>
          <w:p w:rsidR="00D31AEE" w:rsidRPr="000A4AB0" w:rsidRDefault="00D31AEE" w:rsidP="005D7994">
            <w:pPr>
              <w:jc w:val="both"/>
              <w:rPr>
                <w:b/>
                <w:bCs/>
                <w:sz w:val="22"/>
                <w:szCs w:val="22"/>
              </w:rPr>
            </w:pPr>
            <w:r w:rsidRPr="000A4AB0">
              <w:rPr>
                <w:b/>
                <w:bCs/>
                <w:sz w:val="22"/>
                <w:szCs w:val="22"/>
              </w:rPr>
              <w:t>Выручка от реализации товаров (работ, услуг) без учета НДС (млн руб.):</w:t>
            </w:r>
          </w:p>
        </w:tc>
        <w:tc>
          <w:tcPr>
            <w:tcW w:w="2392" w:type="dxa"/>
            <w:tcBorders>
              <w:top w:val="nil"/>
              <w:left w:val="nil"/>
              <w:bottom w:val="single" w:sz="4" w:space="0" w:color="auto"/>
              <w:right w:val="single" w:sz="4" w:space="0" w:color="auto"/>
            </w:tcBorders>
            <w:shd w:val="clear" w:color="000000" w:fill="FFFFFF"/>
            <w:vAlign w:val="center"/>
          </w:tcPr>
          <w:p w:rsidR="00D31AEE" w:rsidRPr="000A4AB0" w:rsidRDefault="00D31AEE" w:rsidP="005D7994">
            <w:pPr>
              <w:jc w:val="both"/>
              <w:rPr>
                <w:b/>
                <w:bCs/>
                <w:sz w:val="22"/>
                <w:szCs w:val="22"/>
              </w:rPr>
            </w:pPr>
            <w:r w:rsidRPr="000A4AB0">
              <w:rPr>
                <w:b/>
                <w:bCs/>
                <w:sz w:val="22"/>
                <w:szCs w:val="22"/>
              </w:rPr>
              <w:t> </w:t>
            </w:r>
          </w:p>
        </w:tc>
        <w:tc>
          <w:tcPr>
            <w:tcW w:w="2416" w:type="dxa"/>
            <w:gridSpan w:val="2"/>
            <w:tcBorders>
              <w:top w:val="nil"/>
              <w:left w:val="nil"/>
              <w:bottom w:val="single" w:sz="4" w:space="0" w:color="auto"/>
              <w:right w:val="single" w:sz="4" w:space="0" w:color="auto"/>
            </w:tcBorders>
            <w:shd w:val="clear" w:color="000000" w:fill="FFFFFF"/>
            <w:vAlign w:val="center"/>
          </w:tcPr>
          <w:p w:rsidR="00D31AEE" w:rsidRPr="000A4AB0" w:rsidRDefault="00D31AEE" w:rsidP="005D7994">
            <w:pPr>
              <w:jc w:val="both"/>
              <w:rPr>
                <w:b/>
                <w:bCs/>
                <w:sz w:val="22"/>
                <w:szCs w:val="22"/>
              </w:rPr>
            </w:pPr>
            <w:r w:rsidRPr="000A4AB0">
              <w:rPr>
                <w:b/>
                <w:bCs/>
                <w:sz w:val="22"/>
                <w:szCs w:val="22"/>
              </w:rPr>
              <w:t> </w:t>
            </w:r>
          </w:p>
        </w:tc>
        <w:tc>
          <w:tcPr>
            <w:tcW w:w="2235" w:type="dxa"/>
            <w:tcBorders>
              <w:top w:val="nil"/>
              <w:left w:val="nil"/>
              <w:bottom w:val="single" w:sz="4" w:space="0" w:color="auto"/>
              <w:right w:val="single" w:sz="8" w:space="0" w:color="auto"/>
            </w:tcBorders>
            <w:shd w:val="clear" w:color="auto" w:fill="auto"/>
            <w:vAlign w:val="center"/>
          </w:tcPr>
          <w:p w:rsidR="00D31AEE" w:rsidRPr="000A4AB0" w:rsidRDefault="00D31AEE" w:rsidP="005D7994">
            <w:pPr>
              <w:jc w:val="both"/>
              <w:rPr>
                <w:sz w:val="22"/>
                <w:szCs w:val="22"/>
              </w:rPr>
            </w:pPr>
            <w:r w:rsidRPr="000A4AB0">
              <w:rPr>
                <w:sz w:val="22"/>
                <w:szCs w:val="22"/>
              </w:rPr>
              <w:t> </w:t>
            </w:r>
          </w:p>
        </w:tc>
      </w:tr>
      <w:tr w:rsidR="00D31AEE" w:rsidRPr="000A4AB0" w:rsidTr="005D7994">
        <w:trPr>
          <w:trHeight w:val="630"/>
        </w:trPr>
        <w:tc>
          <w:tcPr>
            <w:tcW w:w="336" w:type="dxa"/>
            <w:tcBorders>
              <w:top w:val="single" w:sz="4" w:space="0" w:color="auto"/>
              <w:left w:val="single" w:sz="4" w:space="0" w:color="auto"/>
              <w:bottom w:val="single" w:sz="4" w:space="0" w:color="auto"/>
              <w:right w:val="single" w:sz="4" w:space="0" w:color="auto"/>
            </w:tcBorders>
            <w:shd w:val="clear" w:color="auto" w:fill="auto"/>
            <w:noWrap/>
          </w:tcPr>
          <w:p w:rsidR="00D31AEE" w:rsidRPr="000A4AB0" w:rsidRDefault="00D31AEE" w:rsidP="005D7994">
            <w:pPr>
              <w:jc w:val="both"/>
              <w:rPr>
                <w:b/>
                <w:bCs/>
                <w:sz w:val="22"/>
                <w:szCs w:val="22"/>
              </w:rPr>
            </w:pPr>
            <w:r w:rsidRPr="000A4AB0">
              <w:rPr>
                <w:b/>
                <w:bCs/>
                <w:sz w:val="22"/>
                <w:szCs w:val="22"/>
              </w:rPr>
              <w:t>8</w:t>
            </w:r>
          </w:p>
        </w:tc>
        <w:tc>
          <w:tcPr>
            <w:tcW w:w="7192" w:type="dxa"/>
            <w:gridSpan w:val="4"/>
            <w:tcBorders>
              <w:top w:val="single" w:sz="4" w:space="0" w:color="auto"/>
              <w:left w:val="nil"/>
              <w:bottom w:val="single" w:sz="4" w:space="0" w:color="auto"/>
              <w:right w:val="single" w:sz="4" w:space="0" w:color="auto"/>
            </w:tcBorders>
            <w:shd w:val="clear" w:color="auto" w:fill="auto"/>
            <w:vAlign w:val="center"/>
          </w:tcPr>
          <w:p w:rsidR="00D31AEE" w:rsidRPr="000A4AB0" w:rsidRDefault="00D31AEE" w:rsidP="005D7994">
            <w:pPr>
              <w:jc w:val="both"/>
              <w:rPr>
                <w:b/>
                <w:bCs/>
                <w:sz w:val="22"/>
                <w:szCs w:val="22"/>
              </w:rPr>
            </w:pPr>
            <w:r w:rsidRPr="000A4AB0">
              <w:rPr>
                <w:b/>
                <w:bCs/>
                <w:sz w:val="22"/>
                <w:szCs w:val="22"/>
              </w:rPr>
              <w:t>Балансовая стоимость активов (остаточная стоимость основных средств и нематериальных активов) (млн руб.):</w:t>
            </w:r>
          </w:p>
        </w:tc>
        <w:tc>
          <w:tcPr>
            <w:tcW w:w="2392" w:type="dxa"/>
            <w:tcBorders>
              <w:top w:val="single" w:sz="4" w:space="0" w:color="auto"/>
              <w:left w:val="nil"/>
              <w:bottom w:val="single" w:sz="4" w:space="0" w:color="auto"/>
              <w:right w:val="single" w:sz="4" w:space="0" w:color="auto"/>
            </w:tcBorders>
            <w:shd w:val="clear" w:color="000000" w:fill="FFFFFF"/>
            <w:vAlign w:val="center"/>
          </w:tcPr>
          <w:p w:rsidR="00D31AEE" w:rsidRPr="000A4AB0" w:rsidRDefault="00D31AEE" w:rsidP="005D7994">
            <w:pPr>
              <w:jc w:val="both"/>
              <w:rPr>
                <w:b/>
                <w:bCs/>
                <w:sz w:val="22"/>
                <w:szCs w:val="22"/>
              </w:rPr>
            </w:pPr>
            <w:r w:rsidRPr="000A4AB0">
              <w:rPr>
                <w:b/>
                <w:bCs/>
                <w:sz w:val="22"/>
                <w:szCs w:val="22"/>
              </w:rPr>
              <w:t> </w:t>
            </w:r>
          </w:p>
        </w:tc>
        <w:tc>
          <w:tcPr>
            <w:tcW w:w="2416" w:type="dxa"/>
            <w:gridSpan w:val="2"/>
            <w:tcBorders>
              <w:top w:val="single" w:sz="4" w:space="0" w:color="auto"/>
              <w:left w:val="nil"/>
              <w:bottom w:val="single" w:sz="4" w:space="0" w:color="auto"/>
              <w:right w:val="single" w:sz="4" w:space="0" w:color="auto"/>
            </w:tcBorders>
            <w:shd w:val="clear" w:color="000000" w:fill="FFFFFF"/>
            <w:vAlign w:val="center"/>
          </w:tcPr>
          <w:p w:rsidR="00D31AEE" w:rsidRPr="000A4AB0" w:rsidRDefault="00D31AEE" w:rsidP="005D7994">
            <w:pPr>
              <w:jc w:val="both"/>
              <w:rPr>
                <w:b/>
                <w:bCs/>
                <w:sz w:val="22"/>
                <w:szCs w:val="22"/>
              </w:rPr>
            </w:pPr>
            <w:r w:rsidRPr="000A4AB0">
              <w:rPr>
                <w:b/>
                <w:bCs/>
                <w:sz w:val="22"/>
                <w:szCs w:val="22"/>
              </w:rPr>
              <w:t> </w:t>
            </w:r>
          </w:p>
        </w:tc>
        <w:tc>
          <w:tcPr>
            <w:tcW w:w="2235" w:type="dxa"/>
            <w:tcBorders>
              <w:top w:val="single" w:sz="4" w:space="0" w:color="auto"/>
              <w:left w:val="nil"/>
              <w:bottom w:val="single" w:sz="4" w:space="0" w:color="auto"/>
              <w:right w:val="single" w:sz="8" w:space="0" w:color="auto"/>
            </w:tcBorders>
            <w:shd w:val="clear" w:color="auto" w:fill="auto"/>
            <w:vAlign w:val="center"/>
          </w:tcPr>
          <w:p w:rsidR="00D31AEE" w:rsidRPr="000A4AB0" w:rsidRDefault="00D31AEE" w:rsidP="005D7994">
            <w:pPr>
              <w:jc w:val="both"/>
              <w:rPr>
                <w:sz w:val="22"/>
                <w:szCs w:val="22"/>
              </w:rPr>
            </w:pPr>
            <w:r w:rsidRPr="000A4AB0">
              <w:rPr>
                <w:sz w:val="22"/>
                <w:szCs w:val="22"/>
              </w:rPr>
              <w:t> </w:t>
            </w:r>
          </w:p>
        </w:tc>
      </w:tr>
      <w:tr w:rsidR="00D31AEE" w:rsidRPr="000A4AB0" w:rsidTr="005D7994">
        <w:trPr>
          <w:trHeight w:val="720"/>
        </w:trPr>
        <w:tc>
          <w:tcPr>
            <w:tcW w:w="1457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31AEE" w:rsidRPr="000A4AB0" w:rsidRDefault="00D31AEE" w:rsidP="005D7994">
            <w:pPr>
              <w:jc w:val="both"/>
              <w:rPr>
                <w:sz w:val="22"/>
                <w:szCs w:val="22"/>
              </w:rPr>
            </w:pPr>
            <w:r w:rsidRPr="000A4AB0">
              <w:rPr>
                <w:sz w:val="22"/>
                <w:szCs w:val="22"/>
              </w:rPr>
              <w:t>и соответствуют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tc>
      </w:tr>
      <w:tr w:rsidR="00D31AEE" w:rsidRPr="000A4AB0" w:rsidTr="005D7994">
        <w:trPr>
          <w:trHeight w:val="630"/>
        </w:trPr>
        <w:tc>
          <w:tcPr>
            <w:tcW w:w="336" w:type="dxa"/>
            <w:vMerge w:val="restart"/>
            <w:tcBorders>
              <w:top w:val="nil"/>
              <w:left w:val="single" w:sz="4" w:space="0" w:color="auto"/>
              <w:bottom w:val="single" w:sz="4" w:space="0" w:color="auto"/>
              <w:right w:val="single" w:sz="4" w:space="0" w:color="auto"/>
            </w:tcBorders>
            <w:shd w:val="clear" w:color="auto" w:fill="auto"/>
            <w:noWrap/>
          </w:tcPr>
          <w:p w:rsidR="00D31AEE" w:rsidRPr="000A4AB0" w:rsidRDefault="00D31AEE" w:rsidP="005D7994">
            <w:pPr>
              <w:jc w:val="both"/>
              <w:rPr>
                <w:b/>
                <w:bCs/>
                <w:sz w:val="22"/>
                <w:szCs w:val="22"/>
              </w:rPr>
            </w:pPr>
            <w:r w:rsidRPr="000A4AB0">
              <w:rPr>
                <w:b/>
                <w:bCs/>
                <w:sz w:val="22"/>
                <w:szCs w:val="22"/>
              </w:rPr>
              <w:t>9</w:t>
            </w:r>
          </w:p>
        </w:tc>
        <w:tc>
          <w:tcPr>
            <w:tcW w:w="3273" w:type="dxa"/>
            <w:gridSpan w:val="2"/>
            <w:tcBorders>
              <w:top w:val="nil"/>
              <w:left w:val="nil"/>
              <w:bottom w:val="single" w:sz="4" w:space="0" w:color="auto"/>
              <w:right w:val="single" w:sz="4" w:space="0" w:color="auto"/>
            </w:tcBorders>
            <w:shd w:val="clear" w:color="auto" w:fill="auto"/>
          </w:tcPr>
          <w:p w:rsidR="00D31AEE" w:rsidRPr="000A4AB0" w:rsidRDefault="00D31AEE" w:rsidP="005D7994">
            <w:pPr>
              <w:jc w:val="both"/>
              <w:rPr>
                <w:b/>
                <w:bCs/>
                <w:sz w:val="22"/>
                <w:szCs w:val="22"/>
              </w:rPr>
            </w:pPr>
            <w:r w:rsidRPr="000A4AB0">
              <w:rPr>
                <w:b/>
                <w:bCs/>
                <w:sz w:val="22"/>
                <w:szCs w:val="22"/>
              </w:rPr>
              <w:t xml:space="preserve">Сведения о включении в реестры субъектов малого и среднего предпринимательства </w:t>
            </w:r>
            <w:r w:rsidRPr="000A4AB0">
              <w:rPr>
                <w:i/>
                <w:iCs/>
                <w:sz w:val="22"/>
                <w:szCs w:val="22"/>
              </w:rPr>
              <w:t>(при наличии</w:t>
            </w:r>
            <w:r w:rsidRPr="000A4AB0">
              <w:rPr>
                <w:sz w:val="22"/>
                <w:szCs w:val="22"/>
              </w:rPr>
              <w:t>)</w:t>
            </w:r>
            <w:r w:rsidRPr="000A4AB0">
              <w:rPr>
                <w:b/>
                <w:bCs/>
                <w:sz w:val="22"/>
                <w:szCs w:val="22"/>
              </w:rPr>
              <w:t xml:space="preserve">: </w:t>
            </w:r>
          </w:p>
        </w:tc>
        <w:tc>
          <w:tcPr>
            <w:tcW w:w="10962" w:type="dxa"/>
            <w:gridSpan w:val="6"/>
            <w:tcBorders>
              <w:top w:val="nil"/>
              <w:left w:val="nil"/>
              <w:bottom w:val="single" w:sz="4" w:space="0" w:color="auto"/>
              <w:right w:val="single" w:sz="8" w:space="0" w:color="000000"/>
            </w:tcBorders>
            <w:shd w:val="clear" w:color="auto" w:fill="auto"/>
            <w:vAlign w:val="center"/>
          </w:tcPr>
          <w:p w:rsidR="00D31AEE" w:rsidRPr="000A4AB0" w:rsidRDefault="00D31AEE" w:rsidP="005D7994">
            <w:pPr>
              <w:jc w:val="both"/>
              <w:rPr>
                <w:sz w:val="22"/>
                <w:szCs w:val="22"/>
              </w:rPr>
            </w:pPr>
            <w:r w:rsidRPr="000A4AB0">
              <w:rPr>
                <w:sz w:val="22"/>
                <w:szCs w:val="22"/>
              </w:rPr>
              <w:t> </w:t>
            </w:r>
          </w:p>
        </w:tc>
      </w:tr>
      <w:tr w:rsidR="00D31AEE" w:rsidRPr="000A4AB0" w:rsidTr="005D7994">
        <w:trPr>
          <w:trHeight w:val="315"/>
        </w:trPr>
        <w:tc>
          <w:tcPr>
            <w:tcW w:w="336" w:type="dxa"/>
            <w:vMerge/>
            <w:tcBorders>
              <w:top w:val="nil"/>
              <w:left w:val="single" w:sz="4" w:space="0" w:color="auto"/>
              <w:bottom w:val="single" w:sz="4" w:space="0" w:color="auto"/>
              <w:right w:val="single" w:sz="4" w:space="0" w:color="auto"/>
            </w:tcBorders>
            <w:vAlign w:val="center"/>
          </w:tcPr>
          <w:p w:rsidR="00D31AEE" w:rsidRPr="000A4AB0" w:rsidRDefault="00D31AEE" w:rsidP="005D7994">
            <w:pPr>
              <w:jc w:val="both"/>
              <w:rPr>
                <w:b/>
                <w:bCs/>
                <w:sz w:val="22"/>
                <w:szCs w:val="22"/>
              </w:rPr>
            </w:pPr>
          </w:p>
        </w:tc>
        <w:tc>
          <w:tcPr>
            <w:tcW w:w="3273" w:type="dxa"/>
            <w:gridSpan w:val="2"/>
            <w:tcBorders>
              <w:top w:val="nil"/>
              <w:left w:val="nil"/>
              <w:bottom w:val="single" w:sz="4" w:space="0" w:color="auto"/>
              <w:right w:val="single" w:sz="4" w:space="0" w:color="auto"/>
            </w:tcBorders>
            <w:shd w:val="clear" w:color="auto" w:fill="auto"/>
            <w:vAlign w:val="center"/>
          </w:tcPr>
          <w:p w:rsidR="00D31AEE" w:rsidRPr="000A4AB0" w:rsidRDefault="00D31AEE" w:rsidP="005D7994">
            <w:pPr>
              <w:ind w:firstLineChars="200" w:firstLine="440"/>
              <w:jc w:val="right"/>
              <w:rPr>
                <w:sz w:val="22"/>
                <w:szCs w:val="22"/>
              </w:rPr>
            </w:pPr>
            <w:r w:rsidRPr="000A4AB0">
              <w:rPr>
                <w:sz w:val="22"/>
                <w:szCs w:val="22"/>
              </w:rPr>
              <w:t>наименование реестра:</w:t>
            </w:r>
          </w:p>
        </w:tc>
        <w:tc>
          <w:tcPr>
            <w:tcW w:w="10962" w:type="dxa"/>
            <w:gridSpan w:val="6"/>
            <w:tcBorders>
              <w:top w:val="nil"/>
              <w:left w:val="nil"/>
              <w:bottom w:val="single" w:sz="4" w:space="0" w:color="auto"/>
              <w:right w:val="single" w:sz="8" w:space="0" w:color="auto"/>
            </w:tcBorders>
            <w:shd w:val="clear" w:color="auto" w:fill="auto"/>
            <w:noWrap/>
            <w:vAlign w:val="center"/>
          </w:tcPr>
          <w:p w:rsidR="00D31AEE" w:rsidRPr="000A4AB0" w:rsidRDefault="00D31AEE" w:rsidP="005D7994">
            <w:pPr>
              <w:jc w:val="both"/>
              <w:rPr>
                <w:sz w:val="22"/>
                <w:szCs w:val="22"/>
              </w:rPr>
            </w:pPr>
            <w:r w:rsidRPr="000A4AB0">
              <w:rPr>
                <w:b/>
                <w:bCs/>
                <w:sz w:val="22"/>
                <w:szCs w:val="22"/>
              </w:rPr>
              <w:t> </w:t>
            </w:r>
            <w:r w:rsidRPr="000A4AB0">
              <w:rPr>
                <w:sz w:val="22"/>
                <w:szCs w:val="22"/>
              </w:rPr>
              <w:t> </w:t>
            </w:r>
          </w:p>
        </w:tc>
      </w:tr>
      <w:tr w:rsidR="00D31AEE" w:rsidRPr="000A4AB0" w:rsidTr="005D7994">
        <w:trPr>
          <w:trHeight w:val="315"/>
        </w:trPr>
        <w:tc>
          <w:tcPr>
            <w:tcW w:w="336" w:type="dxa"/>
            <w:vMerge/>
            <w:tcBorders>
              <w:top w:val="nil"/>
              <w:left w:val="single" w:sz="4" w:space="0" w:color="auto"/>
              <w:bottom w:val="single" w:sz="4" w:space="0" w:color="auto"/>
              <w:right w:val="single" w:sz="4" w:space="0" w:color="auto"/>
            </w:tcBorders>
            <w:vAlign w:val="center"/>
          </w:tcPr>
          <w:p w:rsidR="00D31AEE" w:rsidRPr="000A4AB0" w:rsidRDefault="00D31AEE" w:rsidP="005D7994">
            <w:pPr>
              <w:jc w:val="both"/>
              <w:rPr>
                <w:b/>
                <w:bCs/>
                <w:sz w:val="22"/>
                <w:szCs w:val="22"/>
              </w:rPr>
            </w:pPr>
          </w:p>
        </w:tc>
        <w:tc>
          <w:tcPr>
            <w:tcW w:w="3273" w:type="dxa"/>
            <w:gridSpan w:val="2"/>
            <w:tcBorders>
              <w:top w:val="nil"/>
              <w:left w:val="nil"/>
              <w:bottom w:val="single" w:sz="4" w:space="0" w:color="auto"/>
              <w:right w:val="single" w:sz="4" w:space="0" w:color="auto"/>
            </w:tcBorders>
            <w:shd w:val="clear" w:color="auto" w:fill="auto"/>
            <w:noWrap/>
            <w:vAlign w:val="center"/>
          </w:tcPr>
          <w:p w:rsidR="00D31AEE" w:rsidRPr="000A4AB0" w:rsidRDefault="00D31AEE" w:rsidP="005D7994">
            <w:pPr>
              <w:ind w:firstLineChars="200" w:firstLine="440"/>
              <w:jc w:val="right"/>
              <w:rPr>
                <w:sz w:val="22"/>
                <w:szCs w:val="22"/>
              </w:rPr>
            </w:pPr>
            <w:r w:rsidRPr="000A4AB0">
              <w:rPr>
                <w:sz w:val="22"/>
                <w:szCs w:val="22"/>
              </w:rPr>
              <w:t>номер реестровой записи:</w:t>
            </w:r>
          </w:p>
        </w:tc>
        <w:tc>
          <w:tcPr>
            <w:tcW w:w="10962" w:type="dxa"/>
            <w:gridSpan w:val="6"/>
            <w:tcBorders>
              <w:top w:val="nil"/>
              <w:left w:val="nil"/>
              <w:bottom w:val="single" w:sz="4" w:space="0" w:color="auto"/>
              <w:right w:val="single" w:sz="8" w:space="0" w:color="auto"/>
            </w:tcBorders>
            <w:shd w:val="clear" w:color="auto" w:fill="auto"/>
            <w:noWrap/>
            <w:vAlign w:val="center"/>
          </w:tcPr>
          <w:p w:rsidR="00D31AEE" w:rsidRPr="000A4AB0" w:rsidRDefault="00D31AEE" w:rsidP="005D7994">
            <w:pPr>
              <w:jc w:val="both"/>
              <w:rPr>
                <w:sz w:val="22"/>
                <w:szCs w:val="22"/>
              </w:rPr>
            </w:pPr>
            <w:r w:rsidRPr="000A4AB0">
              <w:rPr>
                <w:b/>
                <w:bCs/>
                <w:sz w:val="22"/>
                <w:szCs w:val="22"/>
              </w:rPr>
              <w:t> </w:t>
            </w:r>
            <w:r w:rsidRPr="000A4AB0">
              <w:rPr>
                <w:sz w:val="22"/>
                <w:szCs w:val="22"/>
              </w:rPr>
              <w:t> </w:t>
            </w:r>
          </w:p>
        </w:tc>
      </w:tr>
      <w:tr w:rsidR="00D31AEE" w:rsidRPr="000A4AB0" w:rsidTr="005D7994">
        <w:trPr>
          <w:trHeight w:val="315"/>
        </w:trPr>
        <w:tc>
          <w:tcPr>
            <w:tcW w:w="336" w:type="dxa"/>
            <w:vMerge/>
            <w:tcBorders>
              <w:top w:val="nil"/>
              <w:left w:val="single" w:sz="4" w:space="0" w:color="auto"/>
              <w:bottom w:val="single" w:sz="4" w:space="0" w:color="auto"/>
              <w:right w:val="single" w:sz="4" w:space="0" w:color="auto"/>
            </w:tcBorders>
            <w:vAlign w:val="center"/>
          </w:tcPr>
          <w:p w:rsidR="00D31AEE" w:rsidRPr="000A4AB0" w:rsidRDefault="00D31AEE" w:rsidP="005D7994">
            <w:pPr>
              <w:jc w:val="both"/>
              <w:rPr>
                <w:b/>
                <w:bCs/>
                <w:sz w:val="22"/>
                <w:szCs w:val="22"/>
              </w:rPr>
            </w:pPr>
          </w:p>
        </w:tc>
        <w:tc>
          <w:tcPr>
            <w:tcW w:w="3273" w:type="dxa"/>
            <w:gridSpan w:val="2"/>
            <w:tcBorders>
              <w:top w:val="nil"/>
              <w:left w:val="nil"/>
              <w:bottom w:val="single" w:sz="4" w:space="0" w:color="auto"/>
              <w:right w:val="single" w:sz="4" w:space="0" w:color="auto"/>
            </w:tcBorders>
            <w:shd w:val="clear" w:color="auto" w:fill="auto"/>
            <w:noWrap/>
            <w:vAlign w:val="center"/>
          </w:tcPr>
          <w:p w:rsidR="00D31AEE" w:rsidRPr="000A4AB0" w:rsidRDefault="00D31AEE" w:rsidP="005D7994">
            <w:pPr>
              <w:ind w:firstLineChars="200" w:firstLine="440"/>
              <w:jc w:val="right"/>
              <w:rPr>
                <w:sz w:val="22"/>
                <w:szCs w:val="22"/>
              </w:rPr>
            </w:pPr>
            <w:r w:rsidRPr="000A4AB0">
              <w:rPr>
                <w:sz w:val="22"/>
                <w:szCs w:val="22"/>
              </w:rPr>
              <w:t>дата включения в реестр:</w:t>
            </w:r>
          </w:p>
        </w:tc>
        <w:tc>
          <w:tcPr>
            <w:tcW w:w="10962" w:type="dxa"/>
            <w:gridSpan w:val="6"/>
            <w:tcBorders>
              <w:top w:val="nil"/>
              <w:left w:val="nil"/>
              <w:bottom w:val="single" w:sz="4" w:space="0" w:color="auto"/>
              <w:right w:val="single" w:sz="8" w:space="0" w:color="auto"/>
            </w:tcBorders>
            <w:shd w:val="clear" w:color="auto" w:fill="auto"/>
            <w:noWrap/>
            <w:vAlign w:val="center"/>
          </w:tcPr>
          <w:p w:rsidR="00D31AEE" w:rsidRPr="000A4AB0" w:rsidRDefault="00D31AEE" w:rsidP="005D7994">
            <w:pPr>
              <w:jc w:val="both"/>
              <w:rPr>
                <w:sz w:val="22"/>
                <w:szCs w:val="22"/>
              </w:rPr>
            </w:pPr>
            <w:r w:rsidRPr="000A4AB0">
              <w:rPr>
                <w:b/>
                <w:bCs/>
                <w:sz w:val="22"/>
                <w:szCs w:val="22"/>
              </w:rPr>
              <w:t> </w:t>
            </w:r>
            <w:r w:rsidRPr="000A4AB0">
              <w:rPr>
                <w:sz w:val="22"/>
                <w:szCs w:val="22"/>
              </w:rPr>
              <w:t> </w:t>
            </w:r>
          </w:p>
        </w:tc>
      </w:tr>
      <w:tr w:rsidR="00D31AEE" w:rsidRPr="000A4AB0" w:rsidTr="005D7994">
        <w:trPr>
          <w:trHeight w:val="330"/>
        </w:trPr>
        <w:tc>
          <w:tcPr>
            <w:tcW w:w="336" w:type="dxa"/>
            <w:vMerge/>
            <w:tcBorders>
              <w:top w:val="nil"/>
              <w:left w:val="single" w:sz="4" w:space="0" w:color="auto"/>
              <w:bottom w:val="single" w:sz="4" w:space="0" w:color="auto"/>
              <w:right w:val="single" w:sz="4" w:space="0" w:color="auto"/>
            </w:tcBorders>
            <w:vAlign w:val="center"/>
          </w:tcPr>
          <w:p w:rsidR="00D31AEE" w:rsidRPr="000A4AB0" w:rsidRDefault="00D31AEE" w:rsidP="005D7994">
            <w:pPr>
              <w:jc w:val="both"/>
              <w:rPr>
                <w:b/>
                <w:bCs/>
                <w:sz w:val="22"/>
                <w:szCs w:val="22"/>
              </w:rPr>
            </w:pPr>
          </w:p>
        </w:tc>
        <w:tc>
          <w:tcPr>
            <w:tcW w:w="3273" w:type="dxa"/>
            <w:gridSpan w:val="2"/>
            <w:tcBorders>
              <w:top w:val="nil"/>
              <w:left w:val="nil"/>
              <w:bottom w:val="single" w:sz="4" w:space="0" w:color="auto"/>
              <w:right w:val="single" w:sz="4" w:space="0" w:color="auto"/>
            </w:tcBorders>
            <w:shd w:val="clear" w:color="auto" w:fill="auto"/>
            <w:noWrap/>
            <w:vAlign w:val="center"/>
          </w:tcPr>
          <w:p w:rsidR="00D31AEE" w:rsidRPr="000A4AB0" w:rsidRDefault="00D31AEE" w:rsidP="005D7994">
            <w:pPr>
              <w:ind w:firstLineChars="200" w:firstLine="440"/>
              <w:jc w:val="right"/>
              <w:rPr>
                <w:sz w:val="22"/>
                <w:szCs w:val="22"/>
              </w:rPr>
            </w:pPr>
            <w:r w:rsidRPr="000A4AB0">
              <w:rPr>
                <w:sz w:val="22"/>
                <w:szCs w:val="22"/>
              </w:rPr>
              <w:t>орган, внесший запись в реестр:</w:t>
            </w:r>
          </w:p>
        </w:tc>
        <w:tc>
          <w:tcPr>
            <w:tcW w:w="10962" w:type="dxa"/>
            <w:gridSpan w:val="6"/>
            <w:tcBorders>
              <w:top w:val="nil"/>
              <w:left w:val="nil"/>
              <w:bottom w:val="single" w:sz="4" w:space="0" w:color="auto"/>
              <w:right w:val="single" w:sz="8" w:space="0" w:color="auto"/>
            </w:tcBorders>
            <w:shd w:val="clear" w:color="auto" w:fill="auto"/>
            <w:noWrap/>
            <w:vAlign w:val="center"/>
          </w:tcPr>
          <w:p w:rsidR="00D31AEE" w:rsidRPr="000A4AB0" w:rsidRDefault="00D31AEE" w:rsidP="005D7994">
            <w:pPr>
              <w:jc w:val="both"/>
              <w:rPr>
                <w:sz w:val="22"/>
                <w:szCs w:val="22"/>
              </w:rPr>
            </w:pPr>
          </w:p>
        </w:tc>
      </w:tr>
      <w:tr w:rsidR="00D31AEE" w:rsidRPr="000A4AB0" w:rsidTr="005D7994">
        <w:trPr>
          <w:trHeight w:val="1065"/>
        </w:trPr>
        <w:tc>
          <w:tcPr>
            <w:tcW w:w="336" w:type="dxa"/>
            <w:tcBorders>
              <w:top w:val="nil"/>
              <w:left w:val="nil"/>
              <w:bottom w:val="nil"/>
              <w:right w:val="nil"/>
            </w:tcBorders>
            <w:shd w:val="clear" w:color="auto" w:fill="auto"/>
            <w:hideMark/>
          </w:tcPr>
          <w:p w:rsidR="00D31AEE" w:rsidRPr="000A4AB0" w:rsidRDefault="00D31AEE" w:rsidP="005D7994">
            <w:pPr>
              <w:jc w:val="both"/>
              <w:rPr>
                <w:sz w:val="22"/>
                <w:szCs w:val="22"/>
              </w:rPr>
            </w:pPr>
          </w:p>
        </w:tc>
        <w:tc>
          <w:tcPr>
            <w:tcW w:w="3273" w:type="dxa"/>
            <w:gridSpan w:val="2"/>
            <w:tcBorders>
              <w:top w:val="nil"/>
              <w:left w:val="nil"/>
              <w:bottom w:val="nil"/>
              <w:right w:val="nil"/>
            </w:tcBorders>
            <w:shd w:val="clear" w:color="auto" w:fill="auto"/>
            <w:vAlign w:val="bottom"/>
            <w:hideMark/>
          </w:tcPr>
          <w:p w:rsidR="00D31AEE" w:rsidRPr="000A4AB0" w:rsidRDefault="00D31AEE" w:rsidP="005D7994">
            <w:pPr>
              <w:jc w:val="both"/>
              <w:rPr>
                <w:sz w:val="22"/>
                <w:szCs w:val="22"/>
              </w:rPr>
            </w:pPr>
            <w:r w:rsidRPr="000A4AB0">
              <w:rPr>
                <w:sz w:val="22"/>
                <w:szCs w:val="22"/>
              </w:rPr>
              <w:t>__________________________________</w:t>
            </w:r>
          </w:p>
        </w:tc>
        <w:tc>
          <w:tcPr>
            <w:tcW w:w="2196" w:type="dxa"/>
            <w:tcBorders>
              <w:top w:val="nil"/>
              <w:left w:val="nil"/>
              <w:bottom w:val="nil"/>
              <w:right w:val="nil"/>
            </w:tcBorders>
            <w:shd w:val="clear" w:color="auto" w:fill="auto"/>
            <w:vAlign w:val="bottom"/>
            <w:hideMark/>
          </w:tcPr>
          <w:p w:rsidR="00D31AEE" w:rsidRPr="000A4AB0" w:rsidRDefault="00D31AEE" w:rsidP="005D7994">
            <w:pPr>
              <w:jc w:val="both"/>
              <w:rPr>
                <w:sz w:val="22"/>
                <w:szCs w:val="22"/>
              </w:rPr>
            </w:pPr>
            <w:r w:rsidRPr="000A4AB0">
              <w:rPr>
                <w:sz w:val="22"/>
                <w:szCs w:val="22"/>
              </w:rPr>
              <w:t>______________________</w:t>
            </w:r>
          </w:p>
        </w:tc>
        <w:tc>
          <w:tcPr>
            <w:tcW w:w="8766" w:type="dxa"/>
            <w:gridSpan w:val="5"/>
            <w:tcBorders>
              <w:top w:val="single" w:sz="4" w:space="0" w:color="auto"/>
              <w:left w:val="nil"/>
              <w:bottom w:val="nil"/>
              <w:right w:val="nil"/>
            </w:tcBorders>
            <w:shd w:val="clear" w:color="auto" w:fill="auto"/>
            <w:vAlign w:val="bottom"/>
            <w:hideMark/>
          </w:tcPr>
          <w:p w:rsidR="00D31AEE" w:rsidRPr="000A4AB0" w:rsidRDefault="00D31AEE" w:rsidP="005D7994">
            <w:pPr>
              <w:jc w:val="both"/>
              <w:rPr>
                <w:sz w:val="22"/>
                <w:szCs w:val="22"/>
              </w:rPr>
            </w:pPr>
            <w:r w:rsidRPr="000A4AB0">
              <w:rPr>
                <w:sz w:val="22"/>
                <w:szCs w:val="22"/>
              </w:rPr>
              <w:t>_________________________________</w:t>
            </w:r>
          </w:p>
        </w:tc>
      </w:tr>
      <w:tr w:rsidR="00D31AEE" w:rsidRPr="000A4AB0" w:rsidTr="005D7994">
        <w:trPr>
          <w:trHeight w:val="330"/>
        </w:trPr>
        <w:tc>
          <w:tcPr>
            <w:tcW w:w="336" w:type="dxa"/>
            <w:tcBorders>
              <w:top w:val="nil"/>
              <w:left w:val="nil"/>
              <w:bottom w:val="nil"/>
              <w:right w:val="nil"/>
            </w:tcBorders>
            <w:shd w:val="clear" w:color="auto" w:fill="auto"/>
            <w:hideMark/>
          </w:tcPr>
          <w:p w:rsidR="00D31AEE" w:rsidRPr="000A4AB0" w:rsidRDefault="00D31AEE" w:rsidP="005D7994">
            <w:pPr>
              <w:jc w:val="both"/>
              <w:rPr>
                <w:sz w:val="22"/>
                <w:szCs w:val="22"/>
              </w:rPr>
            </w:pPr>
          </w:p>
        </w:tc>
        <w:tc>
          <w:tcPr>
            <w:tcW w:w="3273" w:type="dxa"/>
            <w:gridSpan w:val="2"/>
            <w:tcBorders>
              <w:top w:val="nil"/>
              <w:left w:val="nil"/>
              <w:bottom w:val="nil"/>
              <w:right w:val="nil"/>
            </w:tcBorders>
            <w:shd w:val="clear" w:color="auto" w:fill="auto"/>
            <w:hideMark/>
          </w:tcPr>
          <w:p w:rsidR="00D31AEE" w:rsidRPr="000A4AB0" w:rsidRDefault="00D31AEE" w:rsidP="005D7994">
            <w:pPr>
              <w:jc w:val="both"/>
              <w:rPr>
                <w:i/>
                <w:iCs/>
                <w:sz w:val="22"/>
                <w:szCs w:val="22"/>
              </w:rPr>
            </w:pPr>
            <w:r w:rsidRPr="000A4AB0">
              <w:rPr>
                <w:i/>
                <w:iCs/>
                <w:sz w:val="22"/>
                <w:szCs w:val="22"/>
              </w:rPr>
              <w:t>(должность)</w:t>
            </w:r>
          </w:p>
        </w:tc>
        <w:tc>
          <w:tcPr>
            <w:tcW w:w="2196" w:type="dxa"/>
            <w:tcBorders>
              <w:top w:val="nil"/>
              <w:left w:val="nil"/>
              <w:bottom w:val="nil"/>
              <w:right w:val="nil"/>
            </w:tcBorders>
            <w:shd w:val="clear" w:color="auto" w:fill="auto"/>
            <w:hideMark/>
          </w:tcPr>
          <w:p w:rsidR="00D31AEE" w:rsidRPr="000A4AB0" w:rsidRDefault="00D31AEE" w:rsidP="005D7994">
            <w:pPr>
              <w:jc w:val="both"/>
              <w:rPr>
                <w:i/>
                <w:iCs/>
                <w:sz w:val="22"/>
                <w:szCs w:val="22"/>
              </w:rPr>
            </w:pPr>
            <w:r w:rsidRPr="000A4AB0">
              <w:rPr>
                <w:i/>
                <w:iCs/>
                <w:sz w:val="22"/>
                <w:szCs w:val="22"/>
              </w:rPr>
              <w:t>(подпись, М.П.)</w:t>
            </w:r>
          </w:p>
        </w:tc>
        <w:tc>
          <w:tcPr>
            <w:tcW w:w="8766" w:type="dxa"/>
            <w:gridSpan w:val="5"/>
            <w:tcBorders>
              <w:top w:val="nil"/>
              <w:left w:val="nil"/>
              <w:bottom w:val="nil"/>
              <w:right w:val="nil"/>
            </w:tcBorders>
            <w:shd w:val="clear" w:color="auto" w:fill="auto"/>
            <w:hideMark/>
          </w:tcPr>
          <w:p w:rsidR="00D31AEE" w:rsidRPr="000A4AB0" w:rsidRDefault="00D31AEE" w:rsidP="005D7994">
            <w:pPr>
              <w:jc w:val="both"/>
              <w:rPr>
                <w:i/>
                <w:iCs/>
                <w:sz w:val="22"/>
                <w:szCs w:val="22"/>
              </w:rPr>
            </w:pPr>
            <w:r w:rsidRPr="000A4AB0">
              <w:rPr>
                <w:i/>
                <w:iCs/>
                <w:sz w:val="22"/>
                <w:szCs w:val="22"/>
              </w:rPr>
              <w:t>(Ф.И.О)</w:t>
            </w:r>
          </w:p>
        </w:tc>
      </w:tr>
      <w:tr w:rsidR="00D31AEE" w:rsidRPr="000A4AB0" w:rsidTr="005D7994">
        <w:trPr>
          <w:trHeight w:val="495"/>
        </w:trPr>
        <w:tc>
          <w:tcPr>
            <w:tcW w:w="336" w:type="dxa"/>
            <w:tcBorders>
              <w:top w:val="nil"/>
              <w:left w:val="nil"/>
              <w:bottom w:val="nil"/>
              <w:right w:val="nil"/>
            </w:tcBorders>
            <w:shd w:val="clear" w:color="auto" w:fill="auto"/>
            <w:noWrap/>
            <w:hideMark/>
          </w:tcPr>
          <w:p w:rsidR="00D31AEE" w:rsidRPr="000A4AB0" w:rsidRDefault="00D31AEE" w:rsidP="005D7994">
            <w:pPr>
              <w:jc w:val="both"/>
              <w:rPr>
                <w:sz w:val="22"/>
                <w:szCs w:val="22"/>
              </w:rPr>
            </w:pPr>
          </w:p>
        </w:tc>
        <w:tc>
          <w:tcPr>
            <w:tcW w:w="3273" w:type="dxa"/>
            <w:gridSpan w:val="2"/>
            <w:tcBorders>
              <w:top w:val="nil"/>
              <w:left w:val="nil"/>
              <w:bottom w:val="nil"/>
              <w:right w:val="nil"/>
            </w:tcBorders>
            <w:shd w:val="clear" w:color="auto" w:fill="auto"/>
            <w:noWrap/>
            <w:vAlign w:val="center"/>
            <w:hideMark/>
          </w:tcPr>
          <w:p w:rsidR="00D31AEE" w:rsidRPr="000A4AB0" w:rsidRDefault="00D31AEE" w:rsidP="005D7994">
            <w:pPr>
              <w:jc w:val="both"/>
              <w:rPr>
                <w:sz w:val="22"/>
                <w:szCs w:val="22"/>
              </w:rPr>
            </w:pPr>
          </w:p>
        </w:tc>
        <w:tc>
          <w:tcPr>
            <w:tcW w:w="2196" w:type="dxa"/>
            <w:tcBorders>
              <w:top w:val="nil"/>
              <w:left w:val="nil"/>
              <w:bottom w:val="nil"/>
              <w:right w:val="nil"/>
            </w:tcBorders>
            <w:shd w:val="clear" w:color="auto" w:fill="auto"/>
            <w:vAlign w:val="bottom"/>
            <w:hideMark/>
          </w:tcPr>
          <w:p w:rsidR="00D31AEE" w:rsidRPr="000A4AB0" w:rsidRDefault="00D31AEE" w:rsidP="005D7994">
            <w:pPr>
              <w:jc w:val="both"/>
              <w:rPr>
                <w:sz w:val="22"/>
                <w:szCs w:val="22"/>
              </w:rPr>
            </w:pPr>
            <w:r w:rsidRPr="000A4AB0">
              <w:rPr>
                <w:sz w:val="22"/>
                <w:szCs w:val="22"/>
              </w:rPr>
              <w:t>______________________</w:t>
            </w:r>
          </w:p>
        </w:tc>
        <w:tc>
          <w:tcPr>
            <w:tcW w:w="4115" w:type="dxa"/>
            <w:gridSpan w:val="2"/>
            <w:tcBorders>
              <w:top w:val="nil"/>
              <w:left w:val="nil"/>
              <w:bottom w:val="nil"/>
              <w:right w:val="nil"/>
            </w:tcBorders>
            <w:shd w:val="clear" w:color="auto" w:fill="auto"/>
            <w:noWrap/>
            <w:vAlign w:val="center"/>
            <w:hideMark/>
          </w:tcPr>
          <w:p w:rsidR="00D31AEE" w:rsidRPr="000A4AB0" w:rsidRDefault="00D31AEE" w:rsidP="005D7994">
            <w:pPr>
              <w:jc w:val="both"/>
              <w:rPr>
                <w:sz w:val="22"/>
                <w:szCs w:val="22"/>
              </w:rPr>
            </w:pPr>
          </w:p>
        </w:tc>
        <w:tc>
          <w:tcPr>
            <w:tcW w:w="4651" w:type="dxa"/>
            <w:gridSpan w:val="3"/>
            <w:tcBorders>
              <w:top w:val="nil"/>
              <w:left w:val="nil"/>
              <w:bottom w:val="nil"/>
              <w:right w:val="nil"/>
            </w:tcBorders>
            <w:shd w:val="clear" w:color="auto" w:fill="auto"/>
            <w:noWrap/>
            <w:vAlign w:val="center"/>
            <w:hideMark/>
          </w:tcPr>
          <w:p w:rsidR="00D31AEE" w:rsidRPr="000A4AB0" w:rsidRDefault="00D31AEE" w:rsidP="005D7994">
            <w:pPr>
              <w:jc w:val="both"/>
              <w:rPr>
                <w:sz w:val="22"/>
                <w:szCs w:val="22"/>
              </w:rPr>
            </w:pPr>
          </w:p>
        </w:tc>
      </w:tr>
      <w:tr w:rsidR="00D31AEE" w:rsidRPr="000A4AB0" w:rsidTr="005D7994">
        <w:trPr>
          <w:trHeight w:val="300"/>
        </w:trPr>
        <w:tc>
          <w:tcPr>
            <w:tcW w:w="336" w:type="dxa"/>
            <w:tcBorders>
              <w:top w:val="nil"/>
              <w:left w:val="nil"/>
              <w:bottom w:val="nil"/>
              <w:right w:val="nil"/>
            </w:tcBorders>
            <w:shd w:val="clear" w:color="auto" w:fill="auto"/>
            <w:noWrap/>
            <w:hideMark/>
          </w:tcPr>
          <w:p w:rsidR="00D31AEE" w:rsidRPr="000A4AB0" w:rsidRDefault="00D31AEE" w:rsidP="005D7994">
            <w:pPr>
              <w:jc w:val="both"/>
              <w:rPr>
                <w:sz w:val="22"/>
                <w:szCs w:val="22"/>
              </w:rPr>
            </w:pPr>
          </w:p>
        </w:tc>
        <w:tc>
          <w:tcPr>
            <w:tcW w:w="3273" w:type="dxa"/>
            <w:gridSpan w:val="2"/>
            <w:tcBorders>
              <w:top w:val="nil"/>
              <w:left w:val="nil"/>
              <w:bottom w:val="nil"/>
              <w:right w:val="nil"/>
            </w:tcBorders>
            <w:shd w:val="clear" w:color="auto" w:fill="auto"/>
            <w:noWrap/>
            <w:vAlign w:val="center"/>
            <w:hideMark/>
          </w:tcPr>
          <w:p w:rsidR="00D31AEE" w:rsidRPr="000A4AB0" w:rsidRDefault="00D31AEE" w:rsidP="005D7994">
            <w:pPr>
              <w:jc w:val="both"/>
              <w:rPr>
                <w:sz w:val="22"/>
                <w:szCs w:val="22"/>
              </w:rPr>
            </w:pPr>
          </w:p>
        </w:tc>
        <w:tc>
          <w:tcPr>
            <w:tcW w:w="2196" w:type="dxa"/>
            <w:tcBorders>
              <w:top w:val="nil"/>
              <w:left w:val="nil"/>
              <w:bottom w:val="nil"/>
              <w:right w:val="nil"/>
            </w:tcBorders>
            <w:shd w:val="clear" w:color="auto" w:fill="auto"/>
            <w:hideMark/>
          </w:tcPr>
          <w:p w:rsidR="00D31AEE" w:rsidRPr="000A4AB0" w:rsidRDefault="00D31AEE" w:rsidP="005D7994">
            <w:pPr>
              <w:jc w:val="both"/>
              <w:rPr>
                <w:i/>
                <w:iCs/>
                <w:sz w:val="22"/>
                <w:szCs w:val="22"/>
              </w:rPr>
            </w:pPr>
            <w:r w:rsidRPr="000A4AB0">
              <w:rPr>
                <w:i/>
                <w:iCs/>
                <w:sz w:val="22"/>
                <w:szCs w:val="22"/>
              </w:rPr>
              <w:t>(дата)</w:t>
            </w:r>
          </w:p>
        </w:tc>
        <w:tc>
          <w:tcPr>
            <w:tcW w:w="4115" w:type="dxa"/>
            <w:gridSpan w:val="2"/>
            <w:tcBorders>
              <w:top w:val="nil"/>
              <w:left w:val="nil"/>
              <w:bottom w:val="nil"/>
              <w:right w:val="nil"/>
            </w:tcBorders>
            <w:shd w:val="clear" w:color="auto" w:fill="auto"/>
            <w:noWrap/>
            <w:vAlign w:val="center"/>
            <w:hideMark/>
          </w:tcPr>
          <w:p w:rsidR="00D31AEE" w:rsidRPr="000A4AB0" w:rsidRDefault="00D31AEE" w:rsidP="005D7994">
            <w:pPr>
              <w:jc w:val="both"/>
              <w:rPr>
                <w:sz w:val="22"/>
                <w:szCs w:val="22"/>
              </w:rPr>
            </w:pPr>
          </w:p>
        </w:tc>
        <w:tc>
          <w:tcPr>
            <w:tcW w:w="4651" w:type="dxa"/>
            <w:gridSpan w:val="3"/>
            <w:tcBorders>
              <w:top w:val="nil"/>
              <w:left w:val="nil"/>
              <w:bottom w:val="nil"/>
              <w:right w:val="nil"/>
            </w:tcBorders>
            <w:shd w:val="clear" w:color="auto" w:fill="auto"/>
            <w:noWrap/>
            <w:vAlign w:val="center"/>
            <w:hideMark/>
          </w:tcPr>
          <w:p w:rsidR="00D31AEE" w:rsidRPr="000A4AB0" w:rsidRDefault="00D31AEE" w:rsidP="005D7994">
            <w:pPr>
              <w:jc w:val="both"/>
              <w:rPr>
                <w:sz w:val="22"/>
                <w:szCs w:val="22"/>
              </w:rPr>
            </w:pPr>
          </w:p>
        </w:tc>
      </w:tr>
    </w:tbl>
    <w:p w:rsidR="00D31AEE" w:rsidRPr="000A4AB0" w:rsidRDefault="00D31AEE" w:rsidP="002C061F">
      <w:pPr>
        <w:pBdr>
          <w:bottom w:val="single" w:sz="12" w:space="10" w:color="auto"/>
        </w:pBdr>
        <w:ind w:left="567"/>
        <w:jc w:val="center"/>
        <w:rPr>
          <w:color w:val="000000"/>
          <w:sz w:val="22"/>
          <w:szCs w:val="22"/>
        </w:rPr>
      </w:pPr>
      <w:r w:rsidRPr="000A4AB0">
        <w:rPr>
          <w:color w:val="000000"/>
          <w:sz w:val="22"/>
          <w:szCs w:val="22"/>
        </w:rPr>
        <w:t>конец формы</w:t>
      </w:r>
    </w:p>
    <w:p w:rsidR="00D31AEE" w:rsidRPr="000A4AB0" w:rsidRDefault="00D31AEE" w:rsidP="002C061F">
      <w:pPr>
        <w:ind w:left="567"/>
        <w:jc w:val="center"/>
        <w:rPr>
          <w:color w:val="000000"/>
          <w:sz w:val="22"/>
          <w:szCs w:val="22"/>
        </w:rPr>
      </w:pPr>
    </w:p>
    <w:p w:rsidR="00D31AEE" w:rsidRPr="000A4AB0" w:rsidRDefault="00D31AEE" w:rsidP="002C061F">
      <w:pPr>
        <w:pStyle w:val="30"/>
        <w:pBdr>
          <w:bottom w:val="single" w:sz="12" w:space="1" w:color="auto"/>
        </w:pBdr>
        <w:rPr>
          <w:sz w:val="22"/>
          <w:szCs w:val="22"/>
        </w:rPr>
      </w:pPr>
      <w:r w:rsidRPr="000A4AB0">
        <w:rPr>
          <w:sz w:val="22"/>
          <w:szCs w:val="22"/>
        </w:rPr>
        <w:t>6.2.2. Форма Декларация субъекта малого и среднего предпринимательства о соответствии критериям, установленным статьей 4 Федерального закона «О развитии малого и среднего предпринимательства в Российской Федерации» (Форма 2) необходимая для заполнения, если Участник является индивидуальным предпринимателем/главой крестьянского (фермерского) хозяйства:</w:t>
      </w:r>
    </w:p>
    <w:p w:rsidR="00D31AEE" w:rsidRPr="000A4AB0" w:rsidRDefault="00D31AEE" w:rsidP="002C061F">
      <w:pPr>
        <w:pStyle w:val="30"/>
        <w:pBdr>
          <w:bottom w:val="single" w:sz="12" w:space="1" w:color="auto"/>
        </w:pBdr>
        <w:rPr>
          <w:sz w:val="22"/>
          <w:szCs w:val="22"/>
        </w:rPr>
      </w:pPr>
    </w:p>
    <w:p w:rsidR="00D31AEE" w:rsidRPr="000A4AB0" w:rsidRDefault="00D31AEE" w:rsidP="002C061F">
      <w:pPr>
        <w:ind w:left="567"/>
        <w:jc w:val="center"/>
        <w:rPr>
          <w:color w:val="000000"/>
          <w:sz w:val="22"/>
          <w:szCs w:val="22"/>
        </w:rPr>
      </w:pPr>
      <w:r w:rsidRPr="000A4AB0">
        <w:rPr>
          <w:color w:val="000000"/>
          <w:sz w:val="22"/>
          <w:szCs w:val="22"/>
        </w:rPr>
        <w:t>начало формы</w:t>
      </w:r>
    </w:p>
    <w:tbl>
      <w:tblPr>
        <w:tblW w:w="14175" w:type="dxa"/>
        <w:tblLook w:val="04A0" w:firstRow="1" w:lastRow="0" w:firstColumn="1" w:lastColumn="0" w:noHBand="0" w:noVBand="1"/>
      </w:tblPr>
      <w:tblGrid>
        <w:gridCol w:w="1069"/>
        <w:gridCol w:w="4744"/>
        <w:gridCol w:w="8362"/>
      </w:tblGrid>
      <w:tr w:rsidR="00D31AEE" w:rsidRPr="000A4AB0" w:rsidTr="005D7994">
        <w:trPr>
          <w:trHeight w:val="1620"/>
        </w:trPr>
        <w:tc>
          <w:tcPr>
            <w:tcW w:w="14175" w:type="dxa"/>
            <w:gridSpan w:val="3"/>
            <w:tcBorders>
              <w:top w:val="nil"/>
              <w:left w:val="nil"/>
              <w:bottom w:val="nil"/>
              <w:right w:val="nil"/>
            </w:tcBorders>
            <w:shd w:val="clear" w:color="auto" w:fill="auto"/>
            <w:vAlign w:val="center"/>
            <w:hideMark/>
          </w:tcPr>
          <w:p w:rsidR="00D31AEE" w:rsidRPr="000A4AB0" w:rsidRDefault="00D31AEE" w:rsidP="005D7994">
            <w:pPr>
              <w:ind w:left="1169"/>
              <w:jc w:val="center"/>
              <w:rPr>
                <w:b/>
                <w:bCs/>
                <w:sz w:val="22"/>
                <w:szCs w:val="22"/>
              </w:rPr>
            </w:pPr>
          </w:p>
          <w:p w:rsidR="00D31AEE" w:rsidRPr="000A4AB0" w:rsidRDefault="00D31AEE" w:rsidP="005D7994">
            <w:pPr>
              <w:ind w:left="1169"/>
              <w:jc w:val="center"/>
              <w:rPr>
                <w:b/>
                <w:bCs/>
                <w:sz w:val="22"/>
                <w:szCs w:val="22"/>
              </w:rPr>
            </w:pPr>
          </w:p>
          <w:p w:rsidR="00D31AEE" w:rsidRPr="000A4AB0" w:rsidRDefault="00D31AEE" w:rsidP="005D7994">
            <w:pPr>
              <w:ind w:left="1169"/>
              <w:jc w:val="center"/>
              <w:rPr>
                <w:b/>
                <w:bCs/>
                <w:sz w:val="22"/>
                <w:szCs w:val="22"/>
              </w:rPr>
            </w:pPr>
            <w:r w:rsidRPr="000A4AB0">
              <w:rPr>
                <w:b/>
                <w:bCs/>
                <w:sz w:val="22"/>
                <w:szCs w:val="22"/>
              </w:rPr>
              <w:t>Декларация субъекта малого и среднего предпринимательства</w:t>
            </w:r>
          </w:p>
          <w:p w:rsidR="00D31AEE" w:rsidRPr="000A4AB0" w:rsidRDefault="00D31AEE" w:rsidP="005D7994">
            <w:pPr>
              <w:ind w:left="1169"/>
              <w:jc w:val="center"/>
              <w:rPr>
                <w:b/>
                <w:bCs/>
                <w:sz w:val="22"/>
                <w:szCs w:val="22"/>
              </w:rPr>
            </w:pPr>
            <w:r w:rsidRPr="000A4AB0">
              <w:rPr>
                <w:b/>
                <w:bCs/>
                <w:sz w:val="22"/>
                <w:szCs w:val="22"/>
              </w:rPr>
              <w:t>о соответствии критериям, установленным статьей 4 Федерального закона</w:t>
            </w:r>
          </w:p>
          <w:p w:rsidR="00D31AEE" w:rsidRPr="000A4AB0" w:rsidRDefault="00D31AEE" w:rsidP="005D7994">
            <w:pPr>
              <w:ind w:left="1169"/>
              <w:jc w:val="center"/>
              <w:rPr>
                <w:b/>
                <w:bCs/>
                <w:sz w:val="22"/>
                <w:szCs w:val="22"/>
              </w:rPr>
            </w:pPr>
            <w:r w:rsidRPr="000A4AB0">
              <w:rPr>
                <w:b/>
                <w:bCs/>
                <w:sz w:val="22"/>
                <w:szCs w:val="22"/>
              </w:rPr>
              <w:t>"О развитии малого и среднего предпринимательства в Российской Федерации"</w:t>
            </w:r>
          </w:p>
        </w:tc>
      </w:tr>
      <w:tr w:rsidR="00D31AEE" w:rsidRPr="000A4AB0" w:rsidTr="005D7994">
        <w:trPr>
          <w:trHeight w:val="1215"/>
        </w:trPr>
        <w:tc>
          <w:tcPr>
            <w:tcW w:w="1069" w:type="dxa"/>
            <w:tcBorders>
              <w:top w:val="nil"/>
              <w:left w:val="nil"/>
              <w:bottom w:val="nil"/>
              <w:right w:val="nil"/>
            </w:tcBorders>
            <w:shd w:val="clear" w:color="auto" w:fill="auto"/>
            <w:noWrap/>
            <w:hideMark/>
          </w:tcPr>
          <w:p w:rsidR="00D31AEE" w:rsidRPr="000A4AB0" w:rsidRDefault="00D31AEE" w:rsidP="005D7994">
            <w:pPr>
              <w:jc w:val="both"/>
              <w:rPr>
                <w:sz w:val="22"/>
                <w:szCs w:val="22"/>
              </w:rPr>
            </w:pPr>
          </w:p>
        </w:tc>
        <w:tc>
          <w:tcPr>
            <w:tcW w:w="4744" w:type="dxa"/>
            <w:tcBorders>
              <w:top w:val="nil"/>
              <w:left w:val="nil"/>
              <w:bottom w:val="nil"/>
              <w:right w:val="nil"/>
            </w:tcBorders>
            <w:shd w:val="clear" w:color="auto" w:fill="auto"/>
            <w:vAlign w:val="bottom"/>
            <w:hideMark/>
          </w:tcPr>
          <w:p w:rsidR="00D31AEE" w:rsidRPr="000A4AB0" w:rsidRDefault="00D31AEE" w:rsidP="005D7994">
            <w:pPr>
              <w:jc w:val="both"/>
              <w:rPr>
                <w:sz w:val="22"/>
                <w:szCs w:val="22"/>
              </w:rPr>
            </w:pPr>
            <w:r w:rsidRPr="000A4AB0">
              <w:rPr>
                <w:sz w:val="22"/>
                <w:szCs w:val="22"/>
              </w:rPr>
              <w:t>Фамилия имя отчество (полностью)</w:t>
            </w:r>
            <w:r w:rsidRPr="000A4AB0">
              <w:rPr>
                <w:sz w:val="22"/>
                <w:szCs w:val="22"/>
              </w:rPr>
              <w:br/>
              <w:t>индивидуального предпринимателя/главы</w:t>
            </w:r>
            <w:r w:rsidRPr="000A4AB0">
              <w:rPr>
                <w:sz w:val="22"/>
                <w:szCs w:val="22"/>
              </w:rPr>
              <w:br/>
              <w:t>крестьянского (фермерского) хозяйства:</w:t>
            </w:r>
          </w:p>
        </w:tc>
        <w:tc>
          <w:tcPr>
            <w:tcW w:w="8362" w:type="dxa"/>
            <w:tcBorders>
              <w:top w:val="nil"/>
              <w:left w:val="nil"/>
              <w:bottom w:val="single" w:sz="4" w:space="0" w:color="auto"/>
              <w:right w:val="nil"/>
            </w:tcBorders>
            <w:shd w:val="clear" w:color="auto" w:fill="auto"/>
            <w:vAlign w:val="center"/>
            <w:hideMark/>
          </w:tcPr>
          <w:p w:rsidR="00D31AEE" w:rsidRPr="000A4AB0" w:rsidRDefault="00D31AEE" w:rsidP="005D7994">
            <w:pPr>
              <w:ind w:right="2484"/>
              <w:jc w:val="both"/>
              <w:rPr>
                <w:b/>
                <w:bCs/>
                <w:sz w:val="22"/>
                <w:szCs w:val="22"/>
              </w:rPr>
            </w:pPr>
            <w:r w:rsidRPr="000A4AB0">
              <w:rPr>
                <w:b/>
                <w:bCs/>
                <w:sz w:val="22"/>
                <w:szCs w:val="22"/>
              </w:rPr>
              <w:t> </w:t>
            </w:r>
          </w:p>
        </w:tc>
      </w:tr>
      <w:tr w:rsidR="00D31AEE" w:rsidRPr="000A4AB0" w:rsidTr="005D7994">
        <w:trPr>
          <w:trHeight w:val="405"/>
        </w:trPr>
        <w:tc>
          <w:tcPr>
            <w:tcW w:w="1069" w:type="dxa"/>
            <w:tcBorders>
              <w:top w:val="nil"/>
              <w:left w:val="nil"/>
              <w:bottom w:val="nil"/>
              <w:right w:val="nil"/>
            </w:tcBorders>
            <w:shd w:val="clear" w:color="auto" w:fill="auto"/>
            <w:noWrap/>
            <w:hideMark/>
          </w:tcPr>
          <w:p w:rsidR="00D31AEE" w:rsidRPr="000A4AB0" w:rsidRDefault="00D31AEE" w:rsidP="005D7994">
            <w:pPr>
              <w:jc w:val="both"/>
              <w:rPr>
                <w:sz w:val="22"/>
                <w:szCs w:val="22"/>
              </w:rPr>
            </w:pPr>
          </w:p>
        </w:tc>
        <w:tc>
          <w:tcPr>
            <w:tcW w:w="4744" w:type="dxa"/>
            <w:tcBorders>
              <w:top w:val="nil"/>
              <w:left w:val="nil"/>
              <w:bottom w:val="nil"/>
              <w:right w:val="nil"/>
            </w:tcBorders>
            <w:shd w:val="clear" w:color="auto" w:fill="auto"/>
            <w:noWrap/>
            <w:vAlign w:val="bottom"/>
            <w:hideMark/>
          </w:tcPr>
          <w:p w:rsidR="00D31AEE" w:rsidRPr="000A4AB0" w:rsidRDefault="00D31AEE" w:rsidP="005D7994">
            <w:pPr>
              <w:jc w:val="both"/>
              <w:rPr>
                <w:sz w:val="22"/>
                <w:szCs w:val="22"/>
              </w:rPr>
            </w:pPr>
            <w:r w:rsidRPr="000A4AB0">
              <w:rPr>
                <w:sz w:val="22"/>
                <w:szCs w:val="22"/>
              </w:rPr>
              <w:t>Место нахождения (адрес):</w:t>
            </w:r>
          </w:p>
        </w:tc>
        <w:tc>
          <w:tcPr>
            <w:tcW w:w="8362" w:type="dxa"/>
            <w:tcBorders>
              <w:top w:val="nil"/>
              <w:left w:val="nil"/>
              <w:bottom w:val="single" w:sz="4" w:space="0" w:color="auto"/>
              <w:right w:val="nil"/>
            </w:tcBorders>
            <w:shd w:val="clear" w:color="auto" w:fill="auto"/>
            <w:noWrap/>
            <w:vAlign w:val="center"/>
            <w:hideMark/>
          </w:tcPr>
          <w:p w:rsidR="00D31AEE" w:rsidRPr="000A4AB0" w:rsidRDefault="00D31AEE" w:rsidP="005D7994">
            <w:pPr>
              <w:jc w:val="both"/>
              <w:rPr>
                <w:b/>
                <w:bCs/>
                <w:sz w:val="22"/>
                <w:szCs w:val="22"/>
              </w:rPr>
            </w:pPr>
            <w:r w:rsidRPr="000A4AB0">
              <w:rPr>
                <w:b/>
                <w:bCs/>
                <w:sz w:val="22"/>
                <w:szCs w:val="22"/>
              </w:rPr>
              <w:t> </w:t>
            </w:r>
          </w:p>
        </w:tc>
      </w:tr>
      <w:tr w:rsidR="00D31AEE" w:rsidRPr="000A4AB0" w:rsidTr="005D7994">
        <w:trPr>
          <w:trHeight w:val="420"/>
        </w:trPr>
        <w:tc>
          <w:tcPr>
            <w:tcW w:w="1069" w:type="dxa"/>
            <w:tcBorders>
              <w:top w:val="nil"/>
              <w:left w:val="nil"/>
              <w:bottom w:val="nil"/>
              <w:right w:val="nil"/>
            </w:tcBorders>
            <w:shd w:val="clear" w:color="auto" w:fill="auto"/>
            <w:noWrap/>
            <w:hideMark/>
          </w:tcPr>
          <w:p w:rsidR="00D31AEE" w:rsidRPr="000A4AB0" w:rsidRDefault="00D31AEE" w:rsidP="005D7994">
            <w:pPr>
              <w:jc w:val="both"/>
              <w:rPr>
                <w:sz w:val="22"/>
                <w:szCs w:val="22"/>
              </w:rPr>
            </w:pPr>
          </w:p>
        </w:tc>
        <w:tc>
          <w:tcPr>
            <w:tcW w:w="13106" w:type="dxa"/>
            <w:gridSpan w:val="2"/>
            <w:tcBorders>
              <w:top w:val="nil"/>
              <w:left w:val="nil"/>
              <w:bottom w:val="single" w:sz="4" w:space="0" w:color="auto"/>
              <w:right w:val="nil"/>
            </w:tcBorders>
            <w:shd w:val="clear" w:color="auto" w:fill="auto"/>
            <w:vAlign w:val="center"/>
            <w:hideMark/>
          </w:tcPr>
          <w:p w:rsidR="00D31AEE" w:rsidRPr="000A4AB0" w:rsidRDefault="00D31AEE" w:rsidP="005D7994">
            <w:pPr>
              <w:jc w:val="both"/>
              <w:rPr>
                <w:sz w:val="22"/>
                <w:szCs w:val="22"/>
              </w:rPr>
            </w:pPr>
            <w:r w:rsidRPr="000A4AB0">
              <w:rPr>
                <w:sz w:val="22"/>
                <w:szCs w:val="22"/>
              </w:rPr>
              <w:t xml:space="preserve">настоящим подтверждаю, что являюсь субъектом малого/среднего </w:t>
            </w:r>
            <w:r w:rsidRPr="000A4AB0">
              <w:rPr>
                <w:i/>
                <w:iCs/>
                <w:sz w:val="22"/>
                <w:szCs w:val="22"/>
              </w:rPr>
              <w:t>(указать применимое)</w:t>
            </w:r>
            <w:r w:rsidRPr="000A4AB0">
              <w:rPr>
                <w:sz w:val="22"/>
                <w:szCs w:val="22"/>
              </w:rPr>
              <w:t>предпринимательства, нижеуказанные сведения являются достоверными:</w:t>
            </w:r>
          </w:p>
        </w:tc>
      </w:tr>
    </w:tbl>
    <w:p w:rsidR="00D31AEE" w:rsidRPr="005D7994" w:rsidRDefault="00D31AEE" w:rsidP="005D7994">
      <w:pPr>
        <w:rPr>
          <w:vanish/>
        </w:rPr>
      </w:pPr>
    </w:p>
    <w:tbl>
      <w:tblPr>
        <w:tblpPr w:leftFromText="180" w:rightFromText="180" w:vertAnchor="text" w:horzAnchor="page" w:tblpX="982" w:tblpY="283"/>
        <w:tblW w:w="14482" w:type="dxa"/>
        <w:tblLook w:val="04A0" w:firstRow="1" w:lastRow="0" w:firstColumn="1" w:lastColumn="0" w:noHBand="0" w:noVBand="1"/>
      </w:tblPr>
      <w:tblGrid>
        <w:gridCol w:w="620"/>
        <w:gridCol w:w="5045"/>
        <w:gridCol w:w="2636"/>
        <w:gridCol w:w="419"/>
        <w:gridCol w:w="1881"/>
        <w:gridCol w:w="1124"/>
        <w:gridCol w:w="2977"/>
      </w:tblGrid>
      <w:tr w:rsidR="00D31AEE" w:rsidRPr="000A4AB0" w:rsidTr="005D7994">
        <w:trPr>
          <w:trHeight w:val="1690"/>
        </w:trPr>
        <w:tc>
          <w:tcPr>
            <w:tcW w:w="620" w:type="dxa"/>
            <w:tcBorders>
              <w:top w:val="single" w:sz="4" w:space="0" w:color="auto"/>
              <w:left w:val="single" w:sz="4" w:space="0" w:color="auto"/>
              <w:bottom w:val="single" w:sz="4" w:space="0" w:color="auto"/>
              <w:right w:val="single" w:sz="4" w:space="0" w:color="auto"/>
            </w:tcBorders>
            <w:shd w:val="clear" w:color="auto" w:fill="auto"/>
            <w:noWrap/>
            <w:hideMark/>
          </w:tcPr>
          <w:p w:rsidR="00D31AEE" w:rsidRPr="000A4AB0" w:rsidRDefault="00D31AEE" w:rsidP="005D7994">
            <w:pPr>
              <w:jc w:val="both"/>
              <w:rPr>
                <w:b/>
                <w:bCs/>
                <w:sz w:val="22"/>
                <w:szCs w:val="22"/>
              </w:rPr>
            </w:pPr>
            <w:r w:rsidRPr="000A4AB0">
              <w:rPr>
                <w:b/>
                <w:bCs/>
                <w:sz w:val="22"/>
                <w:szCs w:val="22"/>
              </w:rPr>
              <w:t>1</w:t>
            </w:r>
          </w:p>
        </w:tc>
        <w:tc>
          <w:tcPr>
            <w:tcW w:w="5045" w:type="dxa"/>
            <w:tcBorders>
              <w:top w:val="single" w:sz="4" w:space="0" w:color="auto"/>
              <w:left w:val="nil"/>
              <w:bottom w:val="single" w:sz="4" w:space="0" w:color="auto"/>
              <w:right w:val="single" w:sz="4" w:space="0" w:color="auto"/>
            </w:tcBorders>
            <w:shd w:val="clear" w:color="auto" w:fill="auto"/>
            <w:hideMark/>
          </w:tcPr>
          <w:p w:rsidR="00D31AEE" w:rsidRPr="000A4AB0" w:rsidRDefault="00D31AEE" w:rsidP="005D7994">
            <w:pPr>
              <w:jc w:val="both"/>
              <w:rPr>
                <w:b/>
                <w:bCs/>
                <w:sz w:val="22"/>
                <w:szCs w:val="22"/>
              </w:rPr>
            </w:pPr>
            <w:r w:rsidRPr="000A4AB0">
              <w:rPr>
                <w:b/>
                <w:bCs/>
                <w:sz w:val="22"/>
                <w:szCs w:val="22"/>
              </w:rPr>
              <w:t xml:space="preserve">Сведения из ЕГРИП: </w:t>
            </w:r>
          </w:p>
          <w:p w:rsidR="00D31AEE" w:rsidRPr="000A4AB0" w:rsidRDefault="00D31AEE" w:rsidP="005D7994">
            <w:pPr>
              <w:jc w:val="both"/>
              <w:rPr>
                <w:b/>
                <w:bCs/>
                <w:sz w:val="22"/>
                <w:szCs w:val="22"/>
              </w:rPr>
            </w:pPr>
          </w:p>
          <w:p w:rsidR="00D31AEE" w:rsidRPr="000A4AB0" w:rsidRDefault="00D31AEE" w:rsidP="005D7994">
            <w:pPr>
              <w:jc w:val="both"/>
              <w:rPr>
                <w:b/>
                <w:bCs/>
                <w:sz w:val="22"/>
                <w:szCs w:val="22"/>
              </w:rPr>
            </w:pPr>
          </w:p>
          <w:p w:rsidR="00D31AEE" w:rsidRPr="000A4AB0" w:rsidRDefault="00D31AEE" w:rsidP="005D7994">
            <w:pPr>
              <w:jc w:val="both"/>
              <w:rPr>
                <w:b/>
                <w:bCs/>
                <w:sz w:val="22"/>
                <w:szCs w:val="22"/>
              </w:rPr>
            </w:pPr>
            <w:r w:rsidRPr="000A4AB0">
              <w:rPr>
                <w:sz w:val="22"/>
                <w:szCs w:val="22"/>
              </w:rPr>
              <w:t>индивидуальный предприниматель (ИП) (физическое лицо)</w:t>
            </w:r>
            <w:r w:rsidRPr="000A4AB0">
              <w:rPr>
                <w:sz w:val="22"/>
                <w:szCs w:val="22"/>
              </w:rPr>
              <w:br/>
              <w:t>крестьянское (фермерское) хозяйство (КФХ)</w:t>
            </w:r>
          </w:p>
        </w:tc>
        <w:tc>
          <w:tcPr>
            <w:tcW w:w="8817" w:type="dxa"/>
            <w:gridSpan w:val="5"/>
            <w:tcBorders>
              <w:top w:val="single" w:sz="4" w:space="0" w:color="auto"/>
              <w:left w:val="nil"/>
              <w:bottom w:val="nil"/>
              <w:right w:val="single" w:sz="4" w:space="0" w:color="auto"/>
            </w:tcBorders>
            <w:shd w:val="clear" w:color="auto" w:fill="auto"/>
            <w:noWrap/>
            <w:vAlign w:val="bottom"/>
            <w:hideMark/>
          </w:tcPr>
          <w:p w:rsidR="00D31AEE" w:rsidRPr="000A4AB0" w:rsidRDefault="00D31AEE" w:rsidP="005D7994">
            <w:pPr>
              <w:jc w:val="both"/>
              <w:rPr>
                <w:rFonts w:ascii="Calibri" w:hAnsi="Calibri" w:cs="Calibri"/>
                <w:sz w:val="22"/>
                <w:szCs w:val="22"/>
              </w:rPr>
            </w:pPr>
            <w:r>
              <w:rPr>
                <w:noProof/>
              </w:rPr>
              <mc:AlternateContent>
                <mc:Choice Requires="wps">
                  <w:drawing>
                    <wp:anchor distT="0" distB="0" distL="114300" distR="114300" simplePos="0" relativeHeight="251659264" behindDoc="0" locked="0" layoutInCell="1" allowOverlap="1" wp14:anchorId="0E72E801" wp14:editId="693B1AF2">
                      <wp:simplePos x="0" y="0"/>
                      <wp:positionH relativeFrom="column">
                        <wp:posOffset>247650</wp:posOffset>
                      </wp:positionH>
                      <wp:positionV relativeFrom="paragraph">
                        <wp:posOffset>180975</wp:posOffset>
                      </wp:positionV>
                      <wp:extent cx="257175" cy="228600"/>
                      <wp:effectExtent l="0" t="0" r="28575"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28600"/>
                              </a:xfrm>
                              <a:prstGeom prst="rect">
                                <a:avLst/>
                              </a:prstGeom>
                              <a:solidFill>
                                <a:sysClr val="window" lastClr="FFFFFF"/>
                              </a:solidFill>
                              <a:ln w="12700" cap="flat" cmpd="sng" algn="ctr">
                                <a:solidFill>
                                  <a:sysClr val="windowText" lastClr="000000"/>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19.5pt;margin-top:14.25pt;width:20.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" fillcolor="window" strokecolor="windowText" strokeweight="1pt">
                      <v:path arrowok="t"/>
                    </v:rect>
                  </w:pict>
                </mc:Fallback>
              </mc:AlternateContent>
            </w:r>
            <w:r>
              <w:rPr>
                <w:noProof/>
              </w:rPr>
              <mc:AlternateContent>
                <mc:Choice Requires="wps">
                  <w:drawing>
                    <wp:anchor distT="0" distB="0" distL="114300" distR="114300" simplePos="0" relativeHeight="251660288" behindDoc="0" locked="0" layoutInCell="1" allowOverlap="1" wp14:anchorId="1B8592AE" wp14:editId="6E58CBBD">
                      <wp:simplePos x="0" y="0"/>
                      <wp:positionH relativeFrom="column">
                        <wp:posOffset>247650</wp:posOffset>
                      </wp:positionH>
                      <wp:positionV relativeFrom="paragraph">
                        <wp:posOffset>571500</wp:posOffset>
                      </wp:positionV>
                      <wp:extent cx="257175" cy="228600"/>
                      <wp:effectExtent l="0" t="0" r="28575"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28600"/>
                              </a:xfrm>
                              <a:prstGeom prst="rect">
                                <a:avLst/>
                              </a:prstGeom>
                              <a:solidFill>
                                <a:sysClr val="window" lastClr="FFFFFF"/>
                              </a:solidFill>
                              <a:ln w="12700" cap="flat" cmpd="sng" algn="ctr">
                                <a:solidFill>
                                  <a:sysClr val="windowText" lastClr="000000"/>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9.5pt;margin-top:45pt;width:20.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" fillcolor="window" strokecolor="windowText" strokeweight="1pt">
                      <v:path arrowok="t"/>
                    </v:rect>
                  </w:pict>
                </mc:Fallback>
              </mc:AlternateContent>
            </w:r>
          </w:p>
        </w:tc>
      </w:tr>
      <w:tr w:rsidR="00D31AEE" w:rsidRPr="000A4AB0" w:rsidTr="005D7994">
        <w:trPr>
          <w:trHeight w:val="405"/>
        </w:trPr>
        <w:tc>
          <w:tcPr>
            <w:tcW w:w="620" w:type="dxa"/>
            <w:vMerge w:val="restart"/>
            <w:tcBorders>
              <w:top w:val="nil"/>
              <w:left w:val="single" w:sz="4" w:space="0" w:color="auto"/>
              <w:bottom w:val="single" w:sz="4" w:space="0" w:color="auto"/>
              <w:right w:val="single" w:sz="4" w:space="0" w:color="auto"/>
            </w:tcBorders>
            <w:shd w:val="clear" w:color="auto" w:fill="auto"/>
            <w:noWrap/>
            <w:hideMark/>
          </w:tcPr>
          <w:p w:rsidR="00D31AEE" w:rsidRPr="000A4AB0" w:rsidRDefault="00D31AEE" w:rsidP="005D7994">
            <w:pPr>
              <w:jc w:val="both"/>
              <w:rPr>
                <w:b/>
                <w:bCs/>
                <w:sz w:val="22"/>
                <w:szCs w:val="22"/>
              </w:rPr>
            </w:pPr>
            <w:r w:rsidRPr="000A4AB0">
              <w:rPr>
                <w:b/>
                <w:bCs/>
                <w:sz w:val="22"/>
                <w:szCs w:val="22"/>
              </w:rPr>
              <w:t>2</w:t>
            </w:r>
          </w:p>
        </w:tc>
        <w:tc>
          <w:tcPr>
            <w:tcW w:w="5045" w:type="dxa"/>
            <w:tcBorders>
              <w:top w:val="nil"/>
              <w:left w:val="nil"/>
              <w:bottom w:val="nil"/>
              <w:right w:val="single" w:sz="4" w:space="0" w:color="auto"/>
            </w:tcBorders>
            <w:shd w:val="clear" w:color="auto" w:fill="auto"/>
            <w:vAlign w:val="center"/>
            <w:hideMark/>
          </w:tcPr>
          <w:p w:rsidR="00D31AEE" w:rsidRPr="000A4AB0" w:rsidRDefault="00D31AEE" w:rsidP="005D7994">
            <w:pPr>
              <w:jc w:val="both"/>
              <w:rPr>
                <w:b/>
                <w:bCs/>
                <w:sz w:val="22"/>
                <w:szCs w:val="22"/>
              </w:rPr>
            </w:pPr>
            <w:r w:rsidRPr="000A4AB0">
              <w:rPr>
                <w:b/>
                <w:bCs/>
                <w:sz w:val="22"/>
                <w:szCs w:val="22"/>
              </w:rPr>
              <w:t>Основной государственный регистрационный номер (ОГРНИП):</w:t>
            </w:r>
          </w:p>
        </w:tc>
        <w:tc>
          <w:tcPr>
            <w:tcW w:w="8817" w:type="dxa"/>
            <w:gridSpan w:val="5"/>
            <w:tcBorders>
              <w:top w:val="single" w:sz="4" w:space="0" w:color="auto"/>
              <w:left w:val="nil"/>
              <w:bottom w:val="single" w:sz="4" w:space="0" w:color="auto"/>
              <w:right w:val="single" w:sz="4" w:space="0" w:color="auto"/>
            </w:tcBorders>
            <w:shd w:val="clear" w:color="auto" w:fill="auto"/>
            <w:noWrap/>
            <w:vAlign w:val="center"/>
            <w:hideMark/>
          </w:tcPr>
          <w:p w:rsidR="00D31AEE" w:rsidRPr="000A4AB0" w:rsidRDefault="00D31AEE" w:rsidP="005D7994">
            <w:pPr>
              <w:jc w:val="both"/>
              <w:rPr>
                <w:b/>
                <w:bCs/>
                <w:sz w:val="22"/>
                <w:szCs w:val="22"/>
              </w:rPr>
            </w:pPr>
          </w:p>
        </w:tc>
      </w:tr>
      <w:tr w:rsidR="00D31AEE" w:rsidRPr="000A4AB0" w:rsidTr="005D7994">
        <w:trPr>
          <w:trHeight w:val="405"/>
        </w:trPr>
        <w:tc>
          <w:tcPr>
            <w:tcW w:w="620" w:type="dxa"/>
            <w:vMerge/>
            <w:tcBorders>
              <w:top w:val="nil"/>
              <w:left w:val="single" w:sz="4" w:space="0" w:color="auto"/>
              <w:bottom w:val="single" w:sz="4" w:space="0" w:color="auto"/>
              <w:right w:val="single" w:sz="4" w:space="0" w:color="auto"/>
            </w:tcBorders>
            <w:vAlign w:val="center"/>
            <w:hideMark/>
          </w:tcPr>
          <w:p w:rsidR="00D31AEE" w:rsidRPr="000A4AB0" w:rsidRDefault="00D31AEE" w:rsidP="005D7994">
            <w:pPr>
              <w:jc w:val="both"/>
              <w:rPr>
                <w:b/>
                <w:bCs/>
                <w:sz w:val="22"/>
                <w:szCs w:val="22"/>
              </w:rPr>
            </w:pPr>
          </w:p>
        </w:tc>
        <w:tc>
          <w:tcPr>
            <w:tcW w:w="5045" w:type="dxa"/>
            <w:tcBorders>
              <w:top w:val="nil"/>
              <w:left w:val="nil"/>
              <w:bottom w:val="single" w:sz="4" w:space="0" w:color="auto"/>
              <w:right w:val="single" w:sz="4" w:space="0" w:color="auto"/>
            </w:tcBorders>
            <w:shd w:val="clear" w:color="auto" w:fill="auto"/>
            <w:vAlign w:val="center"/>
            <w:hideMark/>
          </w:tcPr>
          <w:p w:rsidR="00D31AEE" w:rsidRPr="000A4AB0" w:rsidRDefault="00D31AEE" w:rsidP="005D7994">
            <w:pPr>
              <w:jc w:val="both"/>
              <w:rPr>
                <w:sz w:val="22"/>
                <w:szCs w:val="22"/>
              </w:rPr>
            </w:pPr>
            <w:r w:rsidRPr="000A4AB0">
              <w:rPr>
                <w:sz w:val="22"/>
                <w:szCs w:val="22"/>
              </w:rPr>
              <w:t>Дата государственной регистрации:</w:t>
            </w:r>
          </w:p>
        </w:tc>
        <w:tc>
          <w:tcPr>
            <w:tcW w:w="8817" w:type="dxa"/>
            <w:gridSpan w:val="5"/>
            <w:tcBorders>
              <w:top w:val="single" w:sz="4" w:space="0" w:color="auto"/>
              <w:left w:val="nil"/>
              <w:bottom w:val="single" w:sz="4" w:space="0" w:color="auto"/>
              <w:right w:val="single" w:sz="4" w:space="0" w:color="auto"/>
            </w:tcBorders>
            <w:shd w:val="clear" w:color="auto" w:fill="auto"/>
            <w:noWrap/>
            <w:vAlign w:val="center"/>
            <w:hideMark/>
          </w:tcPr>
          <w:p w:rsidR="00D31AEE" w:rsidRPr="000A4AB0" w:rsidRDefault="00D31AEE" w:rsidP="005D7994">
            <w:pPr>
              <w:jc w:val="both"/>
              <w:rPr>
                <w:b/>
                <w:bCs/>
                <w:sz w:val="22"/>
                <w:szCs w:val="22"/>
              </w:rPr>
            </w:pPr>
            <w:r w:rsidRPr="000A4AB0">
              <w:rPr>
                <w:b/>
                <w:bCs/>
                <w:sz w:val="22"/>
                <w:szCs w:val="22"/>
              </w:rPr>
              <w:t> </w:t>
            </w:r>
          </w:p>
        </w:tc>
      </w:tr>
      <w:tr w:rsidR="00D31AEE" w:rsidRPr="000A4AB0" w:rsidTr="005D7994">
        <w:trPr>
          <w:trHeight w:val="405"/>
        </w:trPr>
        <w:tc>
          <w:tcPr>
            <w:tcW w:w="620" w:type="dxa"/>
            <w:tcBorders>
              <w:top w:val="nil"/>
              <w:left w:val="single" w:sz="4" w:space="0" w:color="auto"/>
              <w:bottom w:val="single" w:sz="4" w:space="0" w:color="auto"/>
              <w:right w:val="single" w:sz="4" w:space="0" w:color="auto"/>
            </w:tcBorders>
            <w:shd w:val="clear" w:color="auto" w:fill="auto"/>
            <w:noWrap/>
            <w:hideMark/>
          </w:tcPr>
          <w:p w:rsidR="00D31AEE" w:rsidRPr="000A4AB0" w:rsidRDefault="00D31AEE" w:rsidP="005D7994">
            <w:pPr>
              <w:jc w:val="both"/>
              <w:rPr>
                <w:b/>
                <w:bCs/>
                <w:sz w:val="22"/>
                <w:szCs w:val="22"/>
              </w:rPr>
            </w:pPr>
            <w:r w:rsidRPr="000A4AB0">
              <w:rPr>
                <w:b/>
                <w:bCs/>
                <w:sz w:val="22"/>
                <w:szCs w:val="22"/>
              </w:rPr>
              <w:t>3</w:t>
            </w:r>
          </w:p>
        </w:tc>
        <w:tc>
          <w:tcPr>
            <w:tcW w:w="5045" w:type="dxa"/>
            <w:tcBorders>
              <w:top w:val="nil"/>
              <w:left w:val="nil"/>
              <w:bottom w:val="single" w:sz="4" w:space="0" w:color="auto"/>
              <w:right w:val="single" w:sz="4" w:space="0" w:color="auto"/>
            </w:tcBorders>
            <w:shd w:val="clear" w:color="auto" w:fill="auto"/>
            <w:vAlign w:val="center"/>
            <w:hideMark/>
          </w:tcPr>
          <w:p w:rsidR="00D31AEE" w:rsidRPr="000A4AB0" w:rsidRDefault="00D31AEE" w:rsidP="005D7994">
            <w:pPr>
              <w:jc w:val="both"/>
              <w:rPr>
                <w:b/>
                <w:bCs/>
                <w:sz w:val="22"/>
                <w:szCs w:val="22"/>
              </w:rPr>
            </w:pPr>
            <w:r w:rsidRPr="000A4AB0">
              <w:rPr>
                <w:b/>
                <w:bCs/>
                <w:sz w:val="22"/>
                <w:szCs w:val="22"/>
              </w:rPr>
              <w:t>Идентификационный номер налогоплательщика (ИНН):</w:t>
            </w:r>
          </w:p>
        </w:tc>
        <w:tc>
          <w:tcPr>
            <w:tcW w:w="8817" w:type="dxa"/>
            <w:gridSpan w:val="5"/>
            <w:tcBorders>
              <w:top w:val="single" w:sz="4" w:space="0" w:color="auto"/>
              <w:left w:val="nil"/>
              <w:bottom w:val="single" w:sz="4" w:space="0" w:color="auto"/>
              <w:right w:val="single" w:sz="4" w:space="0" w:color="auto"/>
            </w:tcBorders>
            <w:shd w:val="clear" w:color="auto" w:fill="auto"/>
            <w:noWrap/>
            <w:vAlign w:val="center"/>
            <w:hideMark/>
          </w:tcPr>
          <w:p w:rsidR="00D31AEE" w:rsidRPr="000A4AB0" w:rsidRDefault="00D31AEE" w:rsidP="005D7994">
            <w:pPr>
              <w:jc w:val="both"/>
              <w:rPr>
                <w:b/>
                <w:bCs/>
                <w:sz w:val="22"/>
                <w:szCs w:val="22"/>
              </w:rPr>
            </w:pPr>
            <w:r w:rsidRPr="000A4AB0">
              <w:rPr>
                <w:b/>
                <w:bCs/>
                <w:sz w:val="22"/>
                <w:szCs w:val="22"/>
              </w:rPr>
              <w:t> </w:t>
            </w:r>
          </w:p>
        </w:tc>
      </w:tr>
      <w:tr w:rsidR="00D31AEE" w:rsidRPr="000A4AB0" w:rsidTr="005D7994">
        <w:trPr>
          <w:trHeight w:val="405"/>
        </w:trPr>
        <w:tc>
          <w:tcPr>
            <w:tcW w:w="620" w:type="dxa"/>
            <w:tcBorders>
              <w:top w:val="nil"/>
              <w:left w:val="single" w:sz="8" w:space="0" w:color="auto"/>
              <w:bottom w:val="nil"/>
              <w:right w:val="single" w:sz="4" w:space="0" w:color="auto"/>
            </w:tcBorders>
            <w:shd w:val="clear" w:color="auto" w:fill="auto"/>
            <w:noWrap/>
            <w:hideMark/>
          </w:tcPr>
          <w:p w:rsidR="00D31AEE" w:rsidRPr="000A4AB0" w:rsidRDefault="00D31AEE" w:rsidP="005D7994">
            <w:pPr>
              <w:jc w:val="both"/>
              <w:rPr>
                <w:b/>
                <w:bCs/>
                <w:sz w:val="22"/>
                <w:szCs w:val="22"/>
              </w:rPr>
            </w:pPr>
            <w:r w:rsidRPr="000A4AB0">
              <w:rPr>
                <w:b/>
                <w:bCs/>
                <w:sz w:val="22"/>
                <w:szCs w:val="22"/>
              </w:rPr>
              <w:t>4</w:t>
            </w:r>
          </w:p>
        </w:tc>
        <w:tc>
          <w:tcPr>
            <w:tcW w:w="5045" w:type="dxa"/>
            <w:tcBorders>
              <w:top w:val="nil"/>
              <w:left w:val="nil"/>
              <w:bottom w:val="single" w:sz="4" w:space="0" w:color="auto"/>
              <w:right w:val="single" w:sz="4" w:space="0" w:color="auto"/>
            </w:tcBorders>
            <w:shd w:val="clear" w:color="auto" w:fill="auto"/>
            <w:vAlign w:val="center"/>
            <w:hideMark/>
          </w:tcPr>
          <w:p w:rsidR="00D31AEE" w:rsidRPr="000A4AB0" w:rsidRDefault="00D31AEE" w:rsidP="005D7994">
            <w:pPr>
              <w:jc w:val="both"/>
              <w:rPr>
                <w:b/>
                <w:bCs/>
                <w:sz w:val="22"/>
                <w:szCs w:val="22"/>
              </w:rPr>
            </w:pPr>
            <w:r w:rsidRPr="000A4AB0">
              <w:rPr>
                <w:b/>
                <w:bCs/>
                <w:sz w:val="22"/>
                <w:szCs w:val="22"/>
              </w:rPr>
              <w:t>Код причины постановки на учет (КПП):</w:t>
            </w:r>
          </w:p>
        </w:tc>
        <w:tc>
          <w:tcPr>
            <w:tcW w:w="8817" w:type="dxa"/>
            <w:gridSpan w:val="5"/>
            <w:tcBorders>
              <w:top w:val="single" w:sz="4" w:space="0" w:color="auto"/>
              <w:left w:val="nil"/>
              <w:bottom w:val="nil"/>
              <w:right w:val="single" w:sz="8" w:space="0" w:color="000000"/>
            </w:tcBorders>
            <w:shd w:val="clear" w:color="auto" w:fill="auto"/>
            <w:noWrap/>
            <w:vAlign w:val="center"/>
            <w:hideMark/>
          </w:tcPr>
          <w:p w:rsidR="00D31AEE" w:rsidRPr="000A4AB0" w:rsidRDefault="00D31AEE" w:rsidP="005D7994">
            <w:pPr>
              <w:jc w:val="both"/>
              <w:rPr>
                <w:b/>
                <w:bCs/>
                <w:sz w:val="22"/>
                <w:szCs w:val="22"/>
              </w:rPr>
            </w:pPr>
            <w:r w:rsidRPr="000A4AB0">
              <w:rPr>
                <w:b/>
                <w:bCs/>
                <w:sz w:val="22"/>
                <w:szCs w:val="22"/>
              </w:rPr>
              <w:t> </w:t>
            </w:r>
          </w:p>
        </w:tc>
      </w:tr>
      <w:tr w:rsidR="00D31AEE" w:rsidRPr="000A4AB0" w:rsidTr="005D7994">
        <w:trPr>
          <w:trHeight w:val="987"/>
        </w:trPr>
        <w:tc>
          <w:tcPr>
            <w:tcW w:w="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1AEE" w:rsidRPr="000A4AB0" w:rsidRDefault="00D31AEE" w:rsidP="005D7994">
            <w:pPr>
              <w:jc w:val="both"/>
              <w:rPr>
                <w:b/>
                <w:bCs/>
                <w:sz w:val="22"/>
                <w:szCs w:val="22"/>
              </w:rPr>
            </w:pPr>
            <w:r w:rsidRPr="000A4AB0">
              <w:rPr>
                <w:b/>
                <w:bCs/>
                <w:sz w:val="22"/>
                <w:szCs w:val="22"/>
              </w:rPr>
              <w:t> </w:t>
            </w:r>
          </w:p>
        </w:tc>
        <w:tc>
          <w:tcPr>
            <w:tcW w:w="5045" w:type="dxa"/>
            <w:tcBorders>
              <w:top w:val="nil"/>
              <w:left w:val="nil"/>
              <w:bottom w:val="nil"/>
              <w:right w:val="single" w:sz="4" w:space="0" w:color="auto"/>
            </w:tcBorders>
            <w:shd w:val="clear" w:color="auto" w:fill="auto"/>
            <w:hideMark/>
          </w:tcPr>
          <w:p w:rsidR="00D31AEE" w:rsidRPr="000A4AB0" w:rsidRDefault="00D31AEE" w:rsidP="005D7994">
            <w:pPr>
              <w:spacing w:after="240"/>
              <w:jc w:val="both"/>
              <w:rPr>
                <w:sz w:val="22"/>
                <w:szCs w:val="22"/>
              </w:rPr>
            </w:pPr>
            <w:r w:rsidRPr="000A4AB0">
              <w:rPr>
                <w:sz w:val="22"/>
                <w:szCs w:val="22"/>
              </w:rPr>
              <w:t>Период, за который представляются</w:t>
            </w:r>
            <w:r w:rsidRPr="000A4AB0">
              <w:rPr>
                <w:sz w:val="22"/>
                <w:szCs w:val="22"/>
              </w:rPr>
              <w:br/>
              <w:t>указанные в пунктах 5 – 7 сведения:</w:t>
            </w:r>
            <w:r w:rsidRPr="000A4AB0">
              <w:rPr>
                <w:sz w:val="22"/>
                <w:szCs w:val="22"/>
              </w:rPr>
              <w:br/>
            </w:r>
          </w:p>
        </w:tc>
        <w:tc>
          <w:tcPr>
            <w:tcW w:w="2835" w:type="dxa"/>
            <w:gridSpan w:val="2"/>
            <w:tcBorders>
              <w:top w:val="single" w:sz="4" w:space="0" w:color="auto"/>
              <w:left w:val="nil"/>
              <w:bottom w:val="single" w:sz="4" w:space="0" w:color="auto"/>
              <w:right w:val="single" w:sz="4" w:space="0" w:color="auto"/>
            </w:tcBorders>
            <w:shd w:val="clear" w:color="000000" w:fill="FFFFFF"/>
            <w:vAlign w:val="center"/>
            <w:hideMark/>
          </w:tcPr>
          <w:p w:rsidR="00D31AEE" w:rsidRPr="000A4AB0" w:rsidRDefault="00D31AEE" w:rsidP="005D7994">
            <w:pPr>
              <w:jc w:val="both"/>
              <w:rPr>
                <w:sz w:val="22"/>
                <w:szCs w:val="22"/>
              </w:rPr>
            </w:pPr>
            <w:r w:rsidRPr="000A4AB0">
              <w:rPr>
                <w:sz w:val="22"/>
                <w:szCs w:val="22"/>
              </w:rPr>
              <w:t>На конец</w:t>
            </w:r>
            <w:r w:rsidRPr="000A4AB0">
              <w:rPr>
                <w:sz w:val="22"/>
                <w:szCs w:val="22"/>
              </w:rPr>
              <w:br/>
              <w:t>предыдущего года</w:t>
            </w:r>
          </w:p>
        </w:tc>
        <w:tc>
          <w:tcPr>
            <w:tcW w:w="3005" w:type="dxa"/>
            <w:gridSpan w:val="2"/>
            <w:tcBorders>
              <w:top w:val="single" w:sz="4" w:space="0" w:color="auto"/>
              <w:left w:val="nil"/>
              <w:bottom w:val="single" w:sz="4" w:space="0" w:color="auto"/>
              <w:right w:val="single" w:sz="4" w:space="0" w:color="auto"/>
            </w:tcBorders>
            <w:shd w:val="clear" w:color="000000" w:fill="FFFFFF"/>
            <w:vAlign w:val="center"/>
            <w:hideMark/>
          </w:tcPr>
          <w:p w:rsidR="00D31AEE" w:rsidRPr="000A4AB0" w:rsidRDefault="00D31AEE" w:rsidP="005D7994">
            <w:pPr>
              <w:jc w:val="both"/>
              <w:rPr>
                <w:sz w:val="22"/>
                <w:szCs w:val="22"/>
              </w:rPr>
            </w:pPr>
            <w:r w:rsidRPr="000A4AB0">
              <w:rPr>
                <w:sz w:val="22"/>
                <w:szCs w:val="22"/>
              </w:rPr>
              <w:t>На конец года, предшествующего предыдущему году</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D31AEE" w:rsidRPr="000A4AB0" w:rsidRDefault="00D31AEE" w:rsidP="005D7994">
            <w:pPr>
              <w:jc w:val="both"/>
              <w:rPr>
                <w:sz w:val="22"/>
                <w:szCs w:val="22"/>
              </w:rPr>
            </w:pPr>
            <w:r w:rsidRPr="000A4AB0">
              <w:rPr>
                <w:sz w:val="22"/>
                <w:szCs w:val="22"/>
              </w:rPr>
              <w:t>Период, прошедший со дня государствен</w:t>
            </w:r>
            <w:r w:rsidRPr="000A4AB0">
              <w:rPr>
                <w:sz w:val="22"/>
                <w:szCs w:val="22"/>
              </w:rPr>
              <w:softHyphen/>
              <w:t>ной регистрации (в месяцах)**</w:t>
            </w:r>
          </w:p>
        </w:tc>
      </w:tr>
      <w:tr w:rsidR="00D31AEE" w:rsidRPr="000A4AB0" w:rsidTr="005D7994">
        <w:trPr>
          <w:trHeight w:val="550"/>
        </w:trPr>
        <w:tc>
          <w:tcPr>
            <w:tcW w:w="620" w:type="dxa"/>
            <w:vMerge/>
            <w:tcBorders>
              <w:top w:val="single" w:sz="4" w:space="0" w:color="auto"/>
              <w:left w:val="single" w:sz="4" w:space="0" w:color="auto"/>
              <w:bottom w:val="single" w:sz="4" w:space="0" w:color="auto"/>
              <w:right w:val="single" w:sz="4" w:space="0" w:color="auto"/>
            </w:tcBorders>
            <w:vAlign w:val="center"/>
            <w:hideMark/>
          </w:tcPr>
          <w:p w:rsidR="00D31AEE" w:rsidRPr="000A4AB0" w:rsidRDefault="00D31AEE" w:rsidP="005D7994">
            <w:pPr>
              <w:jc w:val="both"/>
              <w:rPr>
                <w:b/>
                <w:bCs/>
                <w:sz w:val="22"/>
                <w:szCs w:val="22"/>
              </w:rPr>
            </w:pPr>
          </w:p>
        </w:tc>
        <w:tc>
          <w:tcPr>
            <w:tcW w:w="5045" w:type="dxa"/>
            <w:tcBorders>
              <w:top w:val="nil"/>
              <w:left w:val="nil"/>
              <w:bottom w:val="single" w:sz="4" w:space="0" w:color="auto"/>
              <w:right w:val="nil"/>
            </w:tcBorders>
            <w:shd w:val="clear" w:color="auto" w:fill="auto"/>
            <w:noWrap/>
            <w:vAlign w:val="center"/>
            <w:hideMark/>
          </w:tcPr>
          <w:p w:rsidR="00D31AEE" w:rsidRPr="000A4AB0" w:rsidRDefault="00D31AEE" w:rsidP="005D7994">
            <w:pPr>
              <w:jc w:val="both"/>
              <w:rPr>
                <w:sz w:val="22"/>
                <w:szCs w:val="22"/>
              </w:rPr>
            </w:pPr>
            <w:r w:rsidRPr="000A4AB0">
              <w:rPr>
                <w:sz w:val="22"/>
                <w:szCs w:val="22"/>
              </w:rPr>
              <w:t>** Заполняется вновь зарегистрированным ИП/КФХ</w:t>
            </w:r>
          </w:p>
        </w:tc>
        <w:tc>
          <w:tcPr>
            <w:tcW w:w="2835" w:type="dxa"/>
            <w:gridSpan w:val="2"/>
            <w:tcBorders>
              <w:top w:val="nil"/>
              <w:left w:val="single" w:sz="4" w:space="0" w:color="auto"/>
              <w:bottom w:val="single" w:sz="4" w:space="0" w:color="auto"/>
              <w:right w:val="single" w:sz="4" w:space="0" w:color="auto"/>
            </w:tcBorders>
            <w:shd w:val="clear" w:color="000000" w:fill="FFFFFF"/>
            <w:vAlign w:val="center"/>
            <w:hideMark/>
          </w:tcPr>
          <w:p w:rsidR="00D31AEE" w:rsidRPr="000A4AB0" w:rsidRDefault="00D31AEE" w:rsidP="005D7994">
            <w:pPr>
              <w:jc w:val="both"/>
              <w:rPr>
                <w:sz w:val="22"/>
                <w:szCs w:val="22"/>
              </w:rPr>
            </w:pPr>
            <w:r w:rsidRPr="000A4AB0">
              <w:rPr>
                <w:sz w:val="22"/>
                <w:szCs w:val="22"/>
              </w:rPr>
              <w:t>__ . __ г.</w:t>
            </w:r>
          </w:p>
        </w:tc>
        <w:tc>
          <w:tcPr>
            <w:tcW w:w="3005" w:type="dxa"/>
            <w:gridSpan w:val="2"/>
            <w:tcBorders>
              <w:top w:val="nil"/>
              <w:left w:val="nil"/>
              <w:bottom w:val="single" w:sz="4" w:space="0" w:color="auto"/>
              <w:right w:val="single" w:sz="4" w:space="0" w:color="auto"/>
            </w:tcBorders>
            <w:shd w:val="clear" w:color="000000" w:fill="FFFFFF"/>
            <w:vAlign w:val="center"/>
            <w:hideMark/>
          </w:tcPr>
          <w:p w:rsidR="00D31AEE" w:rsidRPr="000A4AB0" w:rsidRDefault="00D31AEE" w:rsidP="005D7994">
            <w:pPr>
              <w:jc w:val="both"/>
              <w:rPr>
                <w:sz w:val="22"/>
                <w:szCs w:val="22"/>
              </w:rPr>
            </w:pPr>
            <w:r w:rsidRPr="000A4AB0">
              <w:rPr>
                <w:sz w:val="22"/>
                <w:szCs w:val="22"/>
              </w:rPr>
              <w:t>__ . __ г.</w:t>
            </w:r>
          </w:p>
        </w:tc>
        <w:tc>
          <w:tcPr>
            <w:tcW w:w="2977" w:type="dxa"/>
            <w:tcBorders>
              <w:top w:val="nil"/>
              <w:left w:val="nil"/>
              <w:bottom w:val="single" w:sz="4" w:space="0" w:color="auto"/>
              <w:right w:val="single" w:sz="4" w:space="0" w:color="auto"/>
            </w:tcBorders>
            <w:shd w:val="clear" w:color="auto" w:fill="auto"/>
            <w:vAlign w:val="center"/>
            <w:hideMark/>
          </w:tcPr>
          <w:p w:rsidR="00D31AEE" w:rsidRPr="000A4AB0" w:rsidRDefault="00D31AEE" w:rsidP="005D7994">
            <w:pPr>
              <w:jc w:val="both"/>
              <w:rPr>
                <w:sz w:val="22"/>
                <w:szCs w:val="22"/>
              </w:rPr>
            </w:pPr>
            <w:r w:rsidRPr="000A4AB0">
              <w:rPr>
                <w:sz w:val="22"/>
                <w:szCs w:val="22"/>
              </w:rPr>
              <w:t>________</w:t>
            </w:r>
          </w:p>
        </w:tc>
      </w:tr>
      <w:tr w:rsidR="00D31AEE" w:rsidRPr="000A4AB0" w:rsidTr="005D7994">
        <w:trPr>
          <w:trHeight w:val="855"/>
        </w:trPr>
        <w:tc>
          <w:tcPr>
            <w:tcW w:w="620" w:type="dxa"/>
            <w:tcBorders>
              <w:top w:val="nil"/>
              <w:left w:val="single" w:sz="4" w:space="0" w:color="auto"/>
              <w:bottom w:val="single" w:sz="4" w:space="0" w:color="auto"/>
              <w:right w:val="single" w:sz="4" w:space="0" w:color="auto"/>
            </w:tcBorders>
            <w:shd w:val="clear" w:color="auto" w:fill="auto"/>
            <w:noWrap/>
            <w:hideMark/>
          </w:tcPr>
          <w:p w:rsidR="00D31AEE" w:rsidRPr="000A4AB0" w:rsidRDefault="00D31AEE" w:rsidP="005D7994">
            <w:pPr>
              <w:jc w:val="both"/>
              <w:rPr>
                <w:b/>
                <w:bCs/>
                <w:sz w:val="22"/>
                <w:szCs w:val="22"/>
              </w:rPr>
            </w:pPr>
            <w:r w:rsidRPr="000A4AB0">
              <w:rPr>
                <w:b/>
                <w:bCs/>
                <w:sz w:val="22"/>
                <w:szCs w:val="22"/>
              </w:rPr>
              <w:t>5</w:t>
            </w:r>
          </w:p>
        </w:tc>
        <w:tc>
          <w:tcPr>
            <w:tcW w:w="5045" w:type="dxa"/>
            <w:tcBorders>
              <w:top w:val="nil"/>
              <w:left w:val="nil"/>
              <w:bottom w:val="single" w:sz="4" w:space="0" w:color="auto"/>
              <w:right w:val="single" w:sz="4" w:space="0" w:color="auto"/>
            </w:tcBorders>
            <w:shd w:val="clear" w:color="auto" w:fill="auto"/>
            <w:vAlign w:val="center"/>
            <w:hideMark/>
          </w:tcPr>
          <w:p w:rsidR="00D31AEE" w:rsidRPr="000A4AB0" w:rsidRDefault="00D31AEE" w:rsidP="005D7994">
            <w:pPr>
              <w:jc w:val="both"/>
              <w:rPr>
                <w:b/>
                <w:bCs/>
                <w:sz w:val="22"/>
                <w:szCs w:val="22"/>
              </w:rPr>
            </w:pPr>
            <w:r w:rsidRPr="000A4AB0">
              <w:rPr>
                <w:b/>
                <w:bCs/>
                <w:sz w:val="22"/>
                <w:szCs w:val="22"/>
              </w:rPr>
              <w:t>Средняя списочная численность работников, в т.ч. работников, работающих по гражданско-правовым договорам или по совместительству с учетом реально отработанного времени (чел.):</w:t>
            </w:r>
          </w:p>
        </w:tc>
        <w:tc>
          <w:tcPr>
            <w:tcW w:w="2835" w:type="dxa"/>
            <w:gridSpan w:val="2"/>
            <w:tcBorders>
              <w:top w:val="nil"/>
              <w:left w:val="nil"/>
              <w:bottom w:val="single" w:sz="4" w:space="0" w:color="auto"/>
              <w:right w:val="single" w:sz="4" w:space="0" w:color="auto"/>
            </w:tcBorders>
            <w:shd w:val="clear" w:color="000000" w:fill="FFFFFF"/>
            <w:vAlign w:val="center"/>
            <w:hideMark/>
          </w:tcPr>
          <w:p w:rsidR="00D31AEE" w:rsidRPr="000A4AB0" w:rsidRDefault="00D31AEE" w:rsidP="005D7994">
            <w:pPr>
              <w:jc w:val="both"/>
              <w:rPr>
                <w:b/>
                <w:bCs/>
                <w:sz w:val="22"/>
                <w:szCs w:val="22"/>
              </w:rPr>
            </w:pPr>
            <w:r w:rsidRPr="000A4AB0">
              <w:rPr>
                <w:b/>
                <w:bCs/>
                <w:sz w:val="22"/>
                <w:szCs w:val="22"/>
              </w:rPr>
              <w:t> </w:t>
            </w:r>
          </w:p>
        </w:tc>
        <w:tc>
          <w:tcPr>
            <w:tcW w:w="3005" w:type="dxa"/>
            <w:gridSpan w:val="2"/>
            <w:tcBorders>
              <w:top w:val="nil"/>
              <w:left w:val="nil"/>
              <w:bottom w:val="single" w:sz="4" w:space="0" w:color="auto"/>
              <w:right w:val="single" w:sz="4" w:space="0" w:color="auto"/>
            </w:tcBorders>
            <w:shd w:val="clear" w:color="000000" w:fill="FFFFFF"/>
            <w:vAlign w:val="center"/>
            <w:hideMark/>
          </w:tcPr>
          <w:p w:rsidR="00D31AEE" w:rsidRPr="000A4AB0" w:rsidRDefault="00D31AEE" w:rsidP="005D7994">
            <w:pPr>
              <w:jc w:val="both"/>
              <w:rPr>
                <w:b/>
                <w:bCs/>
                <w:sz w:val="22"/>
                <w:szCs w:val="22"/>
              </w:rPr>
            </w:pPr>
            <w:r w:rsidRPr="000A4AB0">
              <w:rPr>
                <w:b/>
                <w:bCs/>
                <w:sz w:val="22"/>
                <w:szCs w:val="22"/>
              </w:rPr>
              <w:t> </w:t>
            </w:r>
          </w:p>
        </w:tc>
        <w:tc>
          <w:tcPr>
            <w:tcW w:w="2977" w:type="dxa"/>
            <w:tcBorders>
              <w:top w:val="nil"/>
              <w:left w:val="nil"/>
              <w:bottom w:val="single" w:sz="4" w:space="0" w:color="auto"/>
              <w:right w:val="single" w:sz="8" w:space="0" w:color="auto"/>
            </w:tcBorders>
            <w:shd w:val="clear" w:color="auto" w:fill="auto"/>
            <w:vAlign w:val="center"/>
            <w:hideMark/>
          </w:tcPr>
          <w:p w:rsidR="00D31AEE" w:rsidRPr="000A4AB0" w:rsidRDefault="00D31AEE" w:rsidP="005D7994">
            <w:pPr>
              <w:jc w:val="both"/>
              <w:rPr>
                <w:sz w:val="22"/>
                <w:szCs w:val="22"/>
              </w:rPr>
            </w:pPr>
            <w:r w:rsidRPr="000A4AB0">
              <w:rPr>
                <w:sz w:val="22"/>
                <w:szCs w:val="22"/>
              </w:rPr>
              <w:t> </w:t>
            </w:r>
          </w:p>
        </w:tc>
      </w:tr>
      <w:tr w:rsidR="00D31AEE" w:rsidRPr="000A4AB0" w:rsidTr="005D7994">
        <w:trPr>
          <w:trHeight w:val="375"/>
        </w:trPr>
        <w:tc>
          <w:tcPr>
            <w:tcW w:w="620" w:type="dxa"/>
            <w:tcBorders>
              <w:top w:val="nil"/>
              <w:left w:val="single" w:sz="4" w:space="0" w:color="auto"/>
              <w:bottom w:val="single" w:sz="4" w:space="0" w:color="auto"/>
              <w:right w:val="single" w:sz="4" w:space="0" w:color="auto"/>
            </w:tcBorders>
            <w:shd w:val="clear" w:color="auto" w:fill="auto"/>
            <w:noWrap/>
            <w:hideMark/>
          </w:tcPr>
          <w:p w:rsidR="00D31AEE" w:rsidRPr="000A4AB0" w:rsidRDefault="00D31AEE" w:rsidP="005D7994">
            <w:pPr>
              <w:jc w:val="both"/>
              <w:rPr>
                <w:b/>
                <w:bCs/>
                <w:sz w:val="22"/>
                <w:szCs w:val="22"/>
              </w:rPr>
            </w:pPr>
            <w:r w:rsidRPr="000A4AB0">
              <w:rPr>
                <w:b/>
                <w:bCs/>
                <w:sz w:val="22"/>
                <w:szCs w:val="22"/>
              </w:rPr>
              <w:t>6</w:t>
            </w:r>
          </w:p>
        </w:tc>
        <w:tc>
          <w:tcPr>
            <w:tcW w:w="5045" w:type="dxa"/>
            <w:tcBorders>
              <w:top w:val="nil"/>
              <w:left w:val="nil"/>
              <w:bottom w:val="single" w:sz="4" w:space="0" w:color="auto"/>
              <w:right w:val="single" w:sz="4" w:space="0" w:color="auto"/>
            </w:tcBorders>
            <w:shd w:val="clear" w:color="auto" w:fill="auto"/>
            <w:vAlign w:val="center"/>
            <w:hideMark/>
          </w:tcPr>
          <w:p w:rsidR="00D31AEE" w:rsidRPr="000A4AB0" w:rsidRDefault="00D31AEE" w:rsidP="005D7994">
            <w:pPr>
              <w:jc w:val="both"/>
              <w:rPr>
                <w:b/>
                <w:bCs/>
                <w:sz w:val="22"/>
                <w:szCs w:val="22"/>
              </w:rPr>
            </w:pPr>
            <w:r w:rsidRPr="000A4AB0">
              <w:rPr>
                <w:b/>
                <w:bCs/>
                <w:sz w:val="22"/>
                <w:szCs w:val="22"/>
              </w:rPr>
              <w:t>Выручка от реализации товаров (работ, услуг) без учета НДС (млн. руб.):</w:t>
            </w:r>
          </w:p>
        </w:tc>
        <w:tc>
          <w:tcPr>
            <w:tcW w:w="2835" w:type="dxa"/>
            <w:gridSpan w:val="2"/>
            <w:tcBorders>
              <w:top w:val="nil"/>
              <w:left w:val="nil"/>
              <w:bottom w:val="single" w:sz="4" w:space="0" w:color="auto"/>
              <w:right w:val="single" w:sz="4" w:space="0" w:color="auto"/>
            </w:tcBorders>
            <w:shd w:val="clear" w:color="000000" w:fill="FFFFFF"/>
            <w:vAlign w:val="center"/>
            <w:hideMark/>
          </w:tcPr>
          <w:p w:rsidR="00D31AEE" w:rsidRPr="000A4AB0" w:rsidRDefault="00D31AEE" w:rsidP="005D7994">
            <w:pPr>
              <w:jc w:val="both"/>
              <w:rPr>
                <w:b/>
                <w:bCs/>
                <w:sz w:val="22"/>
                <w:szCs w:val="22"/>
              </w:rPr>
            </w:pPr>
            <w:r w:rsidRPr="000A4AB0">
              <w:rPr>
                <w:b/>
                <w:bCs/>
                <w:sz w:val="22"/>
                <w:szCs w:val="22"/>
              </w:rPr>
              <w:t> </w:t>
            </w:r>
          </w:p>
        </w:tc>
        <w:tc>
          <w:tcPr>
            <w:tcW w:w="3005" w:type="dxa"/>
            <w:gridSpan w:val="2"/>
            <w:tcBorders>
              <w:top w:val="nil"/>
              <w:left w:val="nil"/>
              <w:bottom w:val="single" w:sz="4" w:space="0" w:color="auto"/>
              <w:right w:val="single" w:sz="4" w:space="0" w:color="auto"/>
            </w:tcBorders>
            <w:shd w:val="clear" w:color="000000" w:fill="FFFFFF"/>
            <w:vAlign w:val="center"/>
            <w:hideMark/>
          </w:tcPr>
          <w:p w:rsidR="00D31AEE" w:rsidRPr="000A4AB0" w:rsidRDefault="00D31AEE" w:rsidP="005D7994">
            <w:pPr>
              <w:jc w:val="both"/>
              <w:rPr>
                <w:b/>
                <w:bCs/>
                <w:sz w:val="22"/>
                <w:szCs w:val="22"/>
              </w:rPr>
            </w:pPr>
            <w:r w:rsidRPr="000A4AB0">
              <w:rPr>
                <w:b/>
                <w:bCs/>
                <w:sz w:val="22"/>
                <w:szCs w:val="22"/>
              </w:rPr>
              <w:t> </w:t>
            </w:r>
          </w:p>
        </w:tc>
        <w:tc>
          <w:tcPr>
            <w:tcW w:w="2977" w:type="dxa"/>
            <w:tcBorders>
              <w:top w:val="nil"/>
              <w:left w:val="nil"/>
              <w:bottom w:val="single" w:sz="4" w:space="0" w:color="auto"/>
              <w:right w:val="single" w:sz="8" w:space="0" w:color="auto"/>
            </w:tcBorders>
            <w:shd w:val="clear" w:color="auto" w:fill="auto"/>
            <w:vAlign w:val="center"/>
            <w:hideMark/>
          </w:tcPr>
          <w:p w:rsidR="00D31AEE" w:rsidRPr="000A4AB0" w:rsidRDefault="00D31AEE" w:rsidP="005D7994">
            <w:pPr>
              <w:jc w:val="both"/>
              <w:rPr>
                <w:sz w:val="22"/>
                <w:szCs w:val="22"/>
              </w:rPr>
            </w:pPr>
            <w:r w:rsidRPr="000A4AB0">
              <w:rPr>
                <w:sz w:val="22"/>
                <w:szCs w:val="22"/>
              </w:rPr>
              <w:t> </w:t>
            </w:r>
          </w:p>
        </w:tc>
      </w:tr>
      <w:tr w:rsidR="00D31AEE" w:rsidRPr="000A4AB0" w:rsidTr="005D7994">
        <w:trPr>
          <w:trHeight w:val="966"/>
        </w:trPr>
        <w:tc>
          <w:tcPr>
            <w:tcW w:w="620" w:type="dxa"/>
            <w:tcBorders>
              <w:top w:val="nil"/>
              <w:left w:val="single" w:sz="4" w:space="0" w:color="auto"/>
              <w:bottom w:val="single" w:sz="4" w:space="0" w:color="auto"/>
              <w:right w:val="single" w:sz="4" w:space="0" w:color="auto"/>
            </w:tcBorders>
            <w:shd w:val="clear" w:color="auto" w:fill="auto"/>
            <w:noWrap/>
            <w:hideMark/>
          </w:tcPr>
          <w:p w:rsidR="00D31AEE" w:rsidRPr="000A4AB0" w:rsidRDefault="00D31AEE" w:rsidP="005D7994">
            <w:pPr>
              <w:jc w:val="both"/>
              <w:rPr>
                <w:b/>
                <w:bCs/>
                <w:sz w:val="22"/>
                <w:szCs w:val="22"/>
              </w:rPr>
            </w:pPr>
            <w:r w:rsidRPr="000A4AB0">
              <w:rPr>
                <w:b/>
                <w:bCs/>
                <w:sz w:val="22"/>
                <w:szCs w:val="22"/>
              </w:rPr>
              <w:t>7</w:t>
            </w:r>
          </w:p>
        </w:tc>
        <w:tc>
          <w:tcPr>
            <w:tcW w:w="5045" w:type="dxa"/>
            <w:tcBorders>
              <w:top w:val="nil"/>
              <w:left w:val="nil"/>
              <w:bottom w:val="single" w:sz="4" w:space="0" w:color="auto"/>
              <w:right w:val="single" w:sz="4" w:space="0" w:color="auto"/>
            </w:tcBorders>
            <w:shd w:val="clear" w:color="auto" w:fill="auto"/>
            <w:vAlign w:val="center"/>
            <w:hideMark/>
          </w:tcPr>
          <w:p w:rsidR="00D31AEE" w:rsidRPr="000A4AB0" w:rsidRDefault="00D31AEE" w:rsidP="005D7994">
            <w:pPr>
              <w:jc w:val="both"/>
              <w:rPr>
                <w:b/>
                <w:bCs/>
                <w:sz w:val="22"/>
                <w:szCs w:val="22"/>
              </w:rPr>
            </w:pPr>
            <w:r w:rsidRPr="000A4AB0">
              <w:rPr>
                <w:b/>
                <w:bCs/>
                <w:sz w:val="22"/>
                <w:szCs w:val="22"/>
              </w:rPr>
              <w:t>Балансовая стоимость активов (остаточная стоимость основных средств и нематериальных активов) (млн. руб.):</w:t>
            </w:r>
          </w:p>
        </w:tc>
        <w:tc>
          <w:tcPr>
            <w:tcW w:w="2835" w:type="dxa"/>
            <w:gridSpan w:val="2"/>
            <w:tcBorders>
              <w:top w:val="nil"/>
              <w:left w:val="nil"/>
              <w:bottom w:val="single" w:sz="4" w:space="0" w:color="auto"/>
              <w:right w:val="single" w:sz="4" w:space="0" w:color="auto"/>
            </w:tcBorders>
            <w:shd w:val="clear" w:color="000000" w:fill="FFFFFF"/>
            <w:vAlign w:val="center"/>
            <w:hideMark/>
          </w:tcPr>
          <w:p w:rsidR="00D31AEE" w:rsidRPr="000A4AB0" w:rsidRDefault="00D31AEE" w:rsidP="005D7994">
            <w:pPr>
              <w:jc w:val="both"/>
              <w:rPr>
                <w:b/>
                <w:bCs/>
                <w:sz w:val="22"/>
                <w:szCs w:val="22"/>
              </w:rPr>
            </w:pPr>
            <w:r w:rsidRPr="000A4AB0">
              <w:rPr>
                <w:b/>
                <w:bCs/>
                <w:sz w:val="22"/>
                <w:szCs w:val="22"/>
              </w:rPr>
              <w:t> </w:t>
            </w:r>
          </w:p>
        </w:tc>
        <w:tc>
          <w:tcPr>
            <w:tcW w:w="3005" w:type="dxa"/>
            <w:gridSpan w:val="2"/>
            <w:tcBorders>
              <w:top w:val="nil"/>
              <w:left w:val="nil"/>
              <w:bottom w:val="single" w:sz="4" w:space="0" w:color="auto"/>
              <w:right w:val="single" w:sz="4" w:space="0" w:color="auto"/>
            </w:tcBorders>
            <w:shd w:val="clear" w:color="000000" w:fill="FFFFFF"/>
            <w:vAlign w:val="center"/>
            <w:hideMark/>
          </w:tcPr>
          <w:p w:rsidR="00D31AEE" w:rsidRPr="000A4AB0" w:rsidRDefault="00D31AEE" w:rsidP="005D7994">
            <w:pPr>
              <w:jc w:val="both"/>
              <w:rPr>
                <w:b/>
                <w:bCs/>
                <w:sz w:val="22"/>
                <w:szCs w:val="22"/>
              </w:rPr>
            </w:pPr>
            <w:r w:rsidRPr="000A4AB0">
              <w:rPr>
                <w:b/>
                <w:bCs/>
                <w:sz w:val="22"/>
                <w:szCs w:val="22"/>
              </w:rPr>
              <w:t> </w:t>
            </w:r>
          </w:p>
        </w:tc>
        <w:tc>
          <w:tcPr>
            <w:tcW w:w="2977" w:type="dxa"/>
            <w:tcBorders>
              <w:top w:val="nil"/>
              <w:left w:val="nil"/>
              <w:bottom w:val="single" w:sz="4" w:space="0" w:color="auto"/>
              <w:right w:val="single" w:sz="8" w:space="0" w:color="auto"/>
            </w:tcBorders>
            <w:shd w:val="clear" w:color="auto" w:fill="auto"/>
            <w:vAlign w:val="center"/>
            <w:hideMark/>
          </w:tcPr>
          <w:p w:rsidR="00D31AEE" w:rsidRPr="000A4AB0" w:rsidRDefault="00D31AEE" w:rsidP="005D7994">
            <w:pPr>
              <w:jc w:val="both"/>
              <w:rPr>
                <w:sz w:val="22"/>
                <w:szCs w:val="22"/>
              </w:rPr>
            </w:pPr>
            <w:r w:rsidRPr="000A4AB0">
              <w:rPr>
                <w:sz w:val="22"/>
                <w:szCs w:val="22"/>
              </w:rPr>
              <w:t> </w:t>
            </w:r>
          </w:p>
        </w:tc>
      </w:tr>
      <w:tr w:rsidR="00D31AEE" w:rsidRPr="000A4AB0" w:rsidTr="005D7994">
        <w:trPr>
          <w:trHeight w:val="300"/>
        </w:trPr>
        <w:tc>
          <w:tcPr>
            <w:tcW w:w="1448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31AEE" w:rsidRPr="000A4AB0" w:rsidRDefault="00D31AEE" w:rsidP="005D7994">
            <w:pPr>
              <w:jc w:val="both"/>
              <w:rPr>
                <w:sz w:val="22"/>
                <w:szCs w:val="22"/>
              </w:rPr>
            </w:pPr>
            <w:r w:rsidRPr="000A4AB0">
              <w:rPr>
                <w:sz w:val="22"/>
                <w:szCs w:val="22"/>
              </w:rPr>
              <w:t>и соответствуют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tc>
      </w:tr>
      <w:tr w:rsidR="00D31AEE" w:rsidRPr="000A4AB0" w:rsidTr="005D7994">
        <w:trPr>
          <w:trHeight w:val="585"/>
        </w:trPr>
        <w:tc>
          <w:tcPr>
            <w:tcW w:w="620" w:type="dxa"/>
            <w:vMerge w:val="restart"/>
            <w:tcBorders>
              <w:top w:val="nil"/>
              <w:left w:val="single" w:sz="4" w:space="0" w:color="auto"/>
              <w:bottom w:val="single" w:sz="4" w:space="0" w:color="auto"/>
              <w:right w:val="single" w:sz="4" w:space="0" w:color="auto"/>
            </w:tcBorders>
            <w:shd w:val="clear" w:color="auto" w:fill="auto"/>
            <w:noWrap/>
            <w:hideMark/>
          </w:tcPr>
          <w:p w:rsidR="00D31AEE" w:rsidRPr="000A4AB0" w:rsidRDefault="00D31AEE" w:rsidP="005D7994">
            <w:pPr>
              <w:jc w:val="both"/>
              <w:rPr>
                <w:b/>
                <w:bCs/>
                <w:sz w:val="22"/>
                <w:szCs w:val="22"/>
              </w:rPr>
            </w:pPr>
            <w:r w:rsidRPr="000A4AB0">
              <w:rPr>
                <w:b/>
                <w:bCs/>
                <w:sz w:val="22"/>
                <w:szCs w:val="22"/>
              </w:rPr>
              <w:t>8</w:t>
            </w:r>
          </w:p>
        </w:tc>
        <w:tc>
          <w:tcPr>
            <w:tcW w:w="5045" w:type="dxa"/>
            <w:tcBorders>
              <w:top w:val="nil"/>
              <w:left w:val="nil"/>
              <w:bottom w:val="single" w:sz="4" w:space="0" w:color="auto"/>
              <w:right w:val="single" w:sz="4" w:space="0" w:color="auto"/>
            </w:tcBorders>
            <w:shd w:val="clear" w:color="auto" w:fill="auto"/>
            <w:hideMark/>
          </w:tcPr>
          <w:p w:rsidR="00D31AEE" w:rsidRPr="000A4AB0" w:rsidRDefault="00D31AEE" w:rsidP="005D7994">
            <w:pPr>
              <w:jc w:val="both"/>
              <w:rPr>
                <w:b/>
                <w:bCs/>
                <w:sz w:val="22"/>
                <w:szCs w:val="22"/>
              </w:rPr>
            </w:pPr>
            <w:r w:rsidRPr="000A4AB0">
              <w:rPr>
                <w:b/>
                <w:bCs/>
                <w:sz w:val="22"/>
                <w:szCs w:val="22"/>
              </w:rPr>
              <w:t xml:space="preserve">Сведения о включении в реестры субъектов малого и среднего предпринимательства </w:t>
            </w:r>
            <w:r w:rsidRPr="000A4AB0">
              <w:rPr>
                <w:i/>
                <w:iCs/>
                <w:sz w:val="22"/>
                <w:szCs w:val="22"/>
              </w:rPr>
              <w:t>(при наличии</w:t>
            </w:r>
            <w:r w:rsidRPr="000A4AB0">
              <w:rPr>
                <w:sz w:val="22"/>
                <w:szCs w:val="22"/>
              </w:rPr>
              <w:t>)</w:t>
            </w:r>
            <w:r w:rsidRPr="000A4AB0">
              <w:rPr>
                <w:b/>
                <w:bCs/>
                <w:sz w:val="22"/>
                <w:szCs w:val="22"/>
              </w:rPr>
              <w:t xml:space="preserve">: </w:t>
            </w:r>
          </w:p>
        </w:tc>
        <w:tc>
          <w:tcPr>
            <w:tcW w:w="8817" w:type="dxa"/>
            <w:gridSpan w:val="5"/>
            <w:tcBorders>
              <w:top w:val="nil"/>
              <w:left w:val="nil"/>
              <w:bottom w:val="single" w:sz="4" w:space="0" w:color="auto"/>
              <w:right w:val="single" w:sz="8" w:space="0" w:color="000000"/>
            </w:tcBorders>
            <w:shd w:val="clear" w:color="auto" w:fill="auto"/>
            <w:vAlign w:val="center"/>
            <w:hideMark/>
          </w:tcPr>
          <w:p w:rsidR="00D31AEE" w:rsidRPr="000A4AB0" w:rsidRDefault="00D31AEE" w:rsidP="005D7994">
            <w:pPr>
              <w:jc w:val="both"/>
              <w:rPr>
                <w:sz w:val="22"/>
                <w:szCs w:val="22"/>
              </w:rPr>
            </w:pPr>
            <w:r w:rsidRPr="000A4AB0">
              <w:rPr>
                <w:sz w:val="22"/>
                <w:szCs w:val="22"/>
              </w:rPr>
              <w:t> </w:t>
            </w:r>
          </w:p>
        </w:tc>
      </w:tr>
      <w:tr w:rsidR="00D31AEE" w:rsidRPr="000A4AB0" w:rsidTr="005D7994">
        <w:trPr>
          <w:trHeight w:val="315"/>
        </w:trPr>
        <w:tc>
          <w:tcPr>
            <w:tcW w:w="620" w:type="dxa"/>
            <w:vMerge/>
            <w:tcBorders>
              <w:top w:val="nil"/>
              <w:left w:val="single" w:sz="4" w:space="0" w:color="auto"/>
              <w:bottom w:val="single" w:sz="4" w:space="0" w:color="auto"/>
              <w:right w:val="single" w:sz="4" w:space="0" w:color="auto"/>
            </w:tcBorders>
            <w:vAlign w:val="center"/>
            <w:hideMark/>
          </w:tcPr>
          <w:p w:rsidR="00D31AEE" w:rsidRPr="000A4AB0" w:rsidRDefault="00D31AEE" w:rsidP="005D7994">
            <w:pPr>
              <w:jc w:val="both"/>
              <w:rPr>
                <w:b/>
                <w:bCs/>
                <w:sz w:val="22"/>
                <w:szCs w:val="22"/>
              </w:rPr>
            </w:pPr>
          </w:p>
        </w:tc>
        <w:tc>
          <w:tcPr>
            <w:tcW w:w="5045" w:type="dxa"/>
            <w:tcBorders>
              <w:top w:val="nil"/>
              <w:left w:val="nil"/>
              <w:bottom w:val="single" w:sz="4" w:space="0" w:color="auto"/>
              <w:right w:val="single" w:sz="4" w:space="0" w:color="auto"/>
            </w:tcBorders>
            <w:shd w:val="clear" w:color="auto" w:fill="auto"/>
            <w:vAlign w:val="center"/>
            <w:hideMark/>
          </w:tcPr>
          <w:p w:rsidR="00D31AEE" w:rsidRPr="000A4AB0" w:rsidRDefault="00D31AEE" w:rsidP="005D7994">
            <w:pPr>
              <w:ind w:firstLineChars="200" w:firstLine="440"/>
              <w:jc w:val="right"/>
              <w:rPr>
                <w:sz w:val="22"/>
                <w:szCs w:val="22"/>
              </w:rPr>
            </w:pPr>
            <w:r w:rsidRPr="000A4AB0">
              <w:rPr>
                <w:sz w:val="22"/>
                <w:szCs w:val="22"/>
              </w:rPr>
              <w:t>наименование реестра:</w:t>
            </w:r>
          </w:p>
        </w:tc>
        <w:tc>
          <w:tcPr>
            <w:tcW w:w="8817" w:type="dxa"/>
            <w:gridSpan w:val="5"/>
            <w:tcBorders>
              <w:top w:val="nil"/>
              <w:left w:val="nil"/>
              <w:bottom w:val="single" w:sz="4" w:space="0" w:color="auto"/>
              <w:right w:val="single" w:sz="8" w:space="0" w:color="auto"/>
            </w:tcBorders>
            <w:shd w:val="clear" w:color="auto" w:fill="auto"/>
            <w:noWrap/>
            <w:vAlign w:val="center"/>
            <w:hideMark/>
          </w:tcPr>
          <w:p w:rsidR="00D31AEE" w:rsidRPr="000A4AB0" w:rsidRDefault="00D31AEE" w:rsidP="005D7994">
            <w:pPr>
              <w:jc w:val="both"/>
              <w:rPr>
                <w:sz w:val="22"/>
                <w:szCs w:val="22"/>
              </w:rPr>
            </w:pPr>
            <w:r w:rsidRPr="000A4AB0">
              <w:rPr>
                <w:sz w:val="22"/>
                <w:szCs w:val="22"/>
              </w:rPr>
              <w:t> </w:t>
            </w:r>
          </w:p>
        </w:tc>
      </w:tr>
      <w:tr w:rsidR="00D31AEE" w:rsidRPr="000A4AB0" w:rsidTr="005D7994">
        <w:trPr>
          <w:trHeight w:val="315"/>
        </w:trPr>
        <w:tc>
          <w:tcPr>
            <w:tcW w:w="620" w:type="dxa"/>
            <w:vMerge/>
            <w:tcBorders>
              <w:top w:val="nil"/>
              <w:left w:val="single" w:sz="4" w:space="0" w:color="auto"/>
              <w:bottom w:val="single" w:sz="4" w:space="0" w:color="auto"/>
              <w:right w:val="single" w:sz="4" w:space="0" w:color="auto"/>
            </w:tcBorders>
            <w:vAlign w:val="center"/>
            <w:hideMark/>
          </w:tcPr>
          <w:p w:rsidR="00D31AEE" w:rsidRPr="000A4AB0" w:rsidRDefault="00D31AEE" w:rsidP="005D7994">
            <w:pPr>
              <w:jc w:val="both"/>
              <w:rPr>
                <w:b/>
                <w:bCs/>
                <w:sz w:val="22"/>
                <w:szCs w:val="22"/>
              </w:rPr>
            </w:pPr>
          </w:p>
        </w:tc>
        <w:tc>
          <w:tcPr>
            <w:tcW w:w="5045" w:type="dxa"/>
            <w:tcBorders>
              <w:top w:val="nil"/>
              <w:left w:val="nil"/>
              <w:bottom w:val="single" w:sz="4" w:space="0" w:color="auto"/>
              <w:right w:val="single" w:sz="4" w:space="0" w:color="auto"/>
            </w:tcBorders>
            <w:shd w:val="clear" w:color="auto" w:fill="auto"/>
            <w:noWrap/>
            <w:vAlign w:val="center"/>
            <w:hideMark/>
          </w:tcPr>
          <w:p w:rsidR="00D31AEE" w:rsidRPr="000A4AB0" w:rsidRDefault="00D31AEE" w:rsidP="005D7994">
            <w:pPr>
              <w:ind w:firstLineChars="200" w:firstLine="440"/>
              <w:jc w:val="right"/>
              <w:rPr>
                <w:sz w:val="22"/>
                <w:szCs w:val="22"/>
              </w:rPr>
            </w:pPr>
            <w:r w:rsidRPr="000A4AB0">
              <w:rPr>
                <w:sz w:val="22"/>
                <w:szCs w:val="22"/>
              </w:rPr>
              <w:t>номер реестровой записи:</w:t>
            </w:r>
          </w:p>
        </w:tc>
        <w:tc>
          <w:tcPr>
            <w:tcW w:w="8817" w:type="dxa"/>
            <w:gridSpan w:val="5"/>
            <w:tcBorders>
              <w:top w:val="nil"/>
              <w:left w:val="nil"/>
              <w:bottom w:val="single" w:sz="4" w:space="0" w:color="auto"/>
              <w:right w:val="single" w:sz="8" w:space="0" w:color="auto"/>
            </w:tcBorders>
            <w:shd w:val="clear" w:color="auto" w:fill="auto"/>
            <w:noWrap/>
            <w:vAlign w:val="center"/>
            <w:hideMark/>
          </w:tcPr>
          <w:p w:rsidR="00D31AEE" w:rsidRPr="000A4AB0" w:rsidRDefault="00D31AEE" w:rsidP="005D7994">
            <w:pPr>
              <w:jc w:val="both"/>
              <w:rPr>
                <w:sz w:val="22"/>
                <w:szCs w:val="22"/>
              </w:rPr>
            </w:pPr>
            <w:r w:rsidRPr="000A4AB0">
              <w:rPr>
                <w:b/>
                <w:bCs/>
                <w:sz w:val="22"/>
                <w:szCs w:val="22"/>
              </w:rPr>
              <w:t> </w:t>
            </w:r>
            <w:r w:rsidRPr="000A4AB0">
              <w:rPr>
                <w:sz w:val="22"/>
                <w:szCs w:val="22"/>
              </w:rPr>
              <w:t> </w:t>
            </w:r>
          </w:p>
        </w:tc>
      </w:tr>
      <w:tr w:rsidR="00D31AEE" w:rsidRPr="000A4AB0" w:rsidTr="005D7994">
        <w:trPr>
          <w:trHeight w:val="315"/>
        </w:trPr>
        <w:tc>
          <w:tcPr>
            <w:tcW w:w="620" w:type="dxa"/>
            <w:vMerge/>
            <w:tcBorders>
              <w:top w:val="nil"/>
              <w:left w:val="single" w:sz="4" w:space="0" w:color="auto"/>
              <w:bottom w:val="single" w:sz="4" w:space="0" w:color="auto"/>
              <w:right w:val="single" w:sz="4" w:space="0" w:color="auto"/>
            </w:tcBorders>
            <w:vAlign w:val="center"/>
            <w:hideMark/>
          </w:tcPr>
          <w:p w:rsidR="00D31AEE" w:rsidRPr="000A4AB0" w:rsidRDefault="00D31AEE" w:rsidP="005D7994">
            <w:pPr>
              <w:jc w:val="both"/>
              <w:rPr>
                <w:b/>
                <w:bCs/>
                <w:sz w:val="22"/>
                <w:szCs w:val="22"/>
              </w:rPr>
            </w:pPr>
          </w:p>
        </w:tc>
        <w:tc>
          <w:tcPr>
            <w:tcW w:w="5045" w:type="dxa"/>
            <w:tcBorders>
              <w:top w:val="nil"/>
              <w:left w:val="nil"/>
              <w:bottom w:val="single" w:sz="4" w:space="0" w:color="auto"/>
              <w:right w:val="single" w:sz="4" w:space="0" w:color="auto"/>
            </w:tcBorders>
            <w:shd w:val="clear" w:color="auto" w:fill="auto"/>
            <w:noWrap/>
            <w:vAlign w:val="center"/>
            <w:hideMark/>
          </w:tcPr>
          <w:p w:rsidR="00D31AEE" w:rsidRPr="000A4AB0" w:rsidRDefault="00D31AEE" w:rsidP="005D7994">
            <w:pPr>
              <w:ind w:firstLineChars="200" w:firstLine="440"/>
              <w:jc w:val="right"/>
              <w:rPr>
                <w:sz w:val="22"/>
                <w:szCs w:val="22"/>
              </w:rPr>
            </w:pPr>
            <w:r w:rsidRPr="000A4AB0">
              <w:rPr>
                <w:sz w:val="22"/>
                <w:szCs w:val="22"/>
              </w:rPr>
              <w:t>дата включения в реестр:</w:t>
            </w:r>
          </w:p>
        </w:tc>
        <w:tc>
          <w:tcPr>
            <w:tcW w:w="8817" w:type="dxa"/>
            <w:gridSpan w:val="5"/>
            <w:tcBorders>
              <w:top w:val="nil"/>
              <w:left w:val="nil"/>
              <w:bottom w:val="single" w:sz="4" w:space="0" w:color="auto"/>
              <w:right w:val="single" w:sz="8" w:space="0" w:color="auto"/>
            </w:tcBorders>
            <w:shd w:val="clear" w:color="auto" w:fill="auto"/>
            <w:noWrap/>
            <w:vAlign w:val="center"/>
            <w:hideMark/>
          </w:tcPr>
          <w:p w:rsidR="00D31AEE" w:rsidRPr="000A4AB0" w:rsidRDefault="00D31AEE" w:rsidP="005D7994">
            <w:pPr>
              <w:jc w:val="both"/>
              <w:rPr>
                <w:sz w:val="22"/>
                <w:szCs w:val="22"/>
              </w:rPr>
            </w:pPr>
            <w:r w:rsidRPr="000A4AB0">
              <w:rPr>
                <w:b/>
                <w:bCs/>
                <w:sz w:val="22"/>
                <w:szCs w:val="22"/>
              </w:rPr>
              <w:t> </w:t>
            </w:r>
            <w:r w:rsidRPr="000A4AB0">
              <w:rPr>
                <w:sz w:val="22"/>
                <w:szCs w:val="22"/>
              </w:rPr>
              <w:t> </w:t>
            </w:r>
          </w:p>
        </w:tc>
      </w:tr>
      <w:tr w:rsidR="00D31AEE" w:rsidRPr="000A4AB0" w:rsidTr="005D7994">
        <w:trPr>
          <w:trHeight w:val="330"/>
        </w:trPr>
        <w:tc>
          <w:tcPr>
            <w:tcW w:w="620" w:type="dxa"/>
            <w:vMerge/>
            <w:tcBorders>
              <w:top w:val="nil"/>
              <w:left w:val="single" w:sz="4" w:space="0" w:color="auto"/>
              <w:bottom w:val="single" w:sz="4" w:space="0" w:color="auto"/>
              <w:right w:val="single" w:sz="4" w:space="0" w:color="auto"/>
            </w:tcBorders>
            <w:vAlign w:val="center"/>
            <w:hideMark/>
          </w:tcPr>
          <w:p w:rsidR="00D31AEE" w:rsidRPr="000A4AB0" w:rsidRDefault="00D31AEE" w:rsidP="005D7994">
            <w:pPr>
              <w:jc w:val="both"/>
              <w:rPr>
                <w:b/>
                <w:bCs/>
                <w:sz w:val="22"/>
                <w:szCs w:val="22"/>
              </w:rPr>
            </w:pPr>
          </w:p>
        </w:tc>
        <w:tc>
          <w:tcPr>
            <w:tcW w:w="5045" w:type="dxa"/>
            <w:tcBorders>
              <w:top w:val="nil"/>
              <w:left w:val="nil"/>
              <w:bottom w:val="single" w:sz="4" w:space="0" w:color="auto"/>
              <w:right w:val="single" w:sz="4" w:space="0" w:color="auto"/>
            </w:tcBorders>
            <w:shd w:val="clear" w:color="auto" w:fill="auto"/>
            <w:noWrap/>
            <w:vAlign w:val="center"/>
            <w:hideMark/>
          </w:tcPr>
          <w:p w:rsidR="00D31AEE" w:rsidRPr="000A4AB0" w:rsidRDefault="00D31AEE" w:rsidP="005D7994">
            <w:pPr>
              <w:ind w:firstLineChars="200" w:firstLine="440"/>
              <w:jc w:val="right"/>
              <w:rPr>
                <w:sz w:val="22"/>
                <w:szCs w:val="22"/>
              </w:rPr>
            </w:pPr>
            <w:r w:rsidRPr="000A4AB0">
              <w:rPr>
                <w:sz w:val="22"/>
                <w:szCs w:val="22"/>
              </w:rPr>
              <w:t>орган, внесший запись в реестр:</w:t>
            </w:r>
          </w:p>
        </w:tc>
        <w:tc>
          <w:tcPr>
            <w:tcW w:w="8817" w:type="dxa"/>
            <w:gridSpan w:val="5"/>
            <w:tcBorders>
              <w:top w:val="nil"/>
              <w:left w:val="nil"/>
              <w:bottom w:val="single" w:sz="4" w:space="0" w:color="auto"/>
              <w:right w:val="single" w:sz="8" w:space="0" w:color="auto"/>
            </w:tcBorders>
            <w:shd w:val="clear" w:color="auto" w:fill="auto"/>
            <w:noWrap/>
            <w:vAlign w:val="center"/>
            <w:hideMark/>
          </w:tcPr>
          <w:p w:rsidR="00D31AEE" w:rsidRPr="000A4AB0" w:rsidRDefault="00D31AEE" w:rsidP="005D7994">
            <w:pPr>
              <w:jc w:val="both"/>
              <w:rPr>
                <w:sz w:val="22"/>
                <w:szCs w:val="22"/>
              </w:rPr>
            </w:pPr>
            <w:r w:rsidRPr="000A4AB0">
              <w:rPr>
                <w:b/>
                <w:bCs/>
                <w:sz w:val="22"/>
                <w:szCs w:val="22"/>
              </w:rPr>
              <w:t> </w:t>
            </w:r>
            <w:r w:rsidRPr="000A4AB0">
              <w:rPr>
                <w:sz w:val="22"/>
                <w:szCs w:val="22"/>
              </w:rPr>
              <w:t> </w:t>
            </w:r>
          </w:p>
        </w:tc>
      </w:tr>
      <w:tr w:rsidR="00D31AEE" w:rsidRPr="000A4AB0" w:rsidTr="005D7994">
        <w:trPr>
          <w:trHeight w:val="495"/>
        </w:trPr>
        <w:tc>
          <w:tcPr>
            <w:tcW w:w="620" w:type="dxa"/>
            <w:tcBorders>
              <w:top w:val="nil"/>
              <w:left w:val="nil"/>
              <w:bottom w:val="nil"/>
              <w:right w:val="nil"/>
            </w:tcBorders>
            <w:shd w:val="clear" w:color="auto" w:fill="auto"/>
            <w:hideMark/>
          </w:tcPr>
          <w:p w:rsidR="00D31AEE" w:rsidRPr="000A4AB0" w:rsidRDefault="00D31AEE" w:rsidP="005D7994">
            <w:pPr>
              <w:jc w:val="both"/>
              <w:rPr>
                <w:sz w:val="22"/>
                <w:szCs w:val="22"/>
              </w:rPr>
            </w:pPr>
          </w:p>
        </w:tc>
        <w:tc>
          <w:tcPr>
            <w:tcW w:w="5045" w:type="dxa"/>
            <w:tcBorders>
              <w:top w:val="nil"/>
              <w:left w:val="nil"/>
              <w:bottom w:val="nil"/>
              <w:right w:val="nil"/>
            </w:tcBorders>
            <w:shd w:val="clear" w:color="auto" w:fill="auto"/>
            <w:vAlign w:val="bottom"/>
            <w:hideMark/>
          </w:tcPr>
          <w:p w:rsidR="00D31AEE" w:rsidRPr="000A4AB0" w:rsidRDefault="00D31AEE" w:rsidP="005D7994">
            <w:pPr>
              <w:jc w:val="both"/>
              <w:rPr>
                <w:sz w:val="22"/>
                <w:szCs w:val="22"/>
              </w:rPr>
            </w:pPr>
            <w:r w:rsidRPr="000A4AB0">
              <w:rPr>
                <w:sz w:val="22"/>
                <w:szCs w:val="22"/>
              </w:rPr>
              <w:t>__________________________________</w:t>
            </w:r>
          </w:p>
        </w:tc>
        <w:tc>
          <w:tcPr>
            <w:tcW w:w="2416" w:type="dxa"/>
            <w:tcBorders>
              <w:top w:val="nil"/>
              <w:left w:val="nil"/>
              <w:bottom w:val="nil"/>
              <w:right w:val="nil"/>
            </w:tcBorders>
            <w:shd w:val="clear" w:color="auto" w:fill="auto"/>
            <w:vAlign w:val="bottom"/>
            <w:hideMark/>
          </w:tcPr>
          <w:p w:rsidR="00D31AEE" w:rsidRPr="000A4AB0" w:rsidRDefault="00D31AEE" w:rsidP="005D7994">
            <w:pPr>
              <w:jc w:val="both"/>
              <w:rPr>
                <w:sz w:val="22"/>
                <w:szCs w:val="22"/>
              </w:rPr>
            </w:pPr>
            <w:r w:rsidRPr="000A4AB0">
              <w:rPr>
                <w:sz w:val="22"/>
                <w:szCs w:val="22"/>
              </w:rPr>
              <w:t>______________________</w:t>
            </w:r>
          </w:p>
        </w:tc>
        <w:tc>
          <w:tcPr>
            <w:tcW w:w="6401" w:type="dxa"/>
            <w:gridSpan w:val="4"/>
            <w:tcBorders>
              <w:top w:val="single" w:sz="4" w:space="0" w:color="auto"/>
              <w:left w:val="nil"/>
              <w:bottom w:val="nil"/>
              <w:right w:val="nil"/>
            </w:tcBorders>
            <w:shd w:val="clear" w:color="auto" w:fill="auto"/>
            <w:vAlign w:val="bottom"/>
            <w:hideMark/>
          </w:tcPr>
          <w:p w:rsidR="00D31AEE" w:rsidRPr="000A4AB0" w:rsidRDefault="00D31AEE" w:rsidP="005D7994">
            <w:pPr>
              <w:jc w:val="both"/>
              <w:rPr>
                <w:sz w:val="22"/>
                <w:szCs w:val="22"/>
              </w:rPr>
            </w:pPr>
            <w:r w:rsidRPr="000A4AB0">
              <w:rPr>
                <w:sz w:val="22"/>
                <w:szCs w:val="22"/>
              </w:rPr>
              <w:t>_________________________________</w:t>
            </w:r>
          </w:p>
        </w:tc>
      </w:tr>
      <w:tr w:rsidR="00D31AEE" w:rsidRPr="000A4AB0" w:rsidTr="005D7994">
        <w:trPr>
          <w:trHeight w:val="300"/>
        </w:trPr>
        <w:tc>
          <w:tcPr>
            <w:tcW w:w="620" w:type="dxa"/>
            <w:tcBorders>
              <w:top w:val="nil"/>
              <w:left w:val="nil"/>
              <w:bottom w:val="nil"/>
              <w:right w:val="nil"/>
            </w:tcBorders>
            <w:shd w:val="clear" w:color="auto" w:fill="auto"/>
            <w:hideMark/>
          </w:tcPr>
          <w:p w:rsidR="00D31AEE" w:rsidRPr="000A4AB0" w:rsidRDefault="00D31AEE" w:rsidP="005D7994">
            <w:pPr>
              <w:jc w:val="both"/>
              <w:rPr>
                <w:sz w:val="22"/>
                <w:szCs w:val="22"/>
              </w:rPr>
            </w:pPr>
          </w:p>
        </w:tc>
        <w:tc>
          <w:tcPr>
            <w:tcW w:w="5045" w:type="dxa"/>
            <w:tcBorders>
              <w:top w:val="nil"/>
              <w:left w:val="nil"/>
              <w:bottom w:val="nil"/>
              <w:right w:val="nil"/>
            </w:tcBorders>
            <w:shd w:val="clear" w:color="auto" w:fill="auto"/>
            <w:hideMark/>
          </w:tcPr>
          <w:p w:rsidR="00D31AEE" w:rsidRPr="000A4AB0" w:rsidRDefault="00D31AEE" w:rsidP="005D7994">
            <w:pPr>
              <w:jc w:val="both"/>
              <w:rPr>
                <w:i/>
                <w:iCs/>
                <w:sz w:val="22"/>
                <w:szCs w:val="22"/>
              </w:rPr>
            </w:pPr>
            <w:r w:rsidRPr="000A4AB0">
              <w:rPr>
                <w:i/>
                <w:iCs/>
                <w:sz w:val="22"/>
                <w:szCs w:val="22"/>
              </w:rPr>
              <w:t>(должность, при наличии)</w:t>
            </w:r>
          </w:p>
        </w:tc>
        <w:tc>
          <w:tcPr>
            <w:tcW w:w="2416" w:type="dxa"/>
            <w:tcBorders>
              <w:top w:val="nil"/>
              <w:left w:val="nil"/>
              <w:bottom w:val="nil"/>
              <w:right w:val="nil"/>
            </w:tcBorders>
            <w:shd w:val="clear" w:color="auto" w:fill="auto"/>
            <w:hideMark/>
          </w:tcPr>
          <w:p w:rsidR="00D31AEE" w:rsidRPr="000A4AB0" w:rsidRDefault="00D31AEE" w:rsidP="005D7994">
            <w:pPr>
              <w:jc w:val="both"/>
              <w:rPr>
                <w:i/>
                <w:iCs/>
                <w:sz w:val="22"/>
                <w:szCs w:val="22"/>
              </w:rPr>
            </w:pPr>
            <w:r w:rsidRPr="000A4AB0">
              <w:rPr>
                <w:i/>
                <w:iCs/>
                <w:sz w:val="22"/>
                <w:szCs w:val="22"/>
              </w:rPr>
              <w:t>(подпись, М.П.)</w:t>
            </w:r>
          </w:p>
        </w:tc>
        <w:tc>
          <w:tcPr>
            <w:tcW w:w="6401" w:type="dxa"/>
            <w:gridSpan w:val="4"/>
            <w:tcBorders>
              <w:top w:val="nil"/>
              <w:left w:val="nil"/>
              <w:bottom w:val="nil"/>
              <w:right w:val="nil"/>
            </w:tcBorders>
            <w:shd w:val="clear" w:color="auto" w:fill="auto"/>
            <w:hideMark/>
          </w:tcPr>
          <w:p w:rsidR="00D31AEE" w:rsidRPr="000A4AB0" w:rsidRDefault="00D31AEE" w:rsidP="005D7994">
            <w:pPr>
              <w:jc w:val="both"/>
              <w:rPr>
                <w:i/>
                <w:iCs/>
                <w:sz w:val="22"/>
                <w:szCs w:val="22"/>
              </w:rPr>
            </w:pPr>
            <w:r w:rsidRPr="000A4AB0">
              <w:rPr>
                <w:i/>
                <w:iCs/>
                <w:sz w:val="22"/>
                <w:szCs w:val="22"/>
              </w:rPr>
              <w:t>(Ф.И.О)</w:t>
            </w:r>
          </w:p>
        </w:tc>
      </w:tr>
      <w:tr w:rsidR="00D31AEE" w:rsidRPr="000A4AB0" w:rsidTr="005D7994">
        <w:trPr>
          <w:trHeight w:val="495"/>
        </w:trPr>
        <w:tc>
          <w:tcPr>
            <w:tcW w:w="620" w:type="dxa"/>
            <w:tcBorders>
              <w:top w:val="nil"/>
              <w:left w:val="nil"/>
              <w:bottom w:val="nil"/>
              <w:right w:val="nil"/>
            </w:tcBorders>
            <w:shd w:val="clear" w:color="auto" w:fill="auto"/>
            <w:noWrap/>
            <w:hideMark/>
          </w:tcPr>
          <w:p w:rsidR="00D31AEE" w:rsidRPr="000A4AB0" w:rsidRDefault="00D31AEE" w:rsidP="005D7994">
            <w:pPr>
              <w:jc w:val="both"/>
              <w:rPr>
                <w:sz w:val="22"/>
                <w:szCs w:val="22"/>
              </w:rPr>
            </w:pPr>
          </w:p>
        </w:tc>
        <w:tc>
          <w:tcPr>
            <w:tcW w:w="5045" w:type="dxa"/>
            <w:tcBorders>
              <w:top w:val="nil"/>
              <w:left w:val="nil"/>
              <w:bottom w:val="nil"/>
              <w:right w:val="nil"/>
            </w:tcBorders>
            <w:shd w:val="clear" w:color="auto" w:fill="auto"/>
            <w:noWrap/>
            <w:vAlign w:val="center"/>
            <w:hideMark/>
          </w:tcPr>
          <w:p w:rsidR="00D31AEE" w:rsidRPr="000A4AB0" w:rsidRDefault="00D31AEE" w:rsidP="005D7994">
            <w:pPr>
              <w:jc w:val="both"/>
              <w:rPr>
                <w:sz w:val="22"/>
                <w:szCs w:val="22"/>
              </w:rPr>
            </w:pPr>
          </w:p>
        </w:tc>
        <w:tc>
          <w:tcPr>
            <w:tcW w:w="2416" w:type="dxa"/>
            <w:tcBorders>
              <w:top w:val="nil"/>
              <w:left w:val="nil"/>
              <w:bottom w:val="nil"/>
              <w:right w:val="nil"/>
            </w:tcBorders>
            <w:shd w:val="clear" w:color="auto" w:fill="auto"/>
            <w:vAlign w:val="bottom"/>
            <w:hideMark/>
          </w:tcPr>
          <w:p w:rsidR="00D31AEE" w:rsidRPr="000A4AB0" w:rsidRDefault="00D31AEE" w:rsidP="005D7994">
            <w:pPr>
              <w:jc w:val="both"/>
              <w:rPr>
                <w:sz w:val="22"/>
                <w:szCs w:val="22"/>
              </w:rPr>
            </w:pPr>
            <w:r w:rsidRPr="000A4AB0">
              <w:rPr>
                <w:sz w:val="22"/>
                <w:szCs w:val="22"/>
              </w:rPr>
              <w:t>______________________</w:t>
            </w:r>
          </w:p>
        </w:tc>
        <w:tc>
          <w:tcPr>
            <w:tcW w:w="2300" w:type="dxa"/>
            <w:gridSpan w:val="2"/>
            <w:tcBorders>
              <w:top w:val="nil"/>
              <w:left w:val="nil"/>
              <w:bottom w:val="nil"/>
              <w:right w:val="nil"/>
            </w:tcBorders>
            <w:shd w:val="clear" w:color="auto" w:fill="auto"/>
            <w:noWrap/>
            <w:vAlign w:val="center"/>
            <w:hideMark/>
          </w:tcPr>
          <w:p w:rsidR="00D31AEE" w:rsidRPr="000A4AB0" w:rsidRDefault="00D31AEE" w:rsidP="005D7994">
            <w:pPr>
              <w:jc w:val="both"/>
              <w:rPr>
                <w:sz w:val="22"/>
                <w:szCs w:val="22"/>
              </w:rPr>
            </w:pPr>
          </w:p>
        </w:tc>
        <w:tc>
          <w:tcPr>
            <w:tcW w:w="4101" w:type="dxa"/>
            <w:gridSpan w:val="2"/>
            <w:tcBorders>
              <w:top w:val="nil"/>
              <w:left w:val="nil"/>
              <w:bottom w:val="nil"/>
              <w:right w:val="nil"/>
            </w:tcBorders>
            <w:shd w:val="clear" w:color="auto" w:fill="auto"/>
            <w:noWrap/>
            <w:vAlign w:val="center"/>
            <w:hideMark/>
          </w:tcPr>
          <w:p w:rsidR="00D31AEE" w:rsidRPr="000A4AB0" w:rsidRDefault="00D31AEE" w:rsidP="005D7994">
            <w:pPr>
              <w:jc w:val="both"/>
              <w:rPr>
                <w:sz w:val="22"/>
                <w:szCs w:val="22"/>
              </w:rPr>
            </w:pPr>
          </w:p>
        </w:tc>
      </w:tr>
    </w:tbl>
    <w:p w:rsidR="00D31AEE" w:rsidRPr="000A4AB0" w:rsidRDefault="00D31AEE" w:rsidP="002C061F">
      <w:pPr>
        <w:spacing w:after="200" w:line="276" w:lineRule="auto"/>
        <w:jc w:val="both"/>
        <w:rPr>
          <w:sz w:val="22"/>
          <w:szCs w:val="22"/>
        </w:rPr>
      </w:pPr>
      <w:r w:rsidRPr="002C061F">
        <w:rPr>
          <w:rFonts w:ascii="Calibri" w:eastAsia="Calibri" w:hAnsi="Calibri"/>
          <w:sz w:val="22"/>
          <w:szCs w:val="22"/>
          <w:lang w:eastAsia="en-US"/>
        </w:rPr>
        <w:t>*- Без образования юридического лица</w:t>
      </w:r>
    </w:p>
    <w:p w:rsidR="00D31AEE" w:rsidRPr="000A4AB0" w:rsidRDefault="00D31AEE" w:rsidP="002C061F">
      <w:pPr>
        <w:rPr>
          <w:color w:val="000000"/>
          <w:sz w:val="22"/>
          <w:szCs w:val="22"/>
        </w:rPr>
      </w:pPr>
    </w:p>
    <w:p w:rsidR="00D31AEE" w:rsidRPr="000A4AB0" w:rsidRDefault="00D31AEE" w:rsidP="002C061F">
      <w:pPr>
        <w:pBdr>
          <w:bottom w:val="single" w:sz="12" w:space="1" w:color="auto"/>
        </w:pBdr>
        <w:ind w:left="567"/>
        <w:jc w:val="center"/>
        <w:rPr>
          <w:color w:val="000000"/>
          <w:sz w:val="22"/>
          <w:szCs w:val="22"/>
        </w:rPr>
      </w:pPr>
      <w:r w:rsidRPr="000A4AB0">
        <w:rPr>
          <w:color w:val="000000"/>
          <w:sz w:val="22"/>
          <w:szCs w:val="22"/>
        </w:rPr>
        <w:t>конец формы</w:t>
      </w:r>
    </w:p>
    <w:p w:rsidR="00D31AEE" w:rsidRPr="000A4AB0" w:rsidRDefault="00D31AEE" w:rsidP="002C061F">
      <w:pPr>
        <w:ind w:left="567"/>
        <w:jc w:val="center"/>
        <w:rPr>
          <w:color w:val="000000"/>
          <w:sz w:val="22"/>
          <w:szCs w:val="22"/>
        </w:rPr>
      </w:pPr>
    </w:p>
    <w:p w:rsidR="00D31AEE" w:rsidRPr="000A4AB0" w:rsidRDefault="00D31AEE" w:rsidP="002C061F">
      <w:pPr>
        <w:pStyle w:val="30"/>
        <w:rPr>
          <w:sz w:val="22"/>
          <w:szCs w:val="22"/>
        </w:rPr>
      </w:pPr>
      <w:r w:rsidRPr="000A4AB0">
        <w:rPr>
          <w:sz w:val="22"/>
          <w:szCs w:val="22"/>
        </w:rPr>
        <w:t>6.2.3. Инструкция по заполнению.</w:t>
      </w:r>
    </w:p>
    <w:p w:rsidR="00D31AEE" w:rsidRPr="00853859" w:rsidRDefault="00D31AEE" w:rsidP="002C061F">
      <w:pPr>
        <w:keepNext/>
        <w:tabs>
          <w:tab w:val="left" w:pos="1134"/>
          <w:tab w:val="left" w:pos="1276"/>
        </w:tabs>
        <w:jc w:val="both"/>
        <w:outlineLvl w:val="1"/>
        <w:rPr>
          <w:bCs/>
          <w:color w:val="000000"/>
          <w:sz w:val="22"/>
          <w:szCs w:val="22"/>
        </w:rPr>
      </w:pPr>
      <w:r w:rsidRPr="002E06C4">
        <w:rPr>
          <w:bCs/>
          <w:color w:val="000000"/>
          <w:sz w:val="22"/>
          <w:szCs w:val="22"/>
        </w:rPr>
        <w:t>6.2.3.1. Соответствующая Форма, установленная в п. 6.2.1 или 6.2.2 Документации о закупке должна быть заполнена Участником в зависимости от того является ли он юридическим лицом или индивидуальным предпринимателем/главой крестьянского (фермерского) хозяйства и приложена к Заявке на участие в закупке в форме электронного документа, подписанного электронной цифровой подписью.</w:t>
      </w:r>
    </w:p>
    <w:p w:rsidR="00D31AEE" w:rsidRPr="003D0B17" w:rsidRDefault="00D31AEE" w:rsidP="003D0B17">
      <w:pPr>
        <w:keepNext/>
        <w:tabs>
          <w:tab w:val="left" w:pos="1134"/>
          <w:tab w:val="left" w:pos="1276"/>
        </w:tabs>
        <w:jc w:val="both"/>
        <w:outlineLvl w:val="1"/>
        <w:rPr>
          <w:color w:val="000000"/>
          <w:sz w:val="22"/>
          <w:szCs w:val="22"/>
        </w:rPr>
      </w:pPr>
      <w:r w:rsidRPr="003D0B17">
        <w:rPr>
          <w:color w:val="000000"/>
          <w:sz w:val="22"/>
          <w:szCs w:val="22"/>
        </w:rPr>
        <w:t xml:space="preserve">6.2.3.1.1. Если Участник не относится к субъектам малого и среднего предпринимательства, </w:t>
      </w:r>
    </w:p>
    <w:p w:rsidR="00D31AEE" w:rsidRPr="00853859" w:rsidRDefault="00D31AEE" w:rsidP="003D0B17">
      <w:pPr>
        <w:keepNext/>
        <w:tabs>
          <w:tab w:val="left" w:pos="1134"/>
          <w:tab w:val="left" w:pos="1276"/>
        </w:tabs>
        <w:jc w:val="both"/>
        <w:outlineLvl w:val="1"/>
        <w:rPr>
          <w:color w:val="000000"/>
          <w:sz w:val="22"/>
          <w:szCs w:val="22"/>
        </w:rPr>
      </w:pPr>
      <w:r w:rsidRPr="003D0B17">
        <w:rPr>
          <w:color w:val="000000"/>
          <w:sz w:val="22"/>
          <w:szCs w:val="22"/>
        </w:rPr>
        <w:t>то в Декларации субъектов малого и среднего предпринимательства о соответствии критериям, установленным статьей 4 Федерального закона «О развитии малого и среднего предпринимательства в Российской Федерации» (п. 6.2.1 Документации) в графе: «настоящим подтверждает, что является субъектом малого/среднего (указать применимое) предпринимательства, нижеуказанные сведения являются достоверными» необходимо указать: «настоящим подтверждает, что не является субъектом малого или среднего предпринимательства». В этом случае пункты 5.1,  5.2, 5.2.1, 6, 7, 8, 9 Декларации субъектов малого и среднего предпринимательства о соответствии критериям, установленным статьей 4 Федерального закона «О развитии малого и среднего предпринимательства в Российской Федерации» (п. 6.2.1 Документации) заполнять не требуется.</w:t>
      </w:r>
    </w:p>
    <w:p w:rsidR="00D31AEE" w:rsidRPr="003D0B17" w:rsidRDefault="00D31AEE" w:rsidP="003D0B17">
      <w:pPr>
        <w:keepNext/>
        <w:tabs>
          <w:tab w:val="left" w:pos="1134"/>
          <w:tab w:val="left" w:pos="1276"/>
        </w:tabs>
        <w:jc w:val="both"/>
        <w:outlineLvl w:val="1"/>
        <w:rPr>
          <w:color w:val="000000"/>
          <w:sz w:val="22"/>
          <w:szCs w:val="22"/>
        </w:rPr>
      </w:pPr>
      <w:r>
        <w:rPr>
          <w:color w:val="000000"/>
          <w:sz w:val="22"/>
          <w:szCs w:val="22"/>
        </w:rPr>
        <w:t>6.2.3.1.</w:t>
      </w:r>
      <w:r w:rsidRPr="00853859">
        <w:rPr>
          <w:color w:val="000000"/>
          <w:sz w:val="22"/>
          <w:szCs w:val="22"/>
        </w:rPr>
        <w:t>2</w:t>
      </w:r>
      <w:r w:rsidRPr="003D0B17">
        <w:rPr>
          <w:color w:val="000000"/>
          <w:sz w:val="22"/>
          <w:szCs w:val="22"/>
        </w:rPr>
        <w:t xml:space="preserve">. Если Участник не относится к субъектам малого и среднего предпринимательства, </w:t>
      </w:r>
    </w:p>
    <w:p w:rsidR="00D31AEE" w:rsidRPr="003D0B17" w:rsidRDefault="00D31AEE" w:rsidP="003D0B17">
      <w:pPr>
        <w:keepNext/>
        <w:tabs>
          <w:tab w:val="left" w:pos="1134"/>
          <w:tab w:val="left" w:pos="1276"/>
        </w:tabs>
        <w:jc w:val="both"/>
        <w:outlineLvl w:val="1"/>
        <w:rPr>
          <w:color w:val="000000"/>
          <w:sz w:val="22"/>
          <w:szCs w:val="22"/>
        </w:rPr>
      </w:pPr>
      <w:r w:rsidRPr="003D0B17">
        <w:rPr>
          <w:color w:val="000000"/>
          <w:sz w:val="22"/>
          <w:szCs w:val="22"/>
        </w:rPr>
        <w:t>то в Декларации субъектов малого и среднего предпринимательства о соответствии критериям, установленным статьей 4 Федерального закона «О развитии малого и среднего предпринимательства в Российской Федерации» (п. 6.2.2 Документации) в графе: «настоящим подтверждаю, что являюсь субъектом малого/среднего (указать применимое) предпринимательства, нижеуказанные сведения являются достоверными» необходимо указать: «настоящим подтверждаю, что не являюсь субъектом малого или среднего предпринимательства». В этом случае пункты 5, 6, 7, 8 Декларации субъектов малого и среднего предпринимательства о соответствии критериям, установленным статьей 4 Федерального закона «О развитии малого и среднего предпринимательства в Российской Федерации» (п. 6.2.2 Документации) заполнять не требуется.</w:t>
      </w:r>
    </w:p>
    <w:p w:rsidR="00D31AEE" w:rsidRDefault="00D31AEE" w:rsidP="002C061F">
      <w:pPr>
        <w:keepNext/>
        <w:tabs>
          <w:tab w:val="left" w:pos="1134"/>
          <w:tab w:val="left" w:pos="1276"/>
        </w:tabs>
        <w:jc w:val="both"/>
        <w:outlineLvl w:val="1"/>
        <w:rPr>
          <w:color w:val="000000"/>
          <w:sz w:val="22"/>
          <w:szCs w:val="22"/>
        </w:rPr>
        <w:sectPr w:rsidR="00D31AEE" w:rsidSect="002C061F">
          <w:pgSz w:w="16838" w:h="11906" w:orient="landscape"/>
          <w:pgMar w:top="1418" w:right="957" w:bottom="851" w:left="567" w:header="709" w:footer="548" w:gutter="0"/>
          <w:cols w:space="720"/>
        </w:sectPr>
      </w:pPr>
    </w:p>
    <w:p w:rsidR="00D31AEE" w:rsidRDefault="00D31AEE" w:rsidP="002C061F">
      <w:pPr>
        <w:pStyle w:val="20"/>
        <w:spacing w:before="0" w:after="0"/>
        <w:ind w:left="0" w:firstLine="567"/>
      </w:pPr>
      <w:r>
        <w:t>6.3 Коммерческое предложение</w:t>
      </w:r>
    </w:p>
    <w:p w:rsidR="00D31AEE" w:rsidRDefault="00D31AEE" w:rsidP="00A10E5E">
      <w:pPr>
        <w:pStyle w:val="31"/>
        <w:spacing w:before="0" w:after="0"/>
        <w:ind w:left="0"/>
      </w:pPr>
      <w:r>
        <w:t>6.3.1 Форма коммерческого предложения (Форма 3)</w:t>
      </w:r>
    </w:p>
    <w:p w:rsidR="00D31AEE" w:rsidRDefault="00D31AEE" w:rsidP="00A10E5E">
      <w:r>
        <w:t>Форма 3 «Коммерческое предложение» (далее - Форма 3) является неотъемлемой частью настоящей Документации о закупке и представлена в виде отдельного электронного документа, размещенного на официальном сайте и сайте торговой площадки и доступного для бесплатного копирования (скачивания) Участниками закупки.</w:t>
      </w:r>
    </w:p>
    <w:p w:rsidR="00D31AEE" w:rsidRDefault="00D31AEE" w:rsidP="00A10E5E"/>
    <w:p w:rsidR="00D31AEE" w:rsidRDefault="00D31AEE" w:rsidP="00A10E5E">
      <w:pPr>
        <w:pStyle w:val="31"/>
        <w:spacing w:before="0" w:after="0"/>
        <w:ind w:left="0"/>
      </w:pPr>
      <w:r>
        <w:t>6.3.2 Инструкции по заполнению</w:t>
      </w:r>
    </w:p>
    <w:p w:rsidR="00D31AEE" w:rsidRPr="00261C59" w:rsidRDefault="00D31AEE" w:rsidP="00A10E5E">
      <w:pPr>
        <w:pStyle w:val="43"/>
        <w:spacing w:before="0" w:after="0"/>
        <w:ind w:firstLine="0"/>
        <w:rPr>
          <w:bCs w:val="0"/>
        </w:rPr>
      </w:pPr>
      <w:r>
        <w:t xml:space="preserve">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w:t>
      </w:r>
      <w:r>
        <w:rPr>
          <w:lang w:val="en-US"/>
        </w:rPr>
        <w:t>pdf</w:t>
      </w:r>
      <w:r>
        <w:t xml:space="preserve">) форматах в составе </w:t>
      </w:r>
      <w:r w:rsidRPr="00261C59">
        <w:rPr>
          <w:bCs w:val="0"/>
        </w:rPr>
        <w:t>электронной Заявки.</w:t>
      </w:r>
    </w:p>
    <w:p w:rsidR="00D31AEE" w:rsidRPr="00261C59" w:rsidRDefault="00D31AEE" w:rsidP="00A10E5E">
      <w:pPr>
        <w:pStyle w:val="43"/>
        <w:spacing w:before="0" w:after="0"/>
        <w:ind w:firstLine="0"/>
        <w:rPr>
          <w:bCs w:val="0"/>
        </w:rPr>
      </w:pPr>
      <w:r w:rsidRPr="00261C59">
        <w:rPr>
          <w:bCs w:val="0"/>
        </w:rPr>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D31AEE" w:rsidRPr="00261C59" w:rsidRDefault="00D31AEE" w:rsidP="00A10E5E">
      <w:pPr>
        <w:pStyle w:val="43"/>
        <w:spacing w:before="0" w:after="0"/>
        <w:ind w:firstLine="0"/>
        <w:rPr>
          <w:bCs w:val="0"/>
        </w:rPr>
      </w:pPr>
      <w:r w:rsidRPr="00261C59">
        <w:rPr>
          <w:bCs w:val="0"/>
        </w:rPr>
        <w:t>6.3.2.3. Все цены (стоимости) должны быть указаны с округлением до второго знака после запятой.</w:t>
      </w:r>
    </w:p>
    <w:p w:rsidR="00D31AEE" w:rsidRDefault="00D31AEE" w:rsidP="00A10E5E">
      <w:pPr>
        <w:jc w:val="both"/>
      </w:pPr>
      <w:r>
        <w:t xml:space="preserve">6.3.2.4. </w:t>
      </w:r>
      <w:r w:rsidRPr="00261C59">
        <w:t>Форма должна быть скреплена печатью и подписью руководителя Участника либо Уполномоченного лица.</w:t>
      </w:r>
    </w:p>
    <w:p w:rsidR="00D31AEE" w:rsidRDefault="00D31AEE" w:rsidP="00A10E5E">
      <w:pPr>
        <w:jc w:val="both"/>
      </w:pPr>
      <w:r>
        <w:t>6.3.2.5.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D31AEE" w:rsidRDefault="00D31AEE" w:rsidP="00A10E5E">
      <w:pPr>
        <w:jc w:val="both"/>
      </w:pPr>
      <w:r>
        <w:t>-  Форма 3 не была приложена Участником  к Заявке на участие в закупке;</w:t>
      </w:r>
    </w:p>
    <w:p w:rsidR="00D31AEE" w:rsidRDefault="00D31AEE" w:rsidP="00A10E5E">
      <w:pPr>
        <w:jc w:val="both"/>
      </w:pPr>
      <w:r>
        <w:t>-  Форма 3 не была подписана Участником электронной цифровой подписью.</w:t>
      </w:r>
    </w:p>
    <w:p w:rsidR="00D31AEE" w:rsidRDefault="00D31AEE" w:rsidP="00A10E5E">
      <w:pPr>
        <w:pStyle w:val="43"/>
        <w:spacing w:before="0" w:after="0"/>
        <w:ind w:firstLine="0"/>
      </w:pPr>
    </w:p>
    <w:p w:rsidR="00D31AEE" w:rsidRDefault="00D31AEE" w:rsidP="00A10E5E">
      <w:pPr>
        <w:pStyle w:val="43"/>
        <w:spacing w:before="0" w:after="0"/>
        <w:ind w:firstLine="0"/>
        <w:sectPr w:rsidR="00D31AEE" w:rsidSect="002C061F">
          <w:pgSz w:w="16838" w:h="11906" w:orient="landscape"/>
          <w:pgMar w:top="1418" w:right="957" w:bottom="851" w:left="567" w:header="709" w:footer="548" w:gutter="0"/>
          <w:cols w:space="720"/>
        </w:sectPr>
      </w:pPr>
    </w:p>
    <w:p w:rsidR="00D31AEE" w:rsidRDefault="00D31AEE" w:rsidP="00A10E5E">
      <w:pPr>
        <w:pStyle w:val="20"/>
        <w:spacing w:before="0" w:after="0"/>
        <w:ind w:left="0"/>
      </w:pPr>
      <w:r>
        <w:t>6.4 Декларация соответствия Участника Запроса предложений</w:t>
      </w:r>
    </w:p>
    <w:p w:rsidR="00D31AEE" w:rsidRDefault="00D31AEE" w:rsidP="00A10E5E">
      <w:pPr>
        <w:pStyle w:val="31"/>
        <w:pBdr>
          <w:bottom w:val="single" w:sz="12" w:space="1" w:color="auto"/>
        </w:pBdr>
        <w:spacing w:before="0" w:after="0"/>
        <w:ind w:left="0"/>
      </w:pPr>
      <w:r>
        <w:t>6.4.1 Форма декларации соответствия (Форма 4)</w:t>
      </w:r>
    </w:p>
    <w:p w:rsidR="00D31AEE" w:rsidRDefault="00D31AEE" w:rsidP="00A10E5E">
      <w:pPr>
        <w:ind w:left="567"/>
        <w:jc w:val="center"/>
      </w:pPr>
      <w:r>
        <w:t>начало формы</w:t>
      </w:r>
    </w:p>
    <w:p w:rsidR="00D31AEE" w:rsidRDefault="00D31AEE" w:rsidP="00A10E5E">
      <w:pPr>
        <w:ind w:left="567"/>
      </w:pPr>
    </w:p>
    <w:p w:rsidR="00D31AEE" w:rsidRDefault="00D31AEE" w:rsidP="00A10E5E">
      <w:pPr>
        <w:ind w:left="567"/>
        <w:rPr>
          <w:b/>
        </w:rPr>
      </w:pPr>
      <w:r>
        <w:rPr>
          <w:b/>
        </w:rPr>
        <w:t>Открытый Запрос предложений № ___________________</w:t>
      </w:r>
    </w:p>
    <w:p w:rsidR="00D31AEE" w:rsidRDefault="00D31AEE" w:rsidP="00A10E5E">
      <w:pPr>
        <w:ind w:left="567"/>
        <w:rPr>
          <w:b/>
        </w:rPr>
      </w:pPr>
    </w:p>
    <w:p w:rsidR="00D31AEE" w:rsidRDefault="00D31AEE" w:rsidP="00A10E5E">
      <w:pPr>
        <w:ind w:left="567"/>
        <w:jc w:val="center"/>
        <w:rPr>
          <w:b/>
        </w:rPr>
      </w:pPr>
      <w:r>
        <w:rPr>
          <w:b/>
        </w:rPr>
        <w:t>ДЕКЛАРАЦИЯ СООТВЕТСТВИЯ</w:t>
      </w:r>
      <w:r>
        <w:rPr>
          <w:b/>
        </w:rPr>
        <w:br/>
        <w:t>УЧАСТНИКА ЗАПРОСА ПРЕДЛОЖЕНИЙ</w:t>
      </w:r>
    </w:p>
    <w:p w:rsidR="00D31AEE" w:rsidRDefault="00D31AEE" w:rsidP="00A10E5E">
      <w:pPr>
        <w:ind w:left="567"/>
        <w:jc w:val="center"/>
        <w:rPr>
          <w:b/>
        </w:rPr>
      </w:pPr>
    </w:p>
    <w:p w:rsidR="00D31AEE" w:rsidRDefault="00D31AEE" w:rsidP="00A10E5E">
      <w:pPr>
        <w:ind w:firstLine="567"/>
        <w:jc w:val="both"/>
      </w:pPr>
      <w:r>
        <w:t>Настоящим подтверждаем, что _________________________________________________________________________________________</w:t>
      </w:r>
    </w:p>
    <w:p w:rsidR="00D31AEE" w:rsidRDefault="00D31AEE" w:rsidP="00A10E5E">
      <w:pPr>
        <w:ind w:left="567"/>
        <w:jc w:val="center"/>
        <w:rPr>
          <w:vertAlign w:val="subscript"/>
        </w:rPr>
      </w:pPr>
      <w:r>
        <w:rPr>
          <w:vertAlign w:val="subscript"/>
        </w:rPr>
        <w:t>(наименование Участника Запроса предложений, адрес места нахождения)</w:t>
      </w:r>
    </w:p>
    <w:p w:rsidR="00D31AEE" w:rsidRDefault="00D31AEE" w:rsidP="00A10E5E">
      <w:pPr>
        <w:jc w:val="both"/>
      </w:pPr>
      <w:r>
        <w:t>соответствует приведенным ниже требованиям на дату подачи Заявки на участие в Запросе предложений:</w:t>
      </w:r>
    </w:p>
    <w:p w:rsidR="00D31AEE" w:rsidRDefault="00D31AEE" w:rsidP="00A10E5E">
      <w:pPr>
        <w:pStyle w:val="aff2"/>
        <w:spacing w:before="0"/>
      </w:pPr>
      <w: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D31AEE" w:rsidRDefault="00D31AEE" w:rsidP="00A10E5E">
      <w:pPr>
        <w:pStyle w:val="aff2"/>
        <w:spacing w:before="0"/>
      </w:pPr>
      <w: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D31AEE" w:rsidRDefault="00D31AEE" w:rsidP="00A10E5E">
      <w:pPr>
        <w:pStyle w:val="aff2"/>
        <w:spacing w:before="0"/>
      </w:pPr>
      <w: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D31AEE" w:rsidRDefault="00D31AEE" w:rsidP="00A10E5E">
      <w:pPr>
        <w:pStyle w:val="aff2"/>
        <w:spacing w:before="0"/>
      </w:pPr>
      <w: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D31AEE" w:rsidRDefault="00D31AEE" w:rsidP="00A10E5E">
      <w:pPr>
        <w:pStyle w:val="aff2"/>
        <w:spacing w:before="0"/>
      </w:pPr>
      <w: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rsidR="00D31AEE" w:rsidRDefault="00D31AEE" w:rsidP="00A10E5E">
      <w:pPr>
        <w:pStyle w:val="aff2"/>
        <w:spacing w:before="0"/>
      </w:pPr>
      <w: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 (исключить, если такое требование не предъявляется)</w:t>
      </w:r>
    </w:p>
    <w:p w:rsidR="00D31AEE" w:rsidRDefault="00D31AEE" w:rsidP="00A10E5E">
      <w:pPr>
        <w:pStyle w:val="aff2"/>
        <w:spacing w:before="0"/>
      </w:pPr>
      <w:r>
        <w:t>7. Отсутствие в предусмотренном законодательством РФ реестре недобросовестных Поставщиков сведений об Участниках Запроса предложений.</w:t>
      </w:r>
    </w:p>
    <w:p w:rsidR="00D31AEE" w:rsidRDefault="00D31AEE" w:rsidP="00A10E5E">
      <w:pPr>
        <w:ind w:left="567"/>
      </w:pPr>
    </w:p>
    <w:p w:rsidR="00D31AEE" w:rsidRDefault="00D31AEE" w:rsidP="00A10E5E">
      <w:pPr>
        <w:ind w:left="567"/>
      </w:pPr>
      <w:r>
        <w:t>Подпись Участника</w:t>
      </w:r>
      <w:r>
        <w:tab/>
      </w:r>
      <w:r>
        <w:tab/>
        <w:t>___________________/_______________(ФИО, должность)</w:t>
      </w:r>
    </w:p>
    <w:p w:rsidR="00D31AEE" w:rsidRDefault="00D31AEE" w:rsidP="00A10E5E">
      <w:pPr>
        <w:ind w:left="567"/>
      </w:pPr>
      <w:r>
        <w:t>Дата</w:t>
      </w:r>
    </w:p>
    <w:p w:rsidR="00D31AEE" w:rsidRDefault="00D31AEE" w:rsidP="00A10E5E">
      <w:pPr>
        <w:ind w:left="567"/>
      </w:pPr>
      <w:r>
        <w:t>м.п.</w:t>
      </w:r>
    </w:p>
    <w:p w:rsidR="00D31AEE" w:rsidRDefault="00D31AEE" w:rsidP="00A10E5E">
      <w:pPr>
        <w:pBdr>
          <w:bottom w:val="single" w:sz="12" w:space="1" w:color="auto"/>
        </w:pBdr>
        <w:ind w:left="567"/>
        <w:jc w:val="center"/>
      </w:pPr>
      <w:r>
        <w:t>конец формы</w:t>
      </w:r>
    </w:p>
    <w:p w:rsidR="00D31AEE" w:rsidRDefault="00D31AEE" w:rsidP="00A10E5E">
      <w:pPr>
        <w:pStyle w:val="31"/>
        <w:spacing w:before="0" w:after="0"/>
      </w:pPr>
      <w:r>
        <w:t>6.4.2 Инструкции по заполнению</w:t>
      </w:r>
    </w:p>
    <w:p w:rsidR="00D31AEE" w:rsidRDefault="00D31AEE" w:rsidP="00A10E5E">
      <w:pPr>
        <w:pStyle w:val="43"/>
        <w:spacing w:before="0" w:after="0"/>
      </w:pPr>
      <w:r>
        <w:t>6.4.2.1 Участник Запроса предложений указывает свое наименование (в т.ч. Организационно-правовую форму) и адрес места нахождения.</w:t>
      </w:r>
    </w:p>
    <w:p w:rsidR="00D31AEE" w:rsidRDefault="00D31AEE" w:rsidP="00A10E5E">
      <w:pPr>
        <w:pStyle w:val="43"/>
        <w:spacing w:before="0" w:after="0"/>
      </w:pPr>
      <w:r>
        <w:t xml:space="preserve">6.4.2.2 </w:t>
      </w:r>
      <w:r w:rsidRPr="00261C59">
        <w:t>Форма должна быть скреплена печатью и подписью руководителя Участника либо Уполномоченного лица.</w:t>
      </w:r>
    </w:p>
    <w:p w:rsidR="00D31AEE" w:rsidRDefault="00D31AEE" w:rsidP="00A10E5E">
      <w:pPr>
        <w:pStyle w:val="43"/>
      </w:pPr>
    </w:p>
    <w:p w:rsidR="00D31AEE" w:rsidRDefault="00D31AEE" w:rsidP="00A10E5E">
      <w:pPr>
        <w:pStyle w:val="20"/>
        <w:spacing w:before="0" w:after="0"/>
        <w:ind w:left="0"/>
      </w:pPr>
      <w:r>
        <w:br w:type="page"/>
        <w:t>6.5 Анкета Участника</w:t>
      </w:r>
    </w:p>
    <w:p w:rsidR="00D31AEE" w:rsidRDefault="00D31AEE" w:rsidP="00A10E5E">
      <w:pPr>
        <w:pStyle w:val="31"/>
        <w:pBdr>
          <w:bottom w:val="single" w:sz="12" w:space="1" w:color="auto"/>
        </w:pBdr>
        <w:spacing w:before="0" w:after="0"/>
        <w:ind w:left="0"/>
      </w:pPr>
      <w:r>
        <w:t>6.5.1 Форма Анкеты Участника (Форма 5)</w:t>
      </w:r>
    </w:p>
    <w:p w:rsidR="00D31AEE" w:rsidRDefault="00D31AEE" w:rsidP="00A10E5E">
      <w:pPr>
        <w:ind w:left="567"/>
        <w:jc w:val="center"/>
      </w:pPr>
      <w:r>
        <w:t>начало формы</w:t>
      </w:r>
    </w:p>
    <w:p w:rsidR="00D31AEE" w:rsidRDefault="00D31AEE" w:rsidP="00A10E5E">
      <w:pPr>
        <w:ind w:left="567"/>
      </w:pPr>
    </w:p>
    <w:p w:rsidR="00D31AEE" w:rsidRDefault="00D31AEE" w:rsidP="00A10E5E">
      <w:pPr>
        <w:ind w:left="567"/>
        <w:rPr>
          <w:b/>
          <w:i/>
        </w:rPr>
      </w:pPr>
      <w:r>
        <w:rPr>
          <w:b/>
          <w:i/>
        </w:rPr>
        <w:t>Открытый Запрос предложений № ___________________</w:t>
      </w:r>
    </w:p>
    <w:p w:rsidR="00D31AEE" w:rsidRDefault="00D31AEE" w:rsidP="00A10E5E">
      <w:pPr>
        <w:ind w:left="567"/>
        <w:rPr>
          <w:b/>
          <w:i/>
        </w:rPr>
      </w:pPr>
    </w:p>
    <w:p w:rsidR="00D31AEE" w:rsidRDefault="00D31AEE" w:rsidP="00A10E5E">
      <w:pPr>
        <w:ind w:left="567"/>
        <w:jc w:val="center"/>
        <w:rPr>
          <w:b/>
        </w:rPr>
      </w:pPr>
      <w:r>
        <w:rPr>
          <w:b/>
        </w:rPr>
        <w:t>АНКЕТА УЧАСТНИКА</w:t>
      </w:r>
    </w:p>
    <w:p w:rsidR="00D31AEE" w:rsidRDefault="00D31AEE" w:rsidP="00A10E5E">
      <w:pPr>
        <w:ind w:left="567"/>
        <w:jc w:val="center"/>
      </w:pPr>
    </w:p>
    <w:tbl>
      <w:tblPr>
        <w:tblW w:w="14115" w:type="dxa"/>
        <w:jc w:val="right"/>
        <w:tblInd w:w="-4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657"/>
        <w:gridCol w:w="5324"/>
      </w:tblGrid>
      <w:tr w:rsidR="00D31AEE"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hideMark/>
          </w:tcPr>
          <w:p w:rsidR="00D31AEE" w:rsidRDefault="00D31AEE">
            <w:pPr>
              <w:pStyle w:val="aff9"/>
            </w:pPr>
            <w:r>
              <w:t>№ п/п</w:t>
            </w:r>
          </w:p>
        </w:tc>
        <w:tc>
          <w:tcPr>
            <w:tcW w:w="7657" w:type="dxa"/>
            <w:tcBorders>
              <w:top w:val="single" w:sz="4" w:space="0" w:color="auto"/>
              <w:left w:val="single" w:sz="4" w:space="0" w:color="auto"/>
              <w:bottom w:val="single" w:sz="4" w:space="0" w:color="auto"/>
              <w:right w:val="single" w:sz="4" w:space="0" w:color="auto"/>
            </w:tcBorders>
            <w:vAlign w:val="center"/>
            <w:hideMark/>
          </w:tcPr>
          <w:p w:rsidR="00D31AEE" w:rsidRDefault="00D31AEE">
            <w:pPr>
              <w:pStyle w:val="aff9"/>
            </w:pPr>
            <w:r>
              <w:t>Наименование</w:t>
            </w:r>
          </w:p>
        </w:tc>
        <w:tc>
          <w:tcPr>
            <w:tcW w:w="5324" w:type="dxa"/>
            <w:tcBorders>
              <w:top w:val="single" w:sz="4" w:space="0" w:color="auto"/>
              <w:left w:val="single" w:sz="4" w:space="0" w:color="auto"/>
              <w:bottom w:val="single" w:sz="4" w:space="0" w:color="auto"/>
              <w:right w:val="single" w:sz="4" w:space="0" w:color="auto"/>
            </w:tcBorders>
            <w:vAlign w:val="center"/>
            <w:hideMark/>
          </w:tcPr>
          <w:p w:rsidR="00D31AEE" w:rsidRDefault="00D31AEE">
            <w:pPr>
              <w:pStyle w:val="aff9"/>
            </w:pPr>
            <w:r>
              <w:t>Сведения об Участнике</w:t>
            </w:r>
          </w:p>
        </w:tc>
      </w:tr>
      <w:tr w:rsidR="00D31AEE"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tcPr>
          <w:p w:rsidR="00D31AEE" w:rsidRDefault="00D31AEE" w:rsidP="00A10E5E">
            <w:pPr>
              <w:pStyle w:val="a"/>
              <w:tabs>
                <w:tab w:val="clear" w:pos="340"/>
                <w:tab w:val="num" w:pos="283"/>
              </w:tabs>
              <w:ind w:left="-57"/>
            </w:pPr>
          </w:p>
        </w:tc>
        <w:tc>
          <w:tcPr>
            <w:tcW w:w="7657" w:type="dxa"/>
            <w:tcBorders>
              <w:top w:val="single" w:sz="4" w:space="0" w:color="auto"/>
              <w:left w:val="single" w:sz="4" w:space="0" w:color="auto"/>
              <w:bottom w:val="single" w:sz="4" w:space="0" w:color="auto"/>
              <w:right w:val="single" w:sz="4" w:space="0" w:color="auto"/>
            </w:tcBorders>
            <w:hideMark/>
          </w:tcPr>
          <w:p w:rsidR="00D31AEE" w:rsidRDefault="00D31AEE">
            <w:pPr>
              <w:pStyle w:val="afff5"/>
            </w:pPr>
            <w:r>
              <w:t>Организационно-правовая форма и наименование фирмы Участника, дата регистрации</w:t>
            </w:r>
          </w:p>
        </w:tc>
        <w:tc>
          <w:tcPr>
            <w:tcW w:w="5324" w:type="dxa"/>
            <w:tcBorders>
              <w:top w:val="single" w:sz="4" w:space="0" w:color="auto"/>
              <w:left w:val="single" w:sz="4" w:space="0" w:color="auto"/>
              <w:bottom w:val="single" w:sz="4" w:space="0" w:color="auto"/>
              <w:right w:val="single" w:sz="4" w:space="0" w:color="auto"/>
            </w:tcBorders>
          </w:tcPr>
          <w:p w:rsidR="00D31AEE" w:rsidRDefault="00D31AEE">
            <w:pPr>
              <w:pStyle w:val="afff5"/>
            </w:pPr>
          </w:p>
        </w:tc>
      </w:tr>
      <w:tr w:rsidR="00D31AEE"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tcPr>
          <w:p w:rsidR="00D31AEE" w:rsidRDefault="00D31AEE" w:rsidP="00A10E5E">
            <w:pPr>
              <w:pStyle w:val="a"/>
              <w:tabs>
                <w:tab w:val="clear" w:pos="340"/>
                <w:tab w:val="num" w:pos="283"/>
              </w:tabs>
              <w:ind w:left="-57"/>
            </w:pPr>
          </w:p>
        </w:tc>
        <w:tc>
          <w:tcPr>
            <w:tcW w:w="7657" w:type="dxa"/>
            <w:tcBorders>
              <w:top w:val="single" w:sz="4" w:space="0" w:color="auto"/>
              <w:left w:val="single" w:sz="4" w:space="0" w:color="auto"/>
              <w:bottom w:val="single" w:sz="4" w:space="0" w:color="auto"/>
              <w:right w:val="single" w:sz="4" w:space="0" w:color="auto"/>
            </w:tcBorders>
            <w:hideMark/>
          </w:tcPr>
          <w:p w:rsidR="00D31AEE" w:rsidRDefault="00D31AEE">
            <w:pPr>
              <w:pStyle w:val="afff5"/>
            </w:pPr>
            <w:r>
              <w:t>Юридический адрес</w:t>
            </w:r>
          </w:p>
        </w:tc>
        <w:tc>
          <w:tcPr>
            <w:tcW w:w="5324" w:type="dxa"/>
            <w:tcBorders>
              <w:top w:val="single" w:sz="4" w:space="0" w:color="auto"/>
              <w:left w:val="single" w:sz="4" w:space="0" w:color="auto"/>
              <w:bottom w:val="single" w:sz="4" w:space="0" w:color="auto"/>
              <w:right w:val="single" w:sz="4" w:space="0" w:color="auto"/>
            </w:tcBorders>
          </w:tcPr>
          <w:p w:rsidR="00D31AEE" w:rsidRDefault="00D31AEE">
            <w:pPr>
              <w:pStyle w:val="afff5"/>
            </w:pPr>
          </w:p>
        </w:tc>
      </w:tr>
      <w:tr w:rsidR="00D31AEE"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tcPr>
          <w:p w:rsidR="00D31AEE" w:rsidRDefault="00D31AEE" w:rsidP="00A10E5E">
            <w:pPr>
              <w:pStyle w:val="a"/>
              <w:tabs>
                <w:tab w:val="clear" w:pos="340"/>
                <w:tab w:val="num" w:pos="283"/>
              </w:tabs>
              <w:ind w:left="-57"/>
            </w:pPr>
          </w:p>
        </w:tc>
        <w:tc>
          <w:tcPr>
            <w:tcW w:w="7657" w:type="dxa"/>
            <w:tcBorders>
              <w:top w:val="single" w:sz="4" w:space="0" w:color="auto"/>
              <w:left w:val="single" w:sz="4" w:space="0" w:color="auto"/>
              <w:bottom w:val="single" w:sz="4" w:space="0" w:color="auto"/>
              <w:right w:val="single" w:sz="4" w:space="0" w:color="auto"/>
            </w:tcBorders>
            <w:hideMark/>
          </w:tcPr>
          <w:p w:rsidR="00D31AEE" w:rsidRDefault="00D31AEE">
            <w:pPr>
              <w:pStyle w:val="afff5"/>
            </w:pPr>
            <w:r>
              <w:t>Почтовые адреса</w:t>
            </w:r>
          </w:p>
        </w:tc>
        <w:tc>
          <w:tcPr>
            <w:tcW w:w="5324" w:type="dxa"/>
            <w:tcBorders>
              <w:top w:val="single" w:sz="4" w:space="0" w:color="auto"/>
              <w:left w:val="single" w:sz="4" w:space="0" w:color="auto"/>
              <w:bottom w:val="single" w:sz="4" w:space="0" w:color="auto"/>
              <w:right w:val="single" w:sz="4" w:space="0" w:color="auto"/>
            </w:tcBorders>
          </w:tcPr>
          <w:p w:rsidR="00D31AEE" w:rsidRDefault="00D31AEE">
            <w:pPr>
              <w:pStyle w:val="afff5"/>
            </w:pPr>
          </w:p>
        </w:tc>
      </w:tr>
      <w:tr w:rsidR="00D31AEE"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tcPr>
          <w:p w:rsidR="00D31AEE" w:rsidRDefault="00D31AEE" w:rsidP="00A10E5E">
            <w:pPr>
              <w:pStyle w:val="a"/>
              <w:tabs>
                <w:tab w:val="clear" w:pos="340"/>
                <w:tab w:val="num" w:pos="283"/>
              </w:tabs>
              <w:ind w:left="-57"/>
            </w:pPr>
          </w:p>
        </w:tc>
        <w:tc>
          <w:tcPr>
            <w:tcW w:w="7657" w:type="dxa"/>
            <w:tcBorders>
              <w:top w:val="single" w:sz="4" w:space="0" w:color="auto"/>
              <w:left w:val="single" w:sz="4" w:space="0" w:color="auto"/>
              <w:bottom w:val="single" w:sz="4" w:space="0" w:color="auto"/>
              <w:right w:val="single" w:sz="4" w:space="0" w:color="auto"/>
            </w:tcBorders>
            <w:hideMark/>
          </w:tcPr>
          <w:p w:rsidR="00D31AEE" w:rsidRDefault="00D31AEE">
            <w:pPr>
              <w:pStyle w:val="afff5"/>
            </w:pPr>
            <w:r>
              <w:t>Фактический адрес</w:t>
            </w:r>
          </w:p>
        </w:tc>
        <w:tc>
          <w:tcPr>
            <w:tcW w:w="5324" w:type="dxa"/>
            <w:tcBorders>
              <w:top w:val="single" w:sz="4" w:space="0" w:color="auto"/>
              <w:left w:val="single" w:sz="4" w:space="0" w:color="auto"/>
              <w:bottom w:val="single" w:sz="4" w:space="0" w:color="auto"/>
              <w:right w:val="single" w:sz="4" w:space="0" w:color="auto"/>
            </w:tcBorders>
          </w:tcPr>
          <w:p w:rsidR="00D31AEE" w:rsidRDefault="00D31AEE">
            <w:pPr>
              <w:pStyle w:val="afff5"/>
            </w:pPr>
          </w:p>
        </w:tc>
      </w:tr>
      <w:tr w:rsidR="00D31AEE"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tcPr>
          <w:p w:rsidR="00D31AEE" w:rsidRDefault="00D31AEE" w:rsidP="00A10E5E">
            <w:pPr>
              <w:pStyle w:val="a"/>
              <w:tabs>
                <w:tab w:val="clear" w:pos="340"/>
                <w:tab w:val="num" w:pos="283"/>
              </w:tabs>
              <w:ind w:left="-57"/>
            </w:pPr>
          </w:p>
        </w:tc>
        <w:tc>
          <w:tcPr>
            <w:tcW w:w="7657" w:type="dxa"/>
            <w:tcBorders>
              <w:top w:val="single" w:sz="4" w:space="0" w:color="auto"/>
              <w:left w:val="single" w:sz="4" w:space="0" w:color="auto"/>
              <w:bottom w:val="single" w:sz="4" w:space="0" w:color="auto"/>
              <w:right w:val="single" w:sz="4" w:space="0" w:color="auto"/>
            </w:tcBorders>
            <w:hideMark/>
          </w:tcPr>
          <w:p w:rsidR="00D31AEE" w:rsidRDefault="00D31AEE">
            <w:pPr>
              <w:pStyle w:val="afff5"/>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5324" w:type="dxa"/>
            <w:tcBorders>
              <w:top w:val="single" w:sz="4" w:space="0" w:color="auto"/>
              <w:left w:val="single" w:sz="4" w:space="0" w:color="auto"/>
              <w:bottom w:val="single" w:sz="4" w:space="0" w:color="auto"/>
              <w:right w:val="single" w:sz="4" w:space="0" w:color="auto"/>
            </w:tcBorders>
          </w:tcPr>
          <w:p w:rsidR="00D31AEE" w:rsidRDefault="00D31AEE">
            <w:pPr>
              <w:pStyle w:val="afff5"/>
            </w:pPr>
          </w:p>
        </w:tc>
      </w:tr>
      <w:tr w:rsidR="00D31AEE"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tcPr>
          <w:p w:rsidR="00D31AEE" w:rsidRDefault="00D31AEE" w:rsidP="00A10E5E">
            <w:pPr>
              <w:pStyle w:val="a"/>
              <w:tabs>
                <w:tab w:val="clear" w:pos="340"/>
                <w:tab w:val="num" w:pos="283"/>
              </w:tabs>
              <w:ind w:left="-57"/>
            </w:pPr>
          </w:p>
        </w:tc>
        <w:tc>
          <w:tcPr>
            <w:tcW w:w="7657" w:type="dxa"/>
            <w:tcBorders>
              <w:top w:val="single" w:sz="4" w:space="0" w:color="auto"/>
              <w:left w:val="single" w:sz="4" w:space="0" w:color="auto"/>
              <w:bottom w:val="single" w:sz="4" w:space="0" w:color="auto"/>
              <w:right w:val="single" w:sz="4" w:space="0" w:color="auto"/>
            </w:tcBorders>
            <w:hideMark/>
          </w:tcPr>
          <w:p w:rsidR="00D31AEE" w:rsidRDefault="00D31AEE">
            <w:pPr>
              <w:pStyle w:val="afff5"/>
            </w:pPr>
            <w:r>
              <w:t>Телефоны Участника (с указанием кода города)</w:t>
            </w:r>
          </w:p>
        </w:tc>
        <w:tc>
          <w:tcPr>
            <w:tcW w:w="5324" w:type="dxa"/>
            <w:tcBorders>
              <w:top w:val="single" w:sz="4" w:space="0" w:color="auto"/>
              <w:left w:val="single" w:sz="4" w:space="0" w:color="auto"/>
              <w:bottom w:val="single" w:sz="4" w:space="0" w:color="auto"/>
              <w:right w:val="single" w:sz="4" w:space="0" w:color="auto"/>
            </w:tcBorders>
          </w:tcPr>
          <w:p w:rsidR="00D31AEE" w:rsidRDefault="00D31AEE">
            <w:pPr>
              <w:pStyle w:val="afff5"/>
            </w:pPr>
          </w:p>
        </w:tc>
      </w:tr>
      <w:tr w:rsidR="00D31AEE"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tcPr>
          <w:p w:rsidR="00D31AEE" w:rsidRDefault="00D31AEE" w:rsidP="00A10E5E">
            <w:pPr>
              <w:pStyle w:val="a"/>
              <w:tabs>
                <w:tab w:val="clear" w:pos="340"/>
                <w:tab w:val="num" w:pos="283"/>
              </w:tabs>
              <w:ind w:left="-57"/>
            </w:pPr>
          </w:p>
        </w:tc>
        <w:tc>
          <w:tcPr>
            <w:tcW w:w="7657" w:type="dxa"/>
            <w:tcBorders>
              <w:top w:val="single" w:sz="4" w:space="0" w:color="auto"/>
              <w:left w:val="single" w:sz="4" w:space="0" w:color="auto"/>
              <w:bottom w:val="single" w:sz="4" w:space="0" w:color="auto"/>
              <w:right w:val="single" w:sz="4" w:space="0" w:color="auto"/>
            </w:tcBorders>
            <w:hideMark/>
          </w:tcPr>
          <w:p w:rsidR="00D31AEE" w:rsidRDefault="00D31AEE">
            <w:pPr>
              <w:pStyle w:val="afff5"/>
            </w:pPr>
            <w:r>
              <w:t>Факс Участника</w:t>
            </w:r>
          </w:p>
          <w:p w:rsidR="00D31AEE" w:rsidRDefault="00D31AEE">
            <w:pPr>
              <w:pStyle w:val="afff5"/>
            </w:pPr>
            <w:r>
              <w:t>(с указанием кода города)</w:t>
            </w:r>
          </w:p>
        </w:tc>
        <w:tc>
          <w:tcPr>
            <w:tcW w:w="5324" w:type="dxa"/>
            <w:tcBorders>
              <w:top w:val="single" w:sz="4" w:space="0" w:color="auto"/>
              <w:left w:val="single" w:sz="4" w:space="0" w:color="auto"/>
              <w:bottom w:val="single" w:sz="4" w:space="0" w:color="auto"/>
              <w:right w:val="single" w:sz="4" w:space="0" w:color="auto"/>
            </w:tcBorders>
          </w:tcPr>
          <w:p w:rsidR="00D31AEE" w:rsidRDefault="00D31AEE">
            <w:pPr>
              <w:pStyle w:val="afff5"/>
            </w:pPr>
          </w:p>
        </w:tc>
      </w:tr>
      <w:tr w:rsidR="00D31AEE"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tcPr>
          <w:p w:rsidR="00D31AEE" w:rsidRDefault="00D31AEE" w:rsidP="00A10E5E">
            <w:pPr>
              <w:pStyle w:val="a"/>
              <w:tabs>
                <w:tab w:val="clear" w:pos="340"/>
                <w:tab w:val="num" w:pos="283"/>
              </w:tabs>
              <w:ind w:left="-57"/>
            </w:pPr>
          </w:p>
        </w:tc>
        <w:tc>
          <w:tcPr>
            <w:tcW w:w="7657" w:type="dxa"/>
            <w:tcBorders>
              <w:top w:val="single" w:sz="4" w:space="0" w:color="auto"/>
              <w:left w:val="single" w:sz="4" w:space="0" w:color="auto"/>
              <w:bottom w:val="single" w:sz="4" w:space="0" w:color="auto"/>
              <w:right w:val="single" w:sz="4" w:space="0" w:color="auto"/>
            </w:tcBorders>
            <w:hideMark/>
          </w:tcPr>
          <w:p w:rsidR="00D31AEE" w:rsidRDefault="00D31AEE">
            <w:pPr>
              <w:pStyle w:val="afff5"/>
            </w:pPr>
            <w:r>
              <w:t>Адрес электронной почты Участника, web-сайт</w:t>
            </w:r>
          </w:p>
        </w:tc>
        <w:tc>
          <w:tcPr>
            <w:tcW w:w="5324" w:type="dxa"/>
            <w:tcBorders>
              <w:top w:val="single" w:sz="4" w:space="0" w:color="auto"/>
              <w:left w:val="single" w:sz="4" w:space="0" w:color="auto"/>
              <w:bottom w:val="single" w:sz="4" w:space="0" w:color="auto"/>
              <w:right w:val="single" w:sz="4" w:space="0" w:color="auto"/>
            </w:tcBorders>
          </w:tcPr>
          <w:p w:rsidR="00D31AEE" w:rsidRDefault="00D31AEE">
            <w:pPr>
              <w:pStyle w:val="afff5"/>
            </w:pPr>
          </w:p>
        </w:tc>
      </w:tr>
      <w:tr w:rsidR="00D31AEE"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tcPr>
          <w:p w:rsidR="00D31AEE" w:rsidRDefault="00D31AEE" w:rsidP="00A10E5E">
            <w:pPr>
              <w:pStyle w:val="a"/>
              <w:tabs>
                <w:tab w:val="clear" w:pos="340"/>
                <w:tab w:val="num" w:pos="283"/>
              </w:tabs>
              <w:ind w:left="-57"/>
            </w:pPr>
          </w:p>
        </w:tc>
        <w:tc>
          <w:tcPr>
            <w:tcW w:w="7657" w:type="dxa"/>
            <w:tcBorders>
              <w:top w:val="single" w:sz="4" w:space="0" w:color="auto"/>
              <w:left w:val="single" w:sz="4" w:space="0" w:color="auto"/>
              <w:bottom w:val="single" w:sz="4" w:space="0" w:color="auto"/>
              <w:right w:val="single" w:sz="4" w:space="0" w:color="auto"/>
            </w:tcBorders>
            <w:hideMark/>
          </w:tcPr>
          <w:p w:rsidR="00D31AEE" w:rsidRDefault="00D31AEE">
            <w:pPr>
              <w:pStyle w:val="afff5"/>
            </w:pPr>
            <w:r>
              <w:t>ИНН/КПП/ОГРН Участника</w:t>
            </w:r>
          </w:p>
        </w:tc>
        <w:tc>
          <w:tcPr>
            <w:tcW w:w="5324" w:type="dxa"/>
            <w:tcBorders>
              <w:top w:val="single" w:sz="4" w:space="0" w:color="auto"/>
              <w:left w:val="single" w:sz="4" w:space="0" w:color="auto"/>
              <w:bottom w:val="single" w:sz="4" w:space="0" w:color="auto"/>
              <w:right w:val="single" w:sz="4" w:space="0" w:color="auto"/>
            </w:tcBorders>
          </w:tcPr>
          <w:p w:rsidR="00D31AEE" w:rsidRDefault="00D31AEE">
            <w:pPr>
              <w:pStyle w:val="afff5"/>
            </w:pPr>
          </w:p>
        </w:tc>
      </w:tr>
      <w:tr w:rsidR="00D31AEE"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hideMark/>
          </w:tcPr>
          <w:p w:rsidR="00D31AEE" w:rsidRDefault="00D31AEE">
            <w:pPr>
              <w:pStyle w:val="a"/>
              <w:numPr>
                <w:ilvl w:val="0"/>
                <w:numId w:val="0"/>
              </w:numPr>
              <w:tabs>
                <w:tab w:val="num" w:pos="340"/>
              </w:tabs>
              <w:ind w:firstLine="57"/>
            </w:pPr>
            <w:r>
              <w:t>10</w:t>
            </w:r>
          </w:p>
        </w:tc>
        <w:tc>
          <w:tcPr>
            <w:tcW w:w="7657" w:type="dxa"/>
            <w:tcBorders>
              <w:top w:val="single" w:sz="4" w:space="0" w:color="auto"/>
              <w:left w:val="single" w:sz="4" w:space="0" w:color="auto"/>
              <w:bottom w:val="single" w:sz="4" w:space="0" w:color="auto"/>
              <w:right w:val="single" w:sz="4" w:space="0" w:color="auto"/>
            </w:tcBorders>
            <w:hideMark/>
          </w:tcPr>
          <w:p w:rsidR="00D31AEE" w:rsidRDefault="00D31AEE">
            <w:pPr>
              <w:pStyle w:val="afff5"/>
            </w:pPr>
            <w:r>
              <w:t>Дата постановки Участника на налоговый учет</w:t>
            </w:r>
          </w:p>
        </w:tc>
        <w:tc>
          <w:tcPr>
            <w:tcW w:w="5324" w:type="dxa"/>
            <w:tcBorders>
              <w:top w:val="single" w:sz="4" w:space="0" w:color="auto"/>
              <w:left w:val="single" w:sz="4" w:space="0" w:color="auto"/>
              <w:bottom w:val="single" w:sz="4" w:space="0" w:color="auto"/>
              <w:right w:val="single" w:sz="4" w:space="0" w:color="auto"/>
            </w:tcBorders>
          </w:tcPr>
          <w:p w:rsidR="00D31AEE" w:rsidRDefault="00D31AEE">
            <w:pPr>
              <w:pStyle w:val="afff5"/>
            </w:pPr>
          </w:p>
        </w:tc>
      </w:tr>
      <w:tr w:rsidR="00D31AEE"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hideMark/>
          </w:tcPr>
          <w:p w:rsidR="00D31AEE" w:rsidRDefault="00D31AEE">
            <w:pPr>
              <w:pStyle w:val="a"/>
              <w:numPr>
                <w:ilvl w:val="0"/>
                <w:numId w:val="0"/>
              </w:numPr>
              <w:tabs>
                <w:tab w:val="num" w:pos="340"/>
              </w:tabs>
              <w:ind w:firstLine="57"/>
            </w:pPr>
            <w:r>
              <w:t>11</w:t>
            </w:r>
          </w:p>
        </w:tc>
        <w:tc>
          <w:tcPr>
            <w:tcW w:w="7657" w:type="dxa"/>
            <w:tcBorders>
              <w:top w:val="single" w:sz="4" w:space="0" w:color="auto"/>
              <w:left w:val="single" w:sz="4" w:space="0" w:color="auto"/>
              <w:bottom w:val="single" w:sz="4" w:space="0" w:color="auto"/>
              <w:right w:val="single" w:sz="4" w:space="0" w:color="auto"/>
            </w:tcBorders>
            <w:hideMark/>
          </w:tcPr>
          <w:p w:rsidR="00D31AEE" w:rsidRDefault="00D31AEE">
            <w:pPr>
              <w:pStyle w:val="afff5"/>
            </w:pPr>
            <w:r>
              <w:t>ОКПО</w:t>
            </w:r>
          </w:p>
        </w:tc>
        <w:tc>
          <w:tcPr>
            <w:tcW w:w="5324" w:type="dxa"/>
            <w:tcBorders>
              <w:top w:val="single" w:sz="4" w:space="0" w:color="auto"/>
              <w:left w:val="single" w:sz="4" w:space="0" w:color="auto"/>
              <w:bottom w:val="single" w:sz="4" w:space="0" w:color="auto"/>
              <w:right w:val="single" w:sz="4" w:space="0" w:color="auto"/>
            </w:tcBorders>
          </w:tcPr>
          <w:p w:rsidR="00D31AEE" w:rsidRDefault="00D31AEE">
            <w:pPr>
              <w:pStyle w:val="afff5"/>
            </w:pPr>
          </w:p>
        </w:tc>
      </w:tr>
      <w:tr w:rsidR="00D31AEE"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hideMark/>
          </w:tcPr>
          <w:p w:rsidR="00D31AEE" w:rsidRDefault="00D31AEE">
            <w:pPr>
              <w:pStyle w:val="a"/>
              <w:numPr>
                <w:ilvl w:val="0"/>
                <w:numId w:val="0"/>
              </w:numPr>
              <w:tabs>
                <w:tab w:val="num" w:pos="340"/>
              </w:tabs>
              <w:ind w:firstLine="57"/>
            </w:pPr>
            <w:r>
              <w:t>12</w:t>
            </w:r>
          </w:p>
        </w:tc>
        <w:tc>
          <w:tcPr>
            <w:tcW w:w="7657" w:type="dxa"/>
            <w:tcBorders>
              <w:top w:val="single" w:sz="4" w:space="0" w:color="auto"/>
              <w:left w:val="single" w:sz="4" w:space="0" w:color="auto"/>
              <w:bottom w:val="single" w:sz="4" w:space="0" w:color="auto"/>
              <w:right w:val="single" w:sz="4" w:space="0" w:color="auto"/>
            </w:tcBorders>
            <w:hideMark/>
          </w:tcPr>
          <w:p w:rsidR="00D31AEE" w:rsidRDefault="00D31AEE">
            <w:pPr>
              <w:pStyle w:val="afff5"/>
            </w:pPr>
            <w:r>
              <w:t>ОКАТО</w:t>
            </w:r>
          </w:p>
        </w:tc>
        <w:tc>
          <w:tcPr>
            <w:tcW w:w="5324" w:type="dxa"/>
            <w:tcBorders>
              <w:top w:val="single" w:sz="4" w:space="0" w:color="auto"/>
              <w:left w:val="single" w:sz="4" w:space="0" w:color="auto"/>
              <w:bottom w:val="single" w:sz="4" w:space="0" w:color="auto"/>
              <w:right w:val="single" w:sz="4" w:space="0" w:color="auto"/>
            </w:tcBorders>
          </w:tcPr>
          <w:p w:rsidR="00D31AEE" w:rsidRDefault="00D31AEE">
            <w:pPr>
              <w:pStyle w:val="afff5"/>
            </w:pPr>
          </w:p>
        </w:tc>
      </w:tr>
      <w:tr w:rsidR="00D31AEE"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hideMark/>
          </w:tcPr>
          <w:p w:rsidR="00D31AEE" w:rsidRDefault="00D31AEE">
            <w:pPr>
              <w:pStyle w:val="a"/>
              <w:numPr>
                <w:ilvl w:val="0"/>
                <w:numId w:val="0"/>
              </w:numPr>
              <w:tabs>
                <w:tab w:val="num" w:pos="340"/>
              </w:tabs>
              <w:ind w:firstLine="57"/>
            </w:pPr>
            <w:r>
              <w:t>13</w:t>
            </w:r>
          </w:p>
        </w:tc>
        <w:tc>
          <w:tcPr>
            <w:tcW w:w="7657" w:type="dxa"/>
            <w:tcBorders>
              <w:top w:val="single" w:sz="4" w:space="0" w:color="auto"/>
              <w:left w:val="single" w:sz="4" w:space="0" w:color="auto"/>
              <w:bottom w:val="single" w:sz="4" w:space="0" w:color="auto"/>
              <w:right w:val="single" w:sz="4" w:space="0" w:color="auto"/>
            </w:tcBorders>
            <w:hideMark/>
          </w:tcPr>
          <w:p w:rsidR="00D31AEE" w:rsidRDefault="00D31AEE">
            <w:pPr>
              <w:pStyle w:val="afff5"/>
            </w:pPr>
            <w:r>
              <w:t>ОКТМО</w:t>
            </w:r>
          </w:p>
        </w:tc>
        <w:tc>
          <w:tcPr>
            <w:tcW w:w="5324" w:type="dxa"/>
            <w:tcBorders>
              <w:top w:val="single" w:sz="4" w:space="0" w:color="auto"/>
              <w:left w:val="single" w:sz="4" w:space="0" w:color="auto"/>
              <w:bottom w:val="single" w:sz="4" w:space="0" w:color="auto"/>
              <w:right w:val="single" w:sz="4" w:space="0" w:color="auto"/>
            </w:tcBorders>
          </w:tcPr>
          <w:p w:rsidR="00D31AEE" w:rsidRDefault="00D31AEE">
            <w:pPr>
              <w:pStyle w:val="afff5"/>
            </w:pPr>
          </w:p>
        </w:tc>
      </w:tr>
      <w:tr w:rsidR="00D31AEE"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hideMark/>
          </w:tcPr>
          <w:p w:rsidR="00D31AEE" w:rsidRDefault="00D31AEE">
            <w:pPr>
              <w:pStyle w:val="a"/>
              <w:numPr>
                <w:ilvl w:val="0"/>
                <w:numId w:val="0"/>
              </w:numPr>
              <w:tabs>
                <w:tab w:val="num" w:pos="340"/>
              </w:tabs>
              <w:ind w:firstLine="57"/>
            </w:pPr>
            <w:r>
              <w:t>14</w:t>
            </w:r>
          </w:p>
        </w:tc>
        <w:tc>
          <w:tcPr>
            <w:tcW w:w="7657" w:type="dxa"/>
            <w:tcBorders>
              <w:top w:val="single" w:sz="4" w:space="0" w:color="auto"/>
              <w:left w:val="single" w:sz="4" w:space="0" w:color="auto"/>
              <w:bottom w:val="single" w:sz="4" w:space="0" w:color="auto"/>
              <w:right w:val="single" w:sz="4" w:space="0" w:color="auto"/>
            </w:tcBorders>
            <w:hideMark/>
          </w:tcPr>
          <w:p w:rsidR="00D31AEE" w:rsidRDefault="00D31AEE">
            <w:pPr>
              <w:pStyle w:val="afff5"/>
            </w:pPr>
            <w:r>
              <w:t>ОКОГУ</w:t>
            </w:r>
          </w:p>
        </w:tc>
        <w:tc>
          <w:tcPr>
            <w:tcW w:w="5324" w:type="dxa"/>
            <w:tcBorders>
              <w:top w:val="single" w:sz="4" w:space="0" w:color="auto"/>
              <w:left w:val="single" w:sz="4" w:space="0" w:color="auto"/>
              <w:bottom w:val="single" w:sz="4" w:space="0" w:color="auto"/>
              <w:right w:val="single" w:sz="4" w:space="0" w:color="auto"/>
            </w:tcBorders>
          </w:tcPr>
          <w:p w:rsidR="00D31AEE" w:rsidRDefault="00D31AEE">
            <w:pPr>
              <w:pStyle w:val="afff5"/>
            </w:pPr>
          </w:p>
        </w:tc>
      </w:tr>
      <w:tr w:rsidR="00D31AEE"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hideMark/>
          </w:tcPr>
          <w:p w:rsidR="00D31AEE" w:rsidRDefault="00D31AEE">
            <w:pPr>
              <w:pStyle w:val="a"/>
              <w:numPr>
                <w:ilvl w:val="0"/>
                <w:numId w:val="0"/>
              </w:numPr>
              <w:tabs>
                <w:tab w:val="num" w:pos="340"/>
              </w:tabs>
              <w:ind w:firstLine="57"/>
            </w:pPr>
            <w:r>
              <w:t>15</w:t>
            </w:r>
          </w:p>
        </w:tc>
        <w:tc>
          <w:tcPr>
            <w:tcW w:w="7657" w:type="dxa"/>
            <w:tcBorders>
              <w:top w:val="single" w:sz="4" w:space="0" w:color="auto"/>
              <w:left w:val="single" w:sz="4" w:space="0" w:color="auto"/>
              <w:bottom w:val="single" w:sz="4" w:space="0" w:color="auto"/>
              <w:right w:val="single" w:sz="4" w:space="0" w:color="auto"/>
            </w:tcBorders>
            <w:hideMark/>
          </w:tcPr>
          <w:p w:rsidR="00D31AEE" w:rsidRDefault="00D31AEE">
            <w:pPr>
              <w:pStyle w:val="afff5"/>
            </w:pPr>
            <w:r>
              <w:t>ОКФС</w:t>
            </w:r>
          </w:p>
        </w:tc>
        <w:tc>
          <w:tcPr>
            <w:tcW w:w="5324" w:type="dxa"/>
            <w:tcBorders>
              <w:top w:val="single" w:sz="4" w:space="0" w:color="auto"/>
              <w:left w:val="single" w:sz="4" w:space="0" w:color="auto"/>
              <w:bottom w:val="single" w:sz="4" w:space="0" w:color="auto"/>
              <w:right w:val="single" w:sz="4" w:space="0" w:color="auto"/>
            </w:tcBorders>
          </w:tcPr>
          <w:p w:rsidR="00D31AEE" w:rsidRDefault="00D31AEE">
            <w:pPr>
              <w:pStyle w:val="afff5"/>
            </w:pPr>
          </w:p>
        </w:tc>
      </w:tr>
      <w:tr w:rsidR="00D31AEE"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hideMark/>
          </w:tcPr>
          <w:p w:rsidR="00D31AEE" w:rsidRDefault="00D31AEE">
            <w:pPr>
              <w:pStyle w:val="a"/>
              <w:numPr>
                <w:ilvl w:val="0"/>
                <w:numId w:val="0"/>
              </w:numPr>
              <w:tabs>
                <w:tab w:val="num" w:pos="340"/>
              </w:tabs>
              <w:ind w:firstLine="57"/>
            </w:pPr>
            <w:r>
              <w:t>16</w:t>
            </w:r>
          </w:p>
        </w:tc>
        <w:tc>
          <w:tcPr>
            <w:tcW w:w="7657" w:type="dxa"/>
            <w:tcBorders>
              <w:top w:val="single" w:sz="4" w:space="0" w:color="auto"/>
              <w:left w:val="single" w:sz="4" w:space="0" w:color="auto"/>
              <w:bottom w:val="single" w:sz="4" w:space="0" w:color="auto"/>
              <w:right w:val="single" w:sz="4" w:space="0" w:color="auto"/>
            </w:tcBorders>
            <w:hideMark/>
          </w:tcPr>
          <w:p w:rsidR="00D31AEE" w:rsidRDefault="00D31AEE">
            <w:pPr>
              <w:pStyle w:val="afff5"/>
            </w:pPr>
            <w:r>
              <w:t>ОКОПФ</w:t>
            </w:r>
          </w:p>
        </w:tc>
        <w:tc>
          <w:tcPr>
            <w:tcW w:w="5324" w:type="dxa"/>
            <w:tcBorders>
              <w:top w:val="single" w:sz="4" w:space="0" w:color="auto"/>
              <w:left w:val="single" w:sz="4" w:space="0" w:color="auto"/>
              <w:bottom w:val="single" w:sz="4" w:space="0" w:color="auto"/>
              <w:right w:val="single" w:sz="4" w:space="0" w:color="auto"/>
            </w:tcBorders>
          </w:tcPr>
          <w:p w:rsidR="00D31AEE" w:rsidRDefault="00D31AEE">
            <w:pPr>
              <w:pStyle w:val="afff5"/>
            </w:pPr>
          </w:p>
        </w:tc>
      </w:tr>
      <w:tr w:rsidR="00D31AEE"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hideMark/>
          </w:tcPr>
          <w:p w:rsidR="00D31AEE" w:rsidRDefault="00D31AEE">
            <w:pPr>
              <w:pStyle w:val="a"/>
              <w:numPr>
                <w:ilvl w:val="0"/>
                <w:numId w:val="0"/>
              </w:numPr>
              <w:tabs>
                <w:tab w:val="left" w:pos="708"/>
              </w:tabs>
              <w:ind w:left="57"/>
            </w:pPr>
            <w:r>
              <w:t>17</w:t>
            </w:r>
          </w:p>
        </w:tc>
        <w:tc>
          <w:tcPr>
            <w:tcW w:w="7657" w:type="dxa"/>
            <w:tcBorders>
              <w:top w:val="single" w:sz="4" w:space="0" w:color="auto"/>
              <w:left w:val="single" w:sz="4" w:space="0" w:color="auto"/>
              <w:bottom w:val="single" w:sz="4" w:space="0" w:color="auto"/>
              <w:right w:val="single" w:sz="4" w:space="0" w:color="auto"/>
            </w:tcBorders>
            <w:hideMark/>
          </w:tcPr>
          <w:p w:rsidR="00D31AEE" w:rsidRDefault="00D31AEE">
            <w:pPr>
              <w:pStyle w:val="afff5"/>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5324" w:type="dxa"/>
            <w:tcBorders>
              <w:top w:val="single" w:sz="4" w:space="0" w:color="auto"/>
              <w:left w:val="single" w:sz="4" w:space="0" w:color="auto"/>
              <w:bottom w:val="single" w:sz="4" w:space="0" w:color="auto"/>
              <w:right w:val="single" w:sz="4" w:space="0" w:color="auto"/>
            </w:tcBorders>
          </w:tcPr>
          <w:p w:rsidR="00D31AEE" w:rsidRDefault="00D31AEE">
            <w:pPr>
              <w:pStyle w:val="afff5"/>
            </w:pPr>
          </w:p>
        </w:tc>
      </w:tr>
      <w:tr w:rsidR="00D31AEE"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hideMark/>
          </w:tcPr>
          <w:p w:rsidR="00D31AEE" w:rsidRDefault="00D31AEE">
            <w:pPr>
              <w:pStyle w:val="a"/>
              <w:numPr>
                <w:ilvl w:val="0"/>
                <w:numId w:val="0"/>
              </w:numPr>
              <w:tabs>
                <w:tab w:val="left" w:pos="708"/>
              </w:tabs>
              <w:ind w:left="57"/>
            </w:pPr>
            <w:r>
              <w:t>18</w:t>
            </w:r>
          </w:p>
        </w:tc>
        <w:tc>
          <w:tcPr>
            <w:tcW w:w="7657" w:type="dxa"/>
            <w:tcBorders>
              <w:top w:val="single" w:sz="4" w:space="0" w:color="auto"/>
              <w:left w:val="single" w:sz="4" w:space="0" w:color="auto"/>
              <w:bottom w:val="single" w:sz="4" w:space="0" w:color="auto"/>
              <w:right w:val="single" w:sz="4" w:space="0" w:color="auto"/>
            </w:tcBorders>
            <w:hideMark/>
          </w:tcPr>
          <w:p w:rsidR="00D31AEE" w:rsidRDefault="00D31AEE">
            <w:pPr>
              <w:pStyle w:val="afff5"/>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5324" w:type="dxa"/>
            <w:tcBorders>
              <w:top w:val="single" w:sz="4" w:space="0" w:color="auto"/>
              <w:left w:val="single" w:sz="4" w:space="0" w:color="auto"/>
              <w:bottom w:val="single" w:sz="4" w:space="0" w:color="auto"/>
              <w:right w:val="single" w:sz="4" w:space="0" w:color="auto"/>
            </w:tcBorders>
          </w:tcPr>
          <w:p w:rsidR="00D31AEE" w:rsidRDefault="00D31AEE">
            <w:pPr>
              <w:pStyle w:val="afff5"/>
            </w:pPr>
          </w:p>
        </w:tc>
      </w:tr>
      <w:tr w:rsidR="00D31AEE"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hideMark/>
          </w:tcPr>
          <w:p w:rsidR="00D31AEE" w:rsidRDefault="00D31AEE">
            <w:pPr>
              <w:pStyle w:val="a"/>
              <w:numPr>
                <w:ilvl w:val="0"/>
                <w:numId w:val="0"/>
              </w:numPr>
              <w:tabs>
                <w:tab w:val="left" w:pos="708"/>
              </w:tabs>
              <w:ind w:left="57"/>
            </w:pPr>
            <w:r>
              <w:t>19</w:t>
            </w:r>
          </w:p>
        </w:tc>
        <w:tc>
          <w:tcPr>
            <w:tcW w:w="7657" w:type="dxa"/>
            <w:tcBorders>
              <w:top w:val="single" w:sz="4" w:space="0" w:color="auto"/>
              <w:left w:val="single" w:sz="4" w:space="0" w:color="auto"/>
              <w:bottom w:val="single" w:sz="4" w:space="0" w:color="auto"/>
              <w:right w:val="single" w:sz="4" w:space="0" w:color="auto"/>
            </w:tcBorders>
            <w:hideMark/>
          </w:tcPr>
          <w:p w:rsidR="00D31AEE" w:rsidRDefault="00D31AEE">
            <w:pPr>
              <w:pStyle w:val="afff5"/>
            </w:pPr>
            <w:r>
              <w:t>Филиалы: перечислить наименования и почтовые адреса</w:t>
            </w:r>
          </w:p>
        </w:tc>
        <w:tc>
          <w:tcPr>
            <w:tcW w:w="5324" w:type="dxa"/>
            <w:tcBorders>
              <w:top w:val="single" w:sz="4" w:space="0" w:color="auto"/>
              <w:left w:val="single" w:sz="4" w:space="0" w:color="auto"/>
              <w:bottom w:val="single" w:sz="4" w:space="0" w:color="auto"/>
              <w:right w:val="single" w:sz="4" w:space="0" w:color="auto"/>
            </w:tcBorders>
          </w:tcPr>
          <w:p w:rsidR="00D31AEE" w:rsidRDefault="00D31AEE">
            <w:pPr>
              <w:pStyle w:val="afff5"/>
            </w:pPr>
          </w:p>
        </w:tc>
      </w:tr>
      <w:tr w:rsidR="00D31AEE"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hideMark/>
          </w:tcPr>
          <w:p w:rsidR="00D31AEE" w:rsidRDefault="00D31AEE">
            <w:pPr>
              <w:pStyle w:val="a"/>
              <w:numPr>
                <w:ilvl w:val="0"/>
                <w:numId w:val="0"/>
              </w:numPr>
              <w:tabs>
                <w:tab w:val="left" w:pos="708"/>
              </w:tabs>
              <w:ind w:left="57"/>
            </w:pPr>
            <w:r>
              <w:t>20</w:t>
            </w:r>
          </w:p>
        </w:tc>
        <w:tc>
          <w:tcPr>
            <w:tcW w:w="7657" w:type="dxa"/>
            <w:tcBorders>
              <w:top w:val="single" w:sz="4" w:space="0" w:color="auto"/>
              <w:left w:val="single" w:sz="4" w:space="0" w:color="auto"/>
              <w:bottom w:val="single" w:sz="4" w:space="0" w:color="auto"/>
              <w:right w:val="single" w:sz="4" w:space="0" w:color="auto"/>
            </w:tcBorders>
            <w:hideMark/>
          </w:tcPr>
          <w:p w:rsidR="00D31AEE" w:rsidRDefault="00D31AEE">
            <w:pPr>
              <w:pStyle w:val="afff5"/>
            </w:pPr>
            <w:r>
              <w:t xml:space="preserve">Свидетельство о внесении записи в Единый государственный реестр юридических лиц </w:t>
            </w:r>
            <w:r>
              <w:br/>
              <w:t>(дата, номер, кем выдано)</w:t>
            </w:r>
          </w:p>
        </w:tc>
        <w:tc>
          <w:tcPr>
            <w:tcW w:w="5324" w:type="dxa"/>
            <w:tcBorders>
              <w:top w:val="single" w:sz="4" w:space="0" w:color="auto"/>
              <w:left w:val="single" w:sz="4" w:space="0" w:color="auto"/>
              <w:bottom w:val="single" w:sz="4" w:space="0" w:color="auto"/>
              <w:right w:val="single" w:sz="4" w:space="0" w:color="auto"/>
            </w:tcBorders>
          </w:tcPr>
          <w:p w:rsidR="00D31AEE" w:rsidRDefault="00D31AEE">
            <w:pPr>
              <w:pStyle w:val="afff5"/>
            </w:pPr>
          </w:p>
        </w:tc>
      </w:tr>
      <w:tr w:rsidR="00D31AEE"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hideMark/>
          </w:tcPr>
          <w:p w:rsidR="00D31AEE" w:rsidRDefault="00D31AEE">
            <w:pPr>
              <w:pStyle w:val="a"/>
              <w:numPr>
                <w:ilvl w:val="0"/>
                <w:numId w:val="0"/>
              </w:numPr>
              <w:tabs>
                <w:tab w:val="left" w:pos="708"/>
              </w:tabs>
              <w:ind w:left="57"/>
            </w:pPr>
            <w:r>
              <w:t>21</w:t>
            </w:r>
          </w:p>
        </w:tc>
        <w:tc>
          <w:tcPr>
            <w:tcW w:w="7657" w:type="dxa"/>
            <w:tcBorders>
              <w:top w:val="single" w:sz="4" w:space="0" w:color="auto"/>
              <w:left w:val="single" w:sz="4" w:space="0" w:color="auto"/>
              <w:bottom w:val="single" w:sz="4" w:space="0" w:color="auto"/>
              <w:right w:val="single" w:sz="4" w:space="0" w:color="auto"/>
            </w:tcBorders>
            <w:hideMark/>
          </w:tcPr>
          <w:p w:rsidR="00D31AEE" w:rsidRDefault="00D31AEE">
            <w:pPr>
              <w:pStyle w:val="afff5"/>
            </w:pPr>
            <w:r>
              <w:t>Фамилия, Имя и Отчество ответственного лица Участника с указанием должности и контактного телефона</w:t>
            </w:r>
          </w:p>
        </w:tc>
        <w:tc>
          <w:tcPr>
            <w:tcW w:w="5324" w:type="dxa"/>
            <w:tcBorders>
              <w:top w:val="single" w:sz="4" w:space="0" w:color="auto"/>
              <w:left w:val="single" w:sz="4" w:space="0" w:color="auto"/>
              <w:bottom w:val="single" w:sz="4" w:space="0" w:color="auto"/>
              <w:right w:val="single" w:sz="4" w:space="0" w:color="auto"/>
            </w:tcBorders>
          </w:tcPr>
          <w:p w:rsidR="00D31AEE" w:rsidRDefault="00D31AEE">
            <w:pPr>
              <w:pStyle w:val="afff5"/>
            </w:pPr>
          </w:p>
        </w:tc>
      </w:tr>
      <w:tr w:rsidR="00D31AEE"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hideMark/>
          </w:tcPr>
          <w:p w:rsidR="00D31AEE" w:rsidRDefault="00D31AEE">
            <w:pPr>
              <w:pStyle w:val="a"/>
              <w:numPr>
                <w:ilvl w:val="0"/>
                <w:numId w:val="0"/>
              </w:numPr>
              <w:tabs>
                <w:tab w:val="left" w:pos="708"/>
              </w:tabs>
              <w:ind w:left="57"/>
            </w:pPr>
            <w:r>
              <w:t>22</w:t>
            </w:r>
          </w:p>
        </w:tc>
        <w:tc>
          <w:tcPr>
            <w:tcW w:w="7657" w:type="dxa"/>
            <w:tcBorders>
              <w:top w:val="single" w:sz="4" w:space="0" w:color="auto"/>
              <w:left w:val="single" w:sz="4" w:space="0" w:color="auto"/>
              <w:bottom w:val="single" w:sz="4" w:space="0" w:color="auto"/>
              <w:right w:val="single" w:sz="4" w:space="0" w:color="auto"/>
            </w:tcBorders>
            <w:hideMark/>
          </w:tcPr>
          <w:p w:rsidR="00D31AEE" w:rsidRDefault="00D31AEE">
            <w:pPr>
              <w:pStyle w:val="afff5"/>
            </w:pPr>
            <w:r>
              <w:t>Необходимость одобрения заключения сделки уполномоченными органами управления</w:t>
            </w:r>
          </w:p>
          <w:p w:rsidR="00D31AEE" w:rsidRDefault="00D31AEE">
            <w:pPr>
              <w:pStyle w:val="afff5"/>
            </w:pPr>
            <w:r>
              <w:t>Участника/Заказчика (Требуется/Не требуется)</w:t>
            </w:r>
          </w:p>
        </w:tc>
        <w:tc>
          <w:tcPr>
            <w:tcW w:w="5324" w:type="dxa"/>
            <w:tcBorders>
              <w:top w:val="single" w:sz="4" w:space="0" w:color="auto"/>
              <w:left w:val="single" w:sz="4" w:space="0" w:color="auto"/>
              <w:bottom w:val="single" w:sz="4" w:space="0" w:color="auto"/>
              <w:right w:val="single" w:sz="4" w:space="0" w:color="auto"/>
            </w:tcBorders>
          </w:tcPr>
          <w:p w:rsidR="00D31AEE" w:rsidRDefault="00D31AEE">
            <w:pPr>
              <w:pStyle w:val="afff5"/>
            </w:pPr>
          </w:p>
        </w:tc>
      </w:tr>
    </w:tbl>
    <w:p w:rsidR="00D31AEE" w:rsidRDefault="00D31AEE" w:rsidP="00A10E5E">
      <w:pPr>
        <w:ind w:left="567"/>
      </w:pPr>
    </w:p>
    <w:p w:rsidR="00D31AEE" w:rsidRDefault="00D31AEE" w:rsidP="00A10E5E">
      <w:pPr>
        <w:ind w:left="567"/>
      </w:pPr>
      <w:r>
        <w:t>Подпись Участника</w:t>
      </w:r>
      <w:r>
        <w:tab/>
      </w:r>
      <w:r>
        <w:tab/>
        <w:t>___________________/_______________(ФИО, должность)</w:t>
      </w:r>
    </w:p>
    <w:p w:rsidR="00D31AEE" w:rsidRDefault="00D31AEE" w:rsidP="00A10E5E">
      <w:pPr>
        <w:ind w:left="567"/>
      </w:pPr>
      <w:r>
        <w:t>Дата</w:t>
      </w:r>
    </w:p>
    <w:p w:rsidR="00D31AEE" w:rsidRDefault="00D31AEE" w:rsidP="00A10E5E">
      <w:pPr>
        <w:ind w:left="567"/>
      </w:pPr>
      <w:r>
        <w:t>м.п.</w:t>
      </w:r>
    </w:p>
    <w:p w:rsidR="00D31AEE" w:rsidRDefault="00D31AEE" w:rsidP="00A10E5E">
      <w:pPr>
        <w:ind w:left="567"/>
      </w:pPr>
    </w:p>
    <w:p w:rsidR="00D31AEE" w:rsidRDefault="00D31AEE" w:rsidP="00A10E5E">
      <w:pPr>
        <w:pBdr>
          <w:bottom w:val="single" w:sz="12" w:space="1" w:color="auto"/>
        </w:pBdr>
        <w:ind w:left="567"/>
        <w:jc w:val="center"/>
      </w:pPr>
      <w:r>
        <w:t>конец формы</w:t>
      </w:r>
    </w:p>
    <w:p w:rsidR="00D31AEE" w:rsidRDefault="00D31AEE" w:rsidP="00A10E5E">
      <w:pPr>
        <w:ind w:left="567"/>
        <w:jc w:val="center"/>
      </w:pPr>
    </w:p>
    <w:p w:rsidR="00D31AEE" w:rsidRDefault="00D31AEE" w:rsidP="00A10E5E">
      <w:pPr>
        <w:pStyle w:val="31"/>
        <w:spacing w:before="0" w:after="0"/>
        <w:ind w:left="0"/>
      </w:pPr>
      <w:r>
        <w:t>6.5.2 Инструкции по заполнению</w:t>
      </w:r>
    </w:p>
    <w:p w:rsidR="00D31AEE" w:rsidRDefault="00D31AEE" w:rsidP="00A10E5E">
      <w:pPr>
        <w:pStyle w:val="43"/>
        <w:spacing w:before="0" w:after="0"/>
        <w:ind w:firstLine="0"/>
      </w:pPr>
    </w:p>
    <w:p w:rsidR="00D31AEE" w:rsidRPr="00261C59" w:rsidRDefault="00D31AEE" w:rsidP="00A10E5E">
      <w:pPr>
        <w:pStyle w:val="43"/>
        <w:spacing w:before="0" w:after="0"/>
        <w:ind w:firstLine="0"/>
        <w:rPr>
          <w:bCs w:val="0"/>
        </w:rPr>
      </w:pPr>
      <w:r w:rsidRPr="00261C59">
        <w:rPr>
          <w:bCs w:val="0"/>
        </w:rPr>
        <w:t>6.5.2.1 Форма должна быть скреплена печатью и подписью руководителя Участника либо Уполномоченного лица.</w:t>
      </w:r>
    </w:p>
    <w:p w:rsidR="00D31AEE" w:rsidRDefault="00D31AEE" w:rsidP="00A10E5E">
      <w:pPr>
        <w:pStyle w:val="-4"/>
        <w:numPr>
          <w:ilvl w:val="0"/>
          <w:numId w:val="0"/>
        </w:numPr>
        <w:tabs>
          <w:tab w:val="left" w:pos="708"/>
        </w:tabs>
        <w:spacing w:line="240" w:lineRule="auto"/>
        <w:rPr>
          <w:sz w:val="24"/>
          <w:szCs w:val="24"/>
        </w:rPr>
      </w:pPr>
      <w:r>
        <w:rPr>
          <w:sz w:val="24"/>
          <w:szCs w:val="24"/>
        </w:rPr>
        <w:t>6.5.2.2. Участник указывает свое фирменное наименование (в т. ч. организационно-правовую форму) и свой адрес.</w:t>
      </w:r>
    </w:p>
    <w:p w:rsidR="00D31AEE" w:rsidRDefault="00D31AEE" w:rsidP="00A10E5E">
      <w:pPr>
        <w:pStyle w:val="-4"/>
        <w:numPr>
          <w:ilvl w:val="0"/>
          <w:numId w:val="0"/>
        </w:numPr>
        <w:tabs>
          <w:tab w:val="left" w:pos="708"/>
        </w:tabs>
        <w:spacing w:line="240" w:lineRule="auto"/>
        <w:rPr>
          <w:sz w:val="24"/>
          <w:szCs w:val="24"/>
        </w:rPr>
      </w:pPr>
      <w:r>
        <w:rPr>
          <w:sz w:val="24"/>
          <w:szCs w:val="24"/>
        </w:rPr>
        <w:t>6.5.2.3. Участники должны заполнить приведенную выше таблицу по всем позициям. В случае отсутствия каких-либо данных указать слово «нет».</w:t>
      </w:r>
    </w:p>
    <w:p w:rsidR="00D31AEE" w:rsidRDefault="00D31AEE" w:rsidP="00A10E5E">
      <w:pPr>
        <w:pStyle w:val="-4"/>
        <w:numPr>
          <w:ilvl w:val="0"/>
          <w:numId w:val="0"/>
        </w:numPr>
        <w:tabs>
          <w:tab w:val="left" w:pos="708"/>
        </w:tabs>
        <w:spacing w:line="240" w:lineRule="auto"/>
        <w:rPr>
          <w:sz w:val="24"/>
          <w:szCs w:val="24"/>
        </w:rPr>
      </w:pPr>
      <w:r>
        <w:rPr>
          <w:sz w:val="24"/>
          <w:szCs w:val="24"/>
        </w:rPr>
        <w:t>6.5.2.4. В графе 17 «Банковские реквизиты…» указываются реквизиты, которые будут использованы при заключении Договора.</w:t>
      </w:r>
    </w:p>
    <w:p w:rsidR="00D31AEE" w:rsidRDefault="00D31AEE" w:rsidP="00A10E5E">
      <w:pPr>
        <w:pStyle w:val="-4"/>
        <w:numPr>
          <w:ilvl w:val="0"/>
          <w:numId w:val="0"/>
        </w:numPr>
        <w:tabs>
          <w:tab w:val="left" w:pos="708"/>
        </w:tabs>
        <w:spacing w:line="240" w:lineRule="auto"/>
        <w:rPr>
          <w:sz w:val="24"/>
          <w:szCs w:val="24"/>
        </w:rPr>
      </w:pPr>
      <w:r>
        <w:rPr>
          <w:sz w:val="24"/>
          <w:szCs w:val="24"/>
        </w:rPr>
        <w:t>6.5.2.5. Участникам необходимо предоставить в качестве приложений к настоящей форме документы, в соответствии с требованиями п. 1.4.1 Документации.</w:t>
      </w:r>
    </w:p>
    <w:p w:rsidR="00D31AEE" w:rsidRDefault="00D31AEE" w:rsidP="00A10E5E">
      <w:pPr>
        <w:pStyle w:val="43"/>
      </w:pPr>
    </w:p>
    <w:p w:rsidR="00D31AEE" w:rsidRDefault="00D31AEE" w:rsidP="00A10E5E">
      <w:pPr>
        <w:pStyle w:val="20"/>
        <w:spacing w:before="0" w:after="0"/>
        <w:ind w:left="0"/>
      </w:pPr>
      <w:r>
        <w:br w:type="page"/>
        <w:t>6.6 Сведения о цепочке собственников Участника</w:t>
      </w:r>
    </w:p>
    <w:p w:rsidR="00D31AEE" w:rsidRDefault="00D31AEE" w:rsidP="00A10E5E">
      <w:pPr>
        <w:pStyle w:val="31"/>
        <w:pBdr>
          <w:bottom w:val="single" w:sz="12" w:space="1" w:color="auto"/>
        </w:pBdr>
        <w:spacing w:before="0" w:after="0"/>
        <w:ind w:left="0"/>
      </w:pPr>
      <w:r>
        <w:t>6.6.1 Форма сведений о цепочке собственников, включая бенефициаров (в том числе, конечных)(Форма 6)</w:t>
      </w:r>
    </w:p>
    <w:p w:rsidR="00D31AEE" w:rsidRDefault="00D31AEE" w:rsidP="00A10E5E">
      <w:pPr>
        <w:ind w:left="567"/>
        <w:jc w:val="center"/>
      </w:pPr>
      <w:r>
        <w:t>начало формы</w:t>
      </w:r>
    </w:p>
    <w:tbl>
      <w:tblPr>
        <w:tblW w:w="1446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134"/>
        <w:gridCol w:w="567"/>
        <w:gridCol w:w="701"/>
        <w:gridCol w:w="8"/>
        <w:gridCol w:w="705"/>
        <w:gridCol w:w="1278"/>
        <w:gridCol w:w="1135"/>
        <w:gridCol w:w="1276"/>
        <w:gridCol w:w="1276"/>
        <w:gridCol w:w="1420"/>
      </w:tblGrid>
      <w:tr w:rsidR="00D31AEE" w:rsidTr="00A10E5E">
        <w:trPr>
          <w:trHeight w:val="450"/>
          <w:jc w:val="center"/>
        </w:trPr>
        <w:tc>
          <w:tcPr>
            <w:tcW w:w="14462" w:type="dxa"/>
            <w:gridSpan w:val="17"/>
            <w:tcBorders>
              <w:top w:val="nil"/>
              <w:left w:val="nil"/>
              <w:bottom w:val="nil"/>
              <w:right w:val="nil"/>
            </w:tcBorders>
            <w:noWrap/>
            <w:vAlign w:val="bottom"/>
          </w:tcPr>
          <w:p w:rsidR="00D31AEE" w:rsidRDefault="00D31AEE">
            <w:pPr>
              <w:ind w:left="567"/>
              <w:rPr>
                <w:b/>
                <w:i/>
              </w:rPr>
            </w:pPr>
            <w:r>
              <w:rPr>
                <w:b/>
                <w:i/>
              </w:rPr>
              <w:t>Открытый Запрос предложений № ___________________</w:t>
            </w:r>
          </w:p>
          <w:p w:rsidR="00D31AEE" w:rsidRDefault="00D31AEE">
            <w:pPr>
              <w:ind w:left="567"/>
              <w:rPr>
                <w:b/>
                <w:i/>
              </w:rPr>
            </w:pPr>
          </w:p>
          <w:p w:rsidR="00D31AEE" w:rsidRDefault="00D31AEE">
            <w:pPr>
              <w:ind w:left="567"/>
              <w:rPr>
                <w:b/>
                <w:i/>
              </w:rPr>
            </w:pPr>
            <w:r>
              <w:rPr>
                <w:b/>
                <w:i/>
              </w:rPr>
              <w:t>Сведения о цепочке собственников, включая бенефициаров (в том числе, конечных) с приложением необходимых документов</w:t>
            </w:r>
          </w:p>
          <w:p w:rsidR="00D31AEE" w:rsidRDefault="00D31AEE">
            <w:pPr>
              <w:ind w:left="567"/>
            </w:pPr>
          </w:p>
        </w:tc>
      </w:tr>
      <w:tr w:rsidR="00D31AEE" w:rsidTr="00A10E5E">
        <w:trPr>
          <w:trHeight w:val="250"/>
          <w:jc w:val="center"/>
        </w:trPr>
        <w:tc>
          <w:tcPr>
            <w:tcW w:w="14462" w:type="dxa"/>
            <w:gridSpan w:val="17"/>
            <w:tcBorders>
              <w:top w:val="nil"/>
              <w:left w:val="nil"/>
              <w:bottom w:val="single" w:sz="4" w:space="0" w:color="auto"/>
              <w:right w:val="nil"/>
            </w:tcBorders>
            <w:noWrap/>
            <w:vAlign w:val="bottom"/>
          </w:tcPr>
          <w:p w:rsidR="00D31AEE" w:rsidRDefault="00D31AEE">
            <w:pPr>
              <w:ind w:left="567"/>
              <w:jc w:val="center"/>
            </w:pPr>
          </w:p>
        </w:tc>
      </w:tr>
      <w:tr w:rsidR="00D31AEE" w:rsidTr="00A10E5E">
        <w:trPr>
          <w:trHeight w:val="480"/>
          <w:jc w:val="center"/>
        </w:trPr>
        <w:tc>
          <w:tcPr>
            <w:tcW w:w="14462" w:type="dxa"/>
            <w:gridSpan w:val="17"/>
            <w:tcBorders>
              <w:top w:val="single" w:sz="4" w:space="0" w:color="auto"/>
              <w:left w:val="nil"/>
              <w:bottom w:val="single" w:sz="4" w:space="0" w:color="auto"/>
              <w:right w:val="nil"/>
            </w:tcBorders>
            <w:noWrap/>
            <w:hideMark/>
          </w:tcPr>
          <w:p w:rsidR="00D31AEE" w:rsidRDefault="00D31AEE">
            <w:pPr>
              <w:ind w:left="567"/>
              <w:jc w:val="center"/>
            </w:pPr>
            <w:r>
              <w:t>(наименование Участника)</w:t>
            </w:r>
          </w:p>
        </w:tc>
      </w:tr>
      <w:tr w:rsidR="00D31AEE" w:rsidTr="00A10E5E">
        <w:trPr>
          <w:trHeight w:val="510"/>
          <w:jc w:val="center"/>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D31AEE" w:rsidRDefault="00D31AEE">
            <w:pPr>
              <w:pStyle w:val="aff9"/>
            </w:pPr>
            <w:r>
              <w:t>№ п/п</w:t>
            </w:r>
          </w:p>
        </w:tc>
        <w:tc>
          <w:tcPr>
            <w:tcW w:w="5532" w:type="dxa"/>
            <w:gridSpan w:val="7"/>
            <w:tcBorders>
              <w:top w:val="single" w:sz="4" w:space="0" w:color="auto"/>
              <w:left w:val="single" w:sz="4" w:space="0" w:color="auto"/>
              <w:bottom w:val="single" w:sz="4" w:space="0" w:color="auto"/>
              <w:right w:val="single" w:sz="4" w:space="0" w:color="auto"/>
            </w:tcBorders>
            <w:vAlign w:val="center"/>
            <w:hideMark/>
          </w:tcPr>
          <w:p w:rsidR="00D31AEE" w:rsidRDefault="00D31AEE">
            <w:pPr>
              <w:pStyle w:val="aff9"/>
            </w:pPr>
            <w:r>
              <w:t>Наименование Участника (ИНН, вид деятельности)</w:t>
            </w:r>
          </w:p>
        </w:tc>
        <w:tc>
          <w:tcPr>
            <w:tcW w:w="6946" w:type="dxa"/>
            <w:gridSpan w:val="8"/>
            <w:tcBorders>
              <w:top w:val="single" w:sz="4" w:space="0" w:color="auto"/>
              <w:left w:val="single" w:sz="4" w:space="0" w:color="auto"/>
              <w:bottom w:val="single" w:sz="4" w:space="0" w:color="auto"/>
              <w:right w:val="single" w:sz="4" w:space="0" w:color="auto"/>
            </w:tcBorders>
            <w:vAlign w:val="center"/>
            <w:hideMark/>
          </w:tcPr>
          <w:p w:rsidR="00D31AEE" w:rsidRDefault="00D31AEE">
            <w:pPr>
              <w:pStyle w:val="aff9"/>
            </w:pPr>
            <w:r>
              <w:t>Информация о цепочке собственников Участника, включая бенефициаров (в том числе, конечных)</w:t>
            </w:r>
          </w:p>
        </w:tc>
        <w:tc>
          <w:tcPr>
            <w:tcW w:w="1420" w:type="dxa"/>
            <w:vMerge w:val="restart"/>
            <w:tcBorders>
              <w:top w:val="single" w:sz="4" w:space="0" w:color="auto"/>
              <w:left w:val="single" w:sz="4" w:space="0" w:color="auto"/>
              <w:bottom w:val="single" w:sz="4" w:space="0" w:color="auto"/>
              <w:right w:val="single" w:sz="4" w:space="0" w:color="auto"/>
            </w:tcBorders>
            <w:vAlign w:val="center"/>
            <w:hideMark/>
          </w:tcPr>
          <w:p w:rsidR="00D31AEE" w:rsidRDefault="00D31AEE">
            <w:pPr>
              <w:pStyle w:val="aff9"/>
            </w:pPr>
            <w:r>
              <w:t>Информация о подтверждающих документах (наименование, реквизиты и т.д.)</w:t>
            </w:r>
          </w:p>
        </w:tc>
      </w:tr>
      <w:tr w:rsidR="00D31AEE" w:rsidTr="00A10E5E">
        <w:trPr>
          <w:trHeight w:val="168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31AEE" w:rsidRDefault="00D31AEE">
            <w:pPr>
              <w:rPr>
                <w:b/>
                <w:sz w:val="22"/>
                <w:szCs w:val="22"/>
              </w:rPr>
            </w:pPr>
          </w:p>
        </w:tc>
        <w:tc>
          <w:tcPr>
            <w:tcW w:w="691" w:type="dxa"/>
            <w:tcBorders>
              <w:top w:val="single" w:sz="4" w:space="0" w:color="auto"/>
              <w:left w:val="single" w:sz="4" w:space="0" w:color="auto"/>
              <w:bottom w:val="single" w:sz="4" w:space="0" w:color="auto"/>
              <w:right w:val="single" w:sz="4" w:space="0" w:color="auto"/>
            </w:tcBorders>
            <w:vAlign w:val="center"/>
            <w:hideMark/>
          </w:tcPr>
          <w:p w:rsidR="00D31AEE" w:rsidRDefault="00D31AEE">
            <w:pPr>
              <w:pStyle w:val="aff9"/>
            </w:pPr>
            <w:r>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D31AEE" w:rsidRDefault="00D31AEE">
            <w:pPr>
              <w:pStyle w:val="aff9"/>
            </w:pPr>
            <w:r>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1AEE" w:rsidRDefault="00D31AEE">
            <w:pPr>
              <w:pStyle w:val="aff9"/>
            </w:pPr>
            <w:r>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D31AEE" w:rsidRDefault="00D31AEE">
            <w:pPr>
              <w:pStyle w:val="aff9"/>
            </w:pPr>
            <w:r>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D31AEE" w:rsidRDefault="00D31AEE">
            <w:pPr>
              <w:pStyle w:val="aff9"/>
            </w:pPr>
            <w:r>
              <w:t>ФИО руководителя</w:t>
            </w: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rsidR="00D31AEE" w:rsidRDefault="00D31AEE">
            <w:pPr>
              <w:pStyle w:val="aff9"/>
            </w:pPr>
            <w:r>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31AEE" w:rsidRDefault="00D31AEE">
            <w:pPr>
              <w:pStyle w:val="aff9"/>
            </w:pPr>
            <w:r>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D31AEE" w:rsidRDefault="00D31AEE">
            <w:pPr>
              <w:pStyle w:val="aff9"/>
            </w:pPr>
            <w:r>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D31AEE" w:rsidRDefault="00D31AEE">
            <w:pPr>
              <w:pStyle w:val="aff9"/>
            </w:pPr>
            <w:r>
              <w:t>ОГРН</w:t>
            </w:r>
          </w:p>
        </w:tc>
        <w:tc>
          <w:tcPr>
            <w:tcW w:w="1278" w:type="dxa"/>
            <w:tcBorders>
              <w:top w:val="single" w:sz="4" w:space="0" w:color="auto"/>
              <w:left w:val="single" w:sz="4" w:space="0" w:color="auto"/>
              <w:bottom w:val="single" w:sz="4" w:space="0" w:color="auto"/>
              <w:right w:val="single" w:sz="4" w:space="0" w:color="auto"/>
            </w:tcBorders>
            <w:vAlign w:val="center"/>
            <w:hideMark/>
          </w:tcPr>
          <w:p w:rsidR="00D31AEE" w:rsidRDefault="00D31AEE">
            <w:pPr>
              <w:pStyle w:val="aff9"/>
            </w:pPr>
            <w:r>
              <w:t>Наименование / ФИО</w:t>
            </w:r>
          </w:p>
          <w:p w:rsidR="00D31AEE" w:rsidRDefault="00D31AEE">
            <w:pPr>
              <w:pStyle w:val="aff9"/>
            </w:pPr>
            <w:r>
              <w:t>Доля участия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D31AEE" w:rsidRDefault="00D31AEE">
            <w:pPr>
              <w:pStyle w:val="aff9"/>
            </w:pPr>
            <w:r>
              <w:t>Адрес регистрации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D31AEE" w:rsidRDefault="00D31AEE">
            <w:pPr>
              <w:pStyle w:val="aff9"/>
            </w:pPr>
            <w:r>
              <w:t>Серия и номер документа, удостоверяющего личность (для физического лица)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31AEE" w:rsidRDefault="00D31AEE">
            <w:pPr>
              <w:pStyle w:val="aff9"/>
            </w:pPr>
            <w:r>
              <w:t>Руководитель / Участник / акционер / бенефициар</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D31AEE" w:rsidRDefault="00D31AEE">
            <w:pPr>
              <w:rPr>
                <w:b/>
                <w:sz w:val="22"/>
                <w:szCs w:val="22"/>
              </w:rPr>
            </w:pPr>
          </w:p>
        </w:tc>
      </w:tr>
      <w:tr w:rsidR="00D31AEE" w:rsidTr="00A10E5E">
        <w:trPr>
          <w:trHeight w:val="102"/>
          <w:jc w:val="center"/>
        </w:trPr>
        <w:tc>
          <w:tcPr>
            <w:tcW w:w="564" w:type="dxa"/>
            <w:tcBorders>
              <w:top w:val="single" w:sz="4" w:space="0" w:color="auto"/>
              <w:left w:val="single" w:sz="4" w:space="0" w:color="auto"/>
              <w:bottom w:val="single" w:sz="4" w:space="0" w:color="auto"/>
              <w:right w:val="single" w:sz="4" w:space="0" w:color="auto"/>
            </w:tcBorders>
            <w:noWrap/>
            <w:vAlign w:val="bottom"/>
            <w:hideMark/>
          </w:tcPr>
          <w:p w:rsidR="00D31AEE" w:rsidRDefault="00D31AEE">
            <w:pPr>
              <w:pStyle w:val="afff5"/>
            </w:pPr>
            <w:r>
              <w:t> </w:t>
            </w:r>
          </w:p>
        </w:tc>
        <w:tc>
          <w:tcPr>
            <w:tcW w:w="691" w:type="dxa"/>
            <w:tcBorders>
              <w:top w:val="single" w:sz="4" w:space="0" w:color="auto"/>
              <w:left w:val="single" w:sz="4" w:space="0" w:color="auto"/>
              <w:bottom w:val="single" w:sz="4" w:space="0" w:color="auto"/>
              <w:right w:val="single" w:sz="4" w:space="0" w:color="auto"/>
            </w:tcBorders>
            <w:noWrap/>
            <w:vAlign w:val="bottom"/>
            <w:hideMark/>
          </w:tcPr>
          <w:p w:rsidR="00D31AEE" w:rsidRDefault="00D31AEE">
            <w:pPr>
              <w:pStyle w:val="afff5"/>
            </w:pPr>
            <w:r>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D31AEE" w:rsidRDefault="00D31AEE">
            <w:pPr>
              <w:pStyle w:val="afff5"/>
            </w:pPr>
            <w: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31AEE" w:rsidRDefault="00D31AEE">
            <w:pPr>
              <w:pStyle w:val="afff5"/>
            </w:pPr>
            <w: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31AEE" w:rsidRDefault="00D31AEE">
            <w:pPr>
              <w:pStyle w:val="afff5"/>
            </w:pPr>
            <w:r>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D31AEE" w:rsidRDefault="00D31AEE">
            <w:pPr>
              <w:pStyle w:val="afff5"/>
            </w:pPr>
            <w: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31AEE" w:rsidRDefault="00D31AEE">
            <w:pPr>
              <w:pStyle w:val="afff5"/>
            </w:pPr>
            <w: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1AEE" w:rsidRDefault="00D31AEE">
            <w:pPr>
              <w:pStyle w:val="afff5"/>
            </w:pPr>
            <w: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D31AEE" w:rsidRDefault="00D31AEE">
            <w:pPr>
              <w:pStyle w:val="afff5"/>
            </w:pPr>
            <w:r>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D31AEE" w:rsidRDefault="00D31AEE">
            <w:pPr>
              <w:pStyle w:val="afff5"/>
            </w:pPr>
            <w:r>
              <w:t>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D31AEE" w:rsidRDefault="00D31AEE">
            <w:pPr>
              <w:pStyle w:val="afff5"/>
            </w:pPr>
            <w:r>
              <w:t> </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D31AEE" w:rsidRDefault="00D31AEE">
            <w:pPr>
              <w:pStyle w:val="afff5"/>
            </w:pPr>
            <w: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D31AEE" w:rsidRDefault="00D31AEE">
            <w:pPr>
              <w:pStyle w:val="afff5"/>
            </w:pPr>
            <w: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D31AEE" w:rsidRDefault="00D31AEE">
            <w:pPr>
              <w:pStyle w:val="afff5"/>
            </w:pPr>
            <w:r>
              <w:t> </w:t>
            </w:r>
          </w:p>
        </w:tc>
        <w:tc>
          <w:tcPr>
            <w:tcW w:w="1420" w:type="dxa"/>
            <w:tcBorders>
              <w:top w:val="single" w:sz="4" w:space="0" w:color="auto"/>
              <w:left w:val="single" w:sz="4" w:space="0" w:color="auto"/>
              <w:bottom w:val="single" w:sz="4" w:space="0" w:color="auto"/>
              <w:right w:val="single" w:sz="4" w:space="0" w:color="auto"/>
            </w:tcBorders>
            <w:vAlign w:val="bottom"/>
            <w:hideMark/>
          </w:tcPr>
          <w:p w:rsidR="00D31AEE" w:rsidRDefault="00D31AEE">
            <w:pPr>
              <w:pStyle w:val="afff5"/>
            </w:pPr>
            <w:r>
              <w:t> </w:t>
            </w:r>
          </w:p>
        </w:tc>
      </w:tr>
      <w:tr w:rsidR="00D31AEE" w:rsidTr="00A10E5E">
        <w:trPr>
          <w:trHeight w:val="102"/>
          <w:jc w:val="center"/>
        </w:trPr>
        <w:tc>
          <w:tcPr>
            <w:tcW w:w="564" w:type="dxa"/>
            <w:tcBorders>
              <w:top w:val="single" w:sz="4" w:space="0" w:color="auto"/>
              <w:left w:val="single" w:sz="4" w:space="0" w:color="auto"/>
              <w:bottom w:val="single" w:sz="4" w:space="0" w:color="auto"/>
              <w:right w:val="single" w:sz="4" w:space="0" w:color="auto"/>
            </w:tcBorders>
            <w:noWrap/>
            <w:vAlign w:val="bottom"/>
          </w:tcPr>
          <w:p w:rsidR="00D31AEE" w:rsidRDefault="00D31AEE">
            <w:pPr>
              <w:pStyle w:val="afff5"/>
            </w:pPr>
          </w:p>
        </w:tc>
        <w:tc>
          <w:tcPr>
            <w:tcW w:w="691" w:type="dxa"/>
            <w:tcBorders>
              <w:top w:val="single" w:sz="4" w:space="0" w:color="auto"/>
              <w:left w:val="single" w:sz="4" w:space="0" w:color="auto"/>
              <w:bottom w:val="single" w:sz="4" w:space="0" w:color="auto"/>
              <w:right w:val="single" w:sz="4" w:space="0" w:color="auto"/>
            </w:tcBorders>
            <w:noWrap/>
            <w:vAlign w:val="bottom"/>
          </w:tcPr>
          <w:p w:rsidR="00D31AEE" w:rsidRDefault="00D31AEE">
            <w:pPr>
              <w:pStyle w:val="afff5"/>
            </w:pPr>
          </w:p>
        </w:tc>
        <w:tc>
          <w:tcPr>
            <w:tcW w:w="731" w:type="dxa"/>
            <w:tcBorders>
              <w:top w:val="single" w:sz="4" w:space="0" w:color="auto"/>
              <w:left w:val="single" w:sz="4" w:space="0" w:color="auto"/>
              <w:bottom w:val="single" w:sz="4" w:space="0" w:color="auto"/>
              <w:right w:val="single" w:sz="4" w:space="0" w:color="auto"/>
            </w:tcBorders>
            <w:noWrap/>
            <w:vAlign w:val="bottom"/>
          </w:tcPr>
          <w:p w:rsidR="00D31AEE" w:rsidRDefault="00D31AEE">
            <w:pPr>
              <w:pStyle w:val="afff5"/>
            </w:pPr>
          </w:p>
        </w:tc>
        <w:tc>
          <w:tcPr>
            <w:tcW w:w="1134" w:type="dxa"/>
            <w:tcBorders>
              <w:top w:val="single" w:sz="4" w:space="0" w:color="auto"/>
              <w:left w:val="single" w:sz="4" w:space="0" w:color="auto"/>
              <w:bottom w:val="single" w:sz="4" w:space="0" w:color="auto"/>
              <w:right w:val="single" w:sz="4" w:space="0" w:color="auto"/>
            </w:tcBorders>
            <w:noWrap/>
            <w:vAlign w:val="bottom"/>
          </w:tcPr>
          <w:p w:rsidR="00D31AEE" w:rsidRDefault="00D31AEE">
            <w:pPr>
              <w:pStyle w:val="afff5"/>
            </w:pPr>
          </w:p>
        </w:tc>
        <w:tc>
          <w:tcPr>
            <w:tcW w:w="992" w:type="dxa"/>
            <w:tcBorders>
              <w:top w:val="single" w:sz="4" w:space="0" w:color="auto"/>
              <w:left w:val="single" w:sz="4" w:space="0" w:color="auto"/>
              <w:bottom w:val="single" w:sz="4" w:space="0" w:color="auto"/>
              <w:right w:val="single" w:sz="4" w:space="0" w:color="auto"/>
            </w:tcBorders>
            <w:noWrap/>
            <w:vAlign w:val="bottom"/>
          </w:tcPr>
          <w:p w:rsidR="00D31AEE" w:rsidRDefault="00D31AEE">
            <w:pPr>
              <w:pStyle w:val="afff5"/>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31AEE" w:rsidRDefault="00D31AEE">
            <w:pPr>
              <w:pStyle w:val="afff5"/>
            </w:pPr>
          </w:p>
        </w:tc>
        <w:tc>
          <w:tcPr>
            <w:tcW w:w="1134" w:type="dxa"/>
            <w:tcBorders>
              <w:top w:val="single" w:sz="4" w:space="0" w:color="auto"/>
              <w:left w:val="single" w:sz="4" w:space="0" w:color="auto"/>
              <w:bottom w:val="single" w:sz="4" w:space="0" w:color="auto"/>
              <w:right w:val="single" w:sz="4" w:space="0" w:color="auto"/>
            </w:tcBorders>
            <w:noWrap/>
            <w:vAlign w:val="bottom"/>
          </w:tcPr>
          <w:p w:rsidR="00D31AEE" w:rsidRDefault="00D31AEE">
            <w:pPr>
              <w:pStyle w:val="afff5"/>
            </w:pPr>
          </w:p>
        </w:tc>
        <w:tc>
          <w:tcPr>
            <w:tcW w:w="567" w:type="dxa"/>
            <w:tcBorders>
              <w:top w:val="single" w:sz="4" w:space="0" w:color="auto"/>
              <w:left w:val="single" w:sz="4" w:space="0" w:color="auto"/>
              <w:bottom w:val="single" w:sz="4" w:space="0" w:color="auto"/>
              <w:right w:val="single" w:sz="4" w:space="0" w:color="auto"/>
            </w:tcBorders>
            <w:noWrap/>
            <w:vAlign w:val="bottom"/>
          </w:tcPr>
          <w:p w:rsidR="00D31AEE" w:rsidRDefault="00D31AEE">
            <w:pPr>
              <w:pStyle w:val="afff5"/>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D31AEE" w:rsidRDefault="00D31AEE">
            <w:pPr>
              <w:pStyle w:val="afff5"/>
            </w:pPr>
          </w:p>
        </w:tc>
        <w:tc>
          <w:tcPr>
            <w:tcW w:w="705" w:type="dxa"/>
            <w:tcBorders>
              <w:top w:val="single" w:sz="4" w:space="0" w:color="auto"/>
              <w:left w:val="single" w:sz="4" w:space="0" w:color="auto"/>
              <w:bottom w:val="single" w:sz="4" w:space="0" w:color="auto"/>
              <w:right w:val="single" w:sz="4" w:space="0" w:color="auto"/>
            </w:tcBorders>
            <w:noWrap/>
            <w:vAlign w:val="bottom"/>
          </w:tcPr>
          <w:p w:rsidR="00D31AEE" w:rsidRDefault="00D31AEE">
            <w:pPr>
              <w:pStyle w:val="afff5"/>
            </w:pPr>
          </w:p>
        </w:tc>
        <w:tc>
          <w:tcPr>
            <w:tcW w:w="1278" w:type="dxa"/>
            <w:tcBorders>
              <w:top w:val="single" w:sz="4" w:space="0" w:color="auto"/>
              <w:left w:val="single" w:sz="4" w:space="0" w:color="auto"/>
              <w:bottom w:val="single" w:sz="4" w:space="0" w:color="auto"/>
              <w:right w:val="single" w:sz="4" w:space="0" w:color="auto"/>
            </w:tcBorders>
            <w:noWrap/>
            <w:vAlign w:val="bottom"/>
          </w:tcPr>
          <w:p w:rsidR="00D31AEE" w:rsidRDefault="00D31AEE">
            <w:pPr>
              <w:pStyle w:val="afff5"/>
            </w:pPr>
          </w:p>
        </w:tc>
        <w:tc>
          <w:tcPr>
            <w:tcW w:w="1135" w:type="dxa"/>
            <w:tcBorders>
              <w:top w:val="single" w:sz="4" w:space="0" w:color="auto"/>
              <w:left w:val="single" w:sz="4" w:space="0" w:color="auto"/>
              <w:bottom w:val="single" w:sz="4" w:space="0" w:color="auto"/>
              <w:right w:val="single" w:sz="4" w:space="0" w:color="auto"/>
            </w:tcBorders>
            <w:noWrap/>
            <w:vAlign w:val="bottom"/>
          </w:tcPr>
          <w:p w:rsidR="00D31AEE" w:rsidRDefault="00D31AEE">
            <w:pPr>
              <w:pStyle w:val="afff5"/>
            </w:pPr>
          </w:p>
        </w:tc>
        <w:tc>
          <w:tcPr>
            <w:tcW w:w="1276" w:type="dxa"/>
            <w:tcBorders>
              <w:top w:val="single" w:sz="4" w:space="0" w:color="auto"/>
              <w:left w:val="single" w:sz="4" w:space="0" w:color="auto"/>
              <w:bottom w:val="single" w:sz="4" w:space="0" w:color="auto"/>
              <w:right w:val="single" w:sz="4" w:space="0" w:color="auto"/>
            </w:tcBorders>
            <w:noWrap/>
            <w:vAlign w:val="bottom"/>
          </w:tcPr>
          <w:p w:rsidR="00D31AEE" w:rsidRDefault="00D31AEE">
            <w:pPr>
              <w:pStyle w:val="afff5"/>
            </w:pPr>
          </w:p>
        </w:tc>
        <w:tc>
          <w:tcPr>
            <w:tcW w:w="1276" w:type="dxa"/>
            <w:tcBorders>
              <w:top w:val="single" w:sz="4" w:space="0" w:color="auto"/>
              <w:left w:val="single" w:sz="4" w:space="0" w:color="auto"/>
              <w:bottom w:val="single" w:sz="4" w:space="0" w:color="auto"/>
              <w:right w:val="single" w:sz="4" w:space="0" w:color="auto"/>
            </w:tcBorders>
            <w:noWrap/>
            <w:vAlign w:val="bottom"/>
          </w:tcPr>
          <w:p w:rsidR="00D31AEE" w:rsidRDefault="00D31AEE">
            <w:pPr>
              <w:pStyle w:val="afff5"/>
            </w:pPr>
          </w:p>
        </w:tc>
        <w:tc>
          <w:tcPr>
            <w:tcW w:w="1420" w:type="dxa"/>
            <w:tcBorders>
              <w:top w:val="single" w:sz="4" w:space="0" w:color="auto"/>
              <w:left w:val="single" w:sz="4" w:space="0" w:color="auto"/>
              <w:bottom w:val="single" w:sz="4" w:space="0" w:color="auto"/>
              <w:right w:val="single" w:sz="4" w:space="0" w:color="auto"/>
            </w:tcBorders>
            <w:vAlign w:val="bottom"/>
          </w:tcPr>
          <w:p w:rsidR="00D31AEE" w:rsidRDefault="00D31AEE">
            <w:pPr>
              <w:pStyle w:val="afff5"/>
            </w:pPr>
          </w:p>
        </w:tc>
      </w:tr>
      <w:tr w:rsidR="00D31AEE" w:rsidTr="00A10E5E">
        <w:trPr>
          <w:trHeight w:val="1791"/>
          <w:jc w:val="center"/>
        </w:trPr>
        <w:tc>
          <w:tcPr>
            <w:tcW w:w="14462" w:type="dxa"/>
            <w:gridSpan w:val="17"/>
            <w:tcBorders>
              <w:top w:val="single" w:sz="4" w:space="0" w:color="auto"/>
              <w:left w:val="nil"/>
              <w:bottom w:val="single" w:sz="4" w:space="0" w:color="auto"/>
              <w:right w:val="nil"/>
            </w:tcBorders>
            <w:noWrap/>
            <w:vAlign w:val="bottom"/>
          </w:tcPr>
          <w:p w:rsidR="00D31AEE" w:rsidRDefault="00D31AEE">
            <w:pPr>
              <w:ind w:left="567"/>
            </w:pPr>
            <w:r>
              <w:t>Подпись Участника</w:t>
            </w:r>
            <w:r>
              <w:tab/>
            </w:r>
            <w:r>
              <w:tab/>
              <w:t>_______________________________/_______________(ФИО, должность)</w:t>
            </w:r>
          </w:p>
          <w:p w:rsidR="00D31AEE" w:rsidRDefault="00D31AEE">
            <w:pPr>
              <w:ind w:left="567"/>
            </w:pPr>
            <w:r>
              <w:t>Дата</w:t>
            </w:r>
          </w:p>
          <w:p w:rsidR="00D31AEE" w:rsidRDefault="00D31AEE">
            <w:pPr>
              <w:ind w:left="567"/>
            </w:pPr>
            <w:r>
              <w:t>м.п.</w:t>
            </w:r>
          </w:p>
          <w:p w:rsidR="00D31AEE" w:rsidRDefault="00D31AEE">
            <w:pPr>
              <w:ind w:left="567"/>
            </w:pPr>
          </w:p>
          <w:p w:rsidR="00D31AEE" w:rsidRDefault="00D31AEE">
            <w:pPr>
              <w:pBdr>
                <w:bottom w:val="single" w:sz="12" w:space="1" w:color="auto"/>
              </w:pBdr>
              <w:ind w:left="567"/>
              <w:jc w:val="center"/>
            </w:pPr>
            <w:r>
              <w:t>конец формы</w:t>
            </w:r>
          </w:p>
          <w:p w:rsidR="00D31AEE" w:rsidRDefault="00D31AEE">
            <w:pPr>
              <w:ind w:left="567"/>
              <w:jc w:val="center"/>
            </w:pPr>
          </w:p>
          <w:p w:rsidR="00D31AEE" w:rsidRDefault="00D31AEE">
            <w:pPr>
              <w:ind w:left="567"/>
            </w:pPr>
          </w:p>
        </w:tc>
      </w:tr>
    </w:tbl>
    <w:p w:rsidR="00D31AEE" w:rsidRDefault="00D31AEE" w:rsidP="00A10E5E">
      <w:pPr>
        <w:pStyle w:val="31"/>
        <w:spacing w:before="0" w:after="0"/>
        <w:ind w:left="0"/>
      </w:pPr>
      <w:r>
        <w:t>6.6.2 Инструкции по заполнению</w:t>
      </w:r>
    </w:p>
    <w:p w:rsidR="00D31AEE" w:rsidRDefault="00D31AEE" w:rsidP="00A10E5E">
      <w:pPr>
        <w:pStyle w:val="43"/>
        <w:spacing w:before="0" w:after="0"/>
        <w:ind w:firstLine="0"/>
      </w:pPr>
      <w:r>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D31AEE" w:rsidRDefault="00D31AEE" w:rsidP="00A10E5E">
      <w:pPr>
        <w:pStyle w:val="43"/>
        <w:spacing w:before="0" w:after="0"/>
        <w:ind w:firstLine="0"/>
      </w:pPr>
      <w:r>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D31AEE" w:rsidRDefault="00D31AEE" w:rsidP="00A10E5E">
      <w:pPr>
        <w:pStyle w:val="43"/>
        <w:spacing w:before="0" w:after="0"/>
        <w:ind w:firstLine="0"/>
      </w:pPr>
      <w:r>
        <w:t>6.6.2.3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D31AEE" w:rsidRDefault="00D31AEE" w:rsidP="00A10E5E">
      <w:pPr>
        <w:pStyle w:val="43"/>
        <w:spacing w:before="0" w:after="0"/>
        <w:ind w:firstLine="0"/>
      </w:pPr>
      <w:r>
        <w:t>6.6.2.</w:t>
      </w:r>
      <w:r w:rsidRPr="003D0B17">
        <w:t>4</w:t>
      </w:r>
      <w:r>
        <w:t xml:space="preserve">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D31AEE" w:rsidRDefault="00D31AEE" w:rsidP="00A10E5E">
      <w:pPr>
        <w:pStyle w:val="43"/>
        <w:spacing w:before="0" w:after="0"/>
        <w:ind w:firstLine="0"/>
      </w:pPr>
      <w:r>
        <w:t>6.6.2.</w:t>
      </w:r>
      <w:r w:rsidRPr="00853859">
        <w:t>5</w:t>
      </w:r>
      <w:r>
        <w:t xml:space="preserve"> </w:t>
      </w:r>
      <w:r w:rsidRPr="00261C59">
        <w:t>Форма должна быть скреплена печатью и подписью руководителя Участника либо Уполномоченного лица.</w:t>
      </w:r>
    </w:p>
    <w:p w:rsidR="00D31AEE" w:rsidRDefault="00D31AEE" w:rsidP="00A10E5E">
      <w:pPr>
        <w:pStyle w:val="20"/>
        <w:spacing w:before="0" w:after="0"/>
      </w:pPr>
      <w:r>
        <w:br w:type="page"/>
        <w:t>6.7 Сведения об опыте выполнения аналогичных договоров</w:t>
      </w:r>
    </w:p>
    <w:p w:rsidR="00D31AEE" w:rsidRDefault="00D31AEE" w:rsidP="00A10E5E">
      <w:pPr>
        <w:pStyle w:val="31"/>
        <w:pBdr>
          <w:bottom w:val="single" w:sz="12" w:space="1" w:color="auto"/>
        </w:pBdr>
        <w:spacing w:before="0" w:after="0"/>
      </w:pPr>
      <w:r>
        <w:t>6.7.1 Форма Сведений об опыте выполнения аналогичных договоров (Форма 7)</w:t>
      </w:r>
    </w:p>
    <w:p w:rsidR="00D31AEE" w:rsidRDefault="00D31AEE" w:rsidP="00A10E5E">
      <w:pPr>
        <w:ind w:left="567"/>
        <w:jc w:val="center"/>
      </w:pPr>
      <w:r>
        <w:t>начало формы</w:t>
      </w:r>
    </w:p>
    <w:p w:rsidR="00D31AEE" w:rsidRDefault="00D31AEE" w:rsidP="00A10E5E">
      <w:pPr>
        <w:pStyle w:val="af2"/>
        <w:rPr>
          <w:b/>
        </w:rPr>
      </w:pPr>
      <w:r>
        <w:rPr>
          <w:b/>
          <w:i/>
        </w:rPr>
        <w:t>Открытый Запрос предложений №</w:t>
      </w:r>
      <w:r>
        <w:rPr>
          <w:b/>
        </w:rPr>
        <w:t xml:space="preserve"> ___________________</w:t>
      </w:r>
    </w:p>
    <w:p w:rsidR="00D31AEE" w:rsidRDefault="00D31AEE" w:rsidP="00A10E5E">
      <w:pPr>
        <w:ind w:left="567"/>
        <w:rPr>
          <w:b/>
          <w:i/>
        </w:rPr>
      </w:pPr>
    </w:p>
    <w:p w:rsidR="00D31AEE" w:rsidRDefault="00D31AEE" w:rsidP="00A10E5E">
      <w:pPr>
        <w:ind w:left="567"/>
        <w:jc w:val="center"/>
        <w:rPr>
          <w:b/>
        </w:rPr>
      </w:pPr>
      <w:r>
        <w:rPr>
          <w:b/>
        </w:rPr>
        <w:t>СВЕДЕНИЯ ОБ ОПЫТЕ ВЫПОЛНЕНИЯ АНАЛОГИЧНЫХ ДОГОВОРОВ</w:t>
      </w:r>
    </w:p>
    <w:p w:rsidR="00D31AEE" w:rsidRDefault="00D31AEE" w:rsidP="00A10E5E">
      <w:pPr>
        <w:ind w:left="567"/>
        <w:jc w:val="center"/>
        <w:rPr>
          <w:b/>
        </w:rPr>
      </w:pPr>
    </w:p>
    <w:p w:rsidR="00D31AEE" w:rsidRDefault="00D31AEE" w:rsidP="00A10E5E">
      <w:pPr>
        <w:ind w:left="567"/>
      </w:pPr>
      <w:r>
        <w:t>Наименование Участника__________________________________________________________________</w:t>
      </w:r>
      <w:r>
        <w:tab/>
      </w:r>
    </w:p>
    <w:p w:rsidR="00D31AEE" w:rsidRDefault="00D31AEE" w:rsidP="00A10E5E">
      <w:pPr>
        <w:ind w:left="567"/>
        <w:jc w:val="both"/>
      </w:pPr>
      <w:r>
        <w:rPr>
          <w:b/>
        </w:rPr>
        <w:t>Часть 1. Общий опыт поставок, аналогичных требуемым по открытому Запросу предложений за последние 5 лет</w:t>
      </w:r>
      <w:r>
        <w:rPr>
          <w:i/>
        </w:rPr>
        <w:t xml:space="preserve"> (указывается период, установленный в Информационной карте Запроса предложений)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2453"/>
      </w:tblGrid>
      <w:tr w:rsidR="00D31AEE" w:rsidTr="00A10E5E">
        <w:trPr>
          <w:cantSplit/>
        </w:trPr>
        <w:tc>
          <w:tcPr>
            <w:tcW w:w="1439" w:type="dxa"/>
            <w:tcBorders>
              <w:top w:val="single" w:sz="4" w:space="0" w:color="auto"/>
              <w:left w:val="single" w:sz="4" w:space="0" w:color="auto"/>
              <w:bottom w:val="single" w:sz="4" w:space="0" w:color="auto"/>
              <w:right w:val="single" w:sz="4" w:space="0" w:color="auto"/>
            </w:tcBorders>
            <w:hideMark/>
          </w:tcPr>
          <w:p w:rsidR="00D31AEE" w:rsidRDefault="00D31AEE">
            <w:pPr>
              <w:pStyle w:val="aff9"/>
            </w:pPr>
            <w:r>
              <w:t>Год</w:t>
            </w:r>
          </w:p>
        </w:tc>
        <w:tc>
          <w:tcPr>
            <w:tcW w:w="12453" w:type="dxa"/>
            <w:tcBorders>
              <w:top w:val="single" w:sz="4" w:space="0" w:color="auto"/>
              <w:left w:val="single" w:sz="4" w:space="0" w:color="auto"/>
              <w:bottom w:val="single" w:sz="4" w:space="0" w:color="auto"/>
              <w:right w:val="single" w:sz="4" w:space="0" w:color="auto"/>
            </w:tcBorders>
            <w:vAlign w:val="center"/>
            <w:hideMark/>
          </w:tcPr>
          <w:p w:rsidR="00D31AEE" w:rsidRDefault="00D31AEE" w:rsidP="00AE18AD">
            <w:pPr>
              <w:pStyle w:val="aff9"/>
            </w:pPr>
            <w:r>
              <w:t xml:space="preserve">Годовой объем выполненных аналогичных </w:t>
            </w:r>
            <w:r w:rsidRPr="00AE18AD">
              <w:rPr>
                <w:highlight w:val="yellow"/>
              </w:rPr>
              <w:t>поставок</w:t>
            </w:r>
            <w:r>
              <w:t xml:space="preserve"> в валюте отчетности, с указанием наименования валюты</w:t>
            </w:r>
          </w:p>
        </w:tc>
      </w:tr>
      <w:tr w:rsidR="00D31AEE" w:rsidTr="00A10E5E">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D31AEE" w:rsidRDefault="00D31AEE">
            <w:pPr>
              <w:ind w:left="567"/>
            </w:pPr>
          </w:p>
        </w:tc>
        <w:tc>
          <w:tcPr>
            <w:tcW w:w="12453" w:type="dxa"/>
            <w:tcBorders>
              <w:top w:val="single" w:sz="4" w:space="0" w:color="auto"/>
              <w:left w:val="single" w:sz="4" w:space="0" w:color="auto"/>
              <w:bottom w:val="single" w:sz="4" w:space="0" w:color="auto"/>
              <w:right w:val="single" w:sz="4" w:space="0" w:color="auto"/>
            </w:tcBorders>
            <w:vAlign w:val="center"/>
          </w:tcPr>
          <w:p w:rsidR="00D31AEE" w:rsidRDefault="00D31AEE">
            <w:pPr>
              <w:ind w:left="567"/>
            </w:pPr>
          </w:p>
        </w:tc>
      </w:tr>
    </w:tbl>
    <w:p w:rsidR="00D31AEE" w:rsidRDefault="00D31AEE" w:rsidP="00A10E5E">
      <w:pPr>
        <w:ind w:left="567"/>
      </w:pPr>
    </w:p>
    <w:p w:rsidR="00D31AEE" w:rsidRDefault="00D31AEE" w:rsidP="00A10E5E">
      <w:pPr>
        <w:ind w:left="567"/>
        <w:rPr>
          <w:b/>
        </w:rPr>
      </w:pPr>
      <w:r>
        <w:rPr>
          <w:b/>
        </w:rPr>
        <w:t>Часть 2. Опыт выполнения поставок, аналогичных предмету открытого Запроса предложений</w:t>
      </w:r>
    </w:p>
    <w:tbl>
      <w:tblPr>
        <w:tblW w:w="1431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2"/>
        <w:gridCol w:w="2693"/>
        <w:gridCol w:w="1983"/>
        <w:gridCol w:w="1842"/>
        <w:gridCol w:w="1558"/>
        <w:gridCol w:w="1700"/>
      </w:tblGrid>
      <w:tr w:rsidR="00D31AEE" w:rsidTr="00A10E5E">
        <w:tc>
          <w:tcPr>
            <w:tcW w:w="710" w:type="dxa"/>
            <w:tcBorders>
              <w:top w:val="single" w:sz="4" w:space="0" w:color="auto"/>
              <w:left w:val="single" w:sz="4" w:space="0" w:color="auto"/>
              <w:bottom w:val="single" w:sz="4" w:space="0" w:color="auto"/>
              <w:right w:val="single" w:sz="4" w:space="0" w:color="auto"/>
            </w:tcBorders>
            <w:hideMark/>
          </w:tcPr>
          <w:p w:rsidR="00D31AEE" w:rsidRDefault="00D31AEE">
            <w:pPr>
              <w:pStyle w:val="aff9"/>
            </w:pPr>
            <w:r>
              <w:t>№</w:t>
            </w:r>
          </w:p>
        </w:tc>
        <w:tc>
          <w:tcPr>
            <w:tcW w:w="1133" w:type="dxa"/>
            <w:tcBorders>
              <w:top w:val="single" w:sz="4" w:space="0" w:color="auto"/>
              <w:left w:val="single" w:sz="4" w:space="0" w:color="auto"/>
              <w:bottom w:val="single" w:sz="4" w:space="0" w:color="auto"/>
              <w:right w:val="single" w:sz="4" w:space="0" w:color="auto"/>
            </w:tcBorders>
            <w:hideMark/>
          </w:tcPr>
          <w:p w:rsidR="00D31AEE" w:rsidRDefault="00D31AEE">
            <w:pPr>
              <w:pStyle w:val="aff9"/>
            </w:pPr>
            <w:r>
              <w:t>Предмет договора</w:t>
            </w:r>
          </w:p>
        </w:tc>
        <w:tc>
          <w:tcPr>
            <w:tcW w:w="2693" w:type="dxa"/>
            <w:tcBorders>
              <w:top w:val="single" w:sz="4" w:space="0" w:color="auto"/>
              <w:left w:val="single" w:sz="4" w:space="0" w:color="auto"/>
              <w:bottom w:val="single" w:sz="4" w:space="0" w:color="auto"/>
              <w:right w:val="single" w:sz="4" w:space="0" w:color="auto"/>
            </w:tcBorders>
            <w:hideMark/>
          </w:tcPr>
          <w:p w:rsidR="00D31AEE" w:rsidRDefault="00D31AEE">
            <w:pPr>
              <w:pStyle w:val="aff9"/>
            </w:pPr>
            <w:r>
              <w:t>Наименование покупателя</w:t>
            </w:r>
          </w:p>
          <w:p w:rsidR="00D31AEE" w:rsidRDefault="00D31AEE">
            <w:pPr>
              <w:pStyle w:val="aff9"/>
            </w:pPr>
            <w:r>
              <w:t>адрес и контактный телефон/факс покупателя,</w:t>
            </w:r>
          </w:p>
          <w:p w:rsidR="00D31AEE" w:rsidRDefault="00D31AEE">
            <w:pPr>
              <w:pStyle w:val="aff9"/>
            </w:pPr>
            <w:r>
              <w:t>контактное лицо</w:t>
            </w:r>
          </w:p>
        </w:tc>
        <w:tc>
          <w:tcPr>
            <w:tcW w:w="2694" w:type="dxa"/>
            <w:tcBorders>
              <w:top w:val="single" w:sz="4" w:space="0" w:color="auto"/>
              <w:left w:val="single" w:sz="4" w:space="0" w:color="auto"/>
              <w:bottom w:val="single" w:sz="4" w:space="0" w:color="auto"/>
              <w:right w:val="single" w:sz="4" w:space="0" w:color="auto"/>
            </w:tcBorders>
            <w:hideMark/>
          </w:tcPr>
          <w:p w:rsidR="00D31AEE" w:rsidRDefault="00D31AEE">
            <w:pPr>
              <w:pStyle w:val="aff9"/>
            </w:pPr>
            <w:r>
              <w:t>Сумма всего договора по завершении или на дату присуждения текущего договора/ причитающейся доли договора, руб.</w:t>
            </w:r>
          </w:p>
        </w:tc>
        <w:tc>
          <w:tcPr>
            <w:tcW w:w="1984" w:type="dxa"/>
            <w:tcBorders>
              <w:top w:val="single" w:sz="4" w:space="0" w:color="auto"/>
              <w:left w:val="single" w:sz="4" w:space="0" w:color="auto"/>
              <w:bottom w:val="single" w:sz="4" w:space="0" w:color="auto"/>
              <w:right w:val="single" w:sz="4" w:space="0" w:color="auto"/>
            </w:tcBorders>
            <w:hideMark/>
          </w:tcPr>
          <w:p w:rsidR="00D31AEE" w:rsidRDefault="00D31AEE">
            <w:pPr>
              <w:pStyle w:val="aff9"/>
            </w:pPr>
            <w:r>
              <w:t>Дата заключения/ завершения (месяц, год, процент выполнения)</w:t>
            </w:r>
          </w:p>
        </w:tc>
        <w:tc>
          <w:tcPr>
            <w:tcW w:w="1843" w:type="dxa"/>
            <w:tcBorders>
              <w:top w:val="single" w:sz="4" w:space="0" w:color="auto"/>
              <w:left w:val="single" w:sz="4" w:space="0" w:color="auto"/>
              <w:bottom w:val="single" w:sz="4" w:space="0" w:color="auto"/>
              <w:right w:val="single" w:sz="4" w:space="0" w:color="auto"/>
            </w:tcBorders>
            <w:hideMark/>
          </w:tcPr>
          <w:p w:rsidR="00D31AEE" w:rsidRDefault="00D31AEE">
            <w:pPr>
              <w:pStyle w:val="aff9"/>
            </w:pPr>
            <w:r>
              <w:t>Роль (генподрядчик, субподрядчик, партнер) и объем поставки по договору, %</w:t>
            </w:r>
          </w:p>
        </w:tc>
        <w:tc>
          <w:tcPr>
            <w:tcW w:w="1559" w:type="dxa"/>
            <w:tcBorders>
              <w:top w:val="single" w:sz="4" w:space="0" w:color="auto"/>
              <w:left w:val="single" w:sz="4" w:space="0" w:color="auto"/>
              <w:bottom w:val="single" w:sz="4" w:space="0" w:color="auto"/>
              <w:right w:val="single" w:sz="4" w:space="0" w:color="auto"/>
            </w:tcBorders>
            <w:hideMark/>
          </w:tcPr>
          <w:p w:rsidR="00D31AEE" w:rsidRDefault="00D31AEE">
            <w:pPr>
              <w:pStyle w:val="aff9"/>
            </w:pPr>
            <w:r>
              <w:t>Сведения о претензиях покупателя к выполнению обязательств</w:t>
            </w:r>
          </w:p>
        </w:tc>
        <w:tc>
          <w:tcPr>
            <w:tcW w:w="1701" w:type="dxa"/>
            <w:tcBorders>
              <w:top w:val="single" w:sz="4" w:space="0" w:color="auto"/>
              <w:left w:val="single" w:sz="4" w:space="0" w:color="auto"/>
              <w:bottom w:val="single" w:sz="4" w:space="0" w:color="auto"/>
              <w:right w:val="single" w:sz="4" w:space="0" w:color="auto"/>
            </w:tcBorders>
            <w:hideMark/>
          </w:tcPr>
          <w:p w:rsidR="00D31AEE" w:rsidRDefault="00D31AEE">
            <w:pPr>
              <w:pStyle w:val="aff9"/>
            </w:pPr>
            <w:r>
              <w:t>Примечание,</w:t>
            </w:r>
          </w:p>
          <w:p w:rsidR="00D31AEE" w:rsidRDefault="00D31AEE">
            <w:pPr>
              <w:pStyle w:val="aff9"/>
            </w:pPr>
            <w:r>
              <w:t>Наличие прилагаемых отзывов от покупателей (есть/нет)</w:t>
            </w:r>
          </w:p>
        </w:tc>
      </w:tr>
      <w:tr w:rsidR="00D31AEE" w:rsidTr="00A10E5E">
        <w:tc>
          <w:tcPr>
            <w:tcW w:w="710" w:type="dxa"/>
            <w:tcBorders>
              <w:top w:val="single" w:sz="4" w:space="0" w:color="auto"/>
              <w:left w:val="single" w:sz="4" w:space="0" w:color="auto"/>
              <w:bottom w:val="single" w:sz="4" w:space="0" w:color="auto"/>
              <w:right w:val="single" w:sz="4" w:space="0" w:color="auto"/>
            </w:tcBorders>
            <w:hideMark/>
          </w:tcPr>
          <w:p w:rsidR="00D31AEE" w:rsidRDefault="00D31AEE">
            <w:pPr>
              <w:pStyle w:val="afff5"/>
            </w:pPr>
            <w:r>
              <w:t>1.</w:t>
            </w:r>
          </w:p>
        </w:tc>
        <w:tc>
          <w:tcPr>
            <w:tcW w:w="1133" w:type="dxa"/>
            <w:tcBorders>
              <w:top w:val="single" w:sz="4" w:space="0" w:color="auto"/>
              <w:left w:val="single" w:sz="4" w:space="0" w:color="auto"/>
              <w:bottom w:val="single" w:sz="4" w:space="0" w:color="auto"/>
              <w:right w:val="single" w:sz="4" w:space="0" w:color="auto"/>
            </w:tcBorders>
          </w:tcPr>
          <w:p w:rsidR="00D31AEE" w:rsidRDefault="00D31AEE">
            <w:pPr>
              <w:pStyle w:val="afff5"/>
            </w:pPr>
          </w:p>
        </w:tc>
        <w:tc>
          <w:tcPr>
            <w:tcW w:w="2693" w:type="dxa"/>
            <w:tcBorders>
              <w:top w:val="single" w:sz="4" w:space="0" w:color="auto"/>
              <w:left w:val="single" w:sz="4" w:space="0" w:color="auto"/>
              <w:bottom w:val="single" w:sz="4" w:space="0" w:color="auto"/>
              <w:right w:val="single" w:sz="4" w:space="0" w:color="auto"/>
            </w:tcBorders>
          </w:tcPr>
          <w:p w:rsidR="00D31AEE" w:rsidRDefault="00D31AEE">
            <w:pPr>
              <w:pStyle w:val="afff5"/>
            </w:pPr>
          </w:p>
        </w:tc>
        <w:tc>
          <w:tcPr>
            <w:tcW w:w="2694" w:type="dxa"/>
            <w:tcBorders>
              <w:top w:val="single" w:sz="4" w:space="0" w:color="auto"/>
              <w:left w:val="single" w:sz="4" w:space="0" w:color="auto"/>
              <w:bottom w:val="single" w:sz="4" w:space="0" w:color="auto"/>
              <w:right w:val="single" w:sz="4" w:space="0" w:color="auto"/>
            </w:tcBorders>
          </w:tcPr>
          <w:p w:rsidR="00D31AEE" w:rsidRDefault="00D31AEE">
            <w:pPr>
              <w:pStyle w:val="afff5"/>
            </w:pPr>
          </w:p>
        </w:tc>
        <w:tc>
          <w:tcPr>
            <w:tcW w:w="1984" w:type="dxa"/>
            <w:tcBorders>
              <w:top w:val="single" w:sz="4" w:space="0" w:color="auto"/>
              <w:left w:val="single" w:sz="4" w:space="0" w:color="auto"/>
              <w:bottom w:val="single" w:sz="4" w:space="0" w:color="auto"/>
              <w:right w:val="single" w:sz="4" w:space="0" w:color="auto"/>
            </w:tcBorders>
          </w:tcPr>
          <w:p w:rsidR="00D31AEE" w:rsidRDefault="00D31AEE">
            <w:pPr>
              <w:pStyle w:val="afff5"/>
            </w:pPr>
          </w:p>
        </w:tc>
        <w:tc>
          <w:tcPr>
            <w:tcW w:w="1843" w:type="dxa"/>
            <w:tcBorders>
              <w:top w:val="single" w:sz="4" w:space="0" w:color="auto"/>
              <w:left w:val="single" w:sz="4" w:space="0" w:color="auto"/>
              <w:bottom w:val="single" w:sz="4" w:space="0" w:color="auto"/>
              <w:right w:val="single" w:sz="4" w:space="0" w:color="auto"/>
            </w:tcBorders>
          </w:tcPr>
          <w:p w:rsidR="00D31AEE" w:rsidRDefault="00D31AEE">
            <w:pPr>
              <w:pStyle w:val="afff5"/>
            </w:pPr>
          </w:p>
        </w:tc>
        <w:tc>
          <w:tcPr>
            <w:tcW w:w="1559" w:type="dxa"/>
            <w:tcBorders>
              <w:top w:val="single" w:sz="4" w:space="0" w:color="auto"/>
              <w:left w:val="single" w:sz="4" w:space="0" w:color="auto"/>
              <w:bottom w:val="single" w:sz="4" w:space="0" w:color="auto"/>
              <w:right w:val="single" w:sz="4" w:space="0" w:color="auto"/>
            </w:tcBorders>
          </w:tcPr>
          <w:p w:rsidR="00D31AEE" w:rsidRDefault="00D31AEE">
            <w:pPr>
              <w:pStyle w:val="afff5"/>
            </w:pPr>
          </w:p>
        </w:tc>
        <w:tc>
          <w:tcPr>
            <w:tcW w:w="1701" w:type="dxa"/>
            <w:tcBorders>
              <w:top w:val="single" w:sz="4" w:space="0" w:color="auto"/>
              <w:left w:val="single" w:sz="4" w:space="0" w:color="auto"/>
              <w:bottom w:val="single" w:sz="4" w:space="0" w:color="auto"/>
              <w:right w:val="single" w:sz="4" w:space="0" w:color="auto"/>
            </w:tcBorders>
          </w:tcPr>
          <w:p w:rsidR="00D31AEE" w:rsidRDefault="00D31AEE">
            <w:pPr>
              <w:pStyle w:val="afff5"/>
            </w:pPr>
          </w:p>
        </w:tc>
      </w:tr>
      <w:tr w:rsidR="00D31AEE" w:rsidTr="00A10E5E">
        <w:tc>
          <w:tcPr>
            <w:tcW w:w="710" w:type="dxa"/>
            <w:tcBorders>
              <w:top w:val="single" w:sz="4" w:space="0" w:color="auto"/>
              <w:left w:val="single" w:sz="4" w:space="0" w:color="auto"/>
              <w:bottom w:val="single" w:sz="4" w:space="0" w:color="auto"/>
              <w:right w:val="single" w:sz="4" w:space="0" w:color="auto"/>
            </w:tcBorders>
            <w:hideMark/>
          </w:tcPr>
          <w:p w:rsidR="00D31AEE" w:rsidRDefault="00D31AEE">
            <w:pPr>
              <w:pStyle w:val="afff5"/>
            </w:pPr>
            <w:r>
              <w:t>…</w:t>
            </w:r>
          </w:p>
        </w:tc>
        <w:tc>
          <w:tcPr>
            <w:tcW w:w="1133" w:type="dxa"/>
            <w:tcBorders>
              <w:top w:val="single" w:sz="4" w:space="0" w:color="auto"/>
              <w:left w:val="single" w:sz="4" w:space="0" w:color="auto"/>
              <w:bottom w:val="single" w:sz="4" w:space="0" w:color="auto"/>
              <w:right w:val="single" w:sz="4" w:space="0" w:color="auto"/>
            </w:tcBorders>
          </w:tcPr>
          <w:p w:rsidR="00D31AEE" w:rsidRDefault="00D31AEE">
            <w:pPr>
              <w:pStyle w:val="afff5"/>
            </w:pPr>
          </w:p>
        </w:tc>
        <w:tc>
          <w:tcPr>
            <w:tcW w:w="2693" w:type="dxa"/>
            <w:tcBorders>
              <w:top w:val="single" w:sz="4" w:space="0" w:color="auto"/>
              <w:left w:val="single" w:sz="4" w:space="0" w:color="auto"/>
              <w:bottom w:val="single" w:sz="4" w:space="0" w:color="auto"/>
              <w:right w:val="single" w:sz="4" w:space="0" w:color="auto"/>
            </w:tcBorders>
          </w:tcPr>
          <w:p w:rsidR="00D31AEE" w:rsidRDefault="00D31AEE">
            <w:pPr>
              <w:pStyle w:val="afff5"/>
            </w:pPr>
          </w:p>
        </w:tc>
        <w:tc>
          <w:tcPr>
            <w:tcW w:w="2694" w:type="dxa"/>
            <w:tcBorders>
              <w:top w:val="single" w:sz="4" w:space="0" w:color="auto"/>
              <w:left w:val="single" w:sz="4" w:space="0" w:color="auto"/>
              <w:bottom w:val="single" w:sz="4" w:space="0" w:color="auto"/>
              <w:right w:val="single" w:sz="4" w:space="0" w:color="auto"/>
            </w:tcBorders>
          </w:tcPr>
          <w:p w:rsidR="00D31AEE" w:rsidRDefault="00D31AEE">
            <w:pPr>
              <w:pStyle w:val="afff5"/>
            </w:pPr>
          </w:p>
        </w:tc>
        <w:tc>
          <w:tcPr>
            <w:tcW w:w="1984" w:type="dxa"/>
            <w:tcBorders>
              <w:top w:val="single" w:sz="4" w:space="0" w:color="auto"/>
              <w:left w:val="single" w:sz="4" w:space="0" w:color="auto"/>
              <w:bottom w:val="single" w:sz="4" w:space="0" w:color="auto"/>
              <w:right w:val="single" w:sz="4" w:space="0" w:color="auto"/>
            </w:tcBorders>
          </w:tcPr>
          <w:p w:rsidR="00D31AEE" w:rsidRDefault="00D31AEE">
            <w:pPr>
              <w:pStyle w:val="afff5"/>
            </w:pPr>
          </w:p>
        </w:tc>
        <w:tc>
          <w:tcPr>
            <w:tcW w:w="1843" w:type="dxa"/>
            <w:tcBorders>
              <w:top w:val="single" w:sz="4" w:space="0" w:color="auto"/>
              <w:left w:val="single" w:sz="4" w:space="0" w:color="auto"/>
              <w:bottom w:val="single" w:sz="4" w:space="0" w:color="auto"/>
              <w:right w:val="single" w:sz="4" w:space="0" w:color="auto"/>
            </w:tcBorders>
          </w:tcPr>
          <w:p w:rsidR="00D31AEE" w:rsidRDefault="00D31AEE">
            <w:pPr>
              <w:pStyle w:val="afff5"/>
            </w:pPr>
          </w:p>
        </w:tc>
        <w:tc>
          <w:tcPr>
            <w:tcW w:w="1559" w:type="dxa"/>
            <w:tcBorders>
              <w:top w:val="single" w:sz="4" w:space="0" w:color="auto"/>
              <w:left w:val="single" w:sz="4" w:space="0" w:color="auto"/>
              <w:bottom w:val="single" w:sz="4" w:space="0" w:color="auto"/>
              <w:right w:val="single" w:sz="4" w:space="0" w:color="auto"/>
            </w:tcBorders>
          </w:tcPr>
          <w:p w:rsidR="00D31AEE" w:rsidRDefault="00D31AEE">
            <w:pPr>
              <w:pStyle w:val="afff5"/>
            </w:pPr>
          </w:p>
        </w:tc>
        <w:tc>
          <w:tcPr>
            <w:tcW w:w="1701" w:type="dxa"/>
            <w:tcBorders>
              <w:top w:val="single" w:sz="4" w:space="0" w:color="auto"/>
              <w:left w:val="single" w:sz="4" w:space="0" w:color="auto"/>
              <w:bottom w:val="single" w:sz="4" w:space="0" w:color="auto"/>
              <w:right w:val="single" w:sz="4" w:space="0" w:color="auto"/>
            </w:tcBorders>
          </w:tcPr>
          <w:p w:rsidR="00D31AEE" w:rsidRDefault="00D31AEE">
            <w:pPr>
              <w:pStyle w:val="afff5"/>
            </w:pPr>
          </w:p>
        </w:tc>
      </w:tr>
    </w:tbl>
    <w:p w:rsidR="00D31AEE" w:rsidRDefault="00D31AEE" w:rsidP="00A10E5E">
      <w:pPr>
        <w:ind w:left="567"/>
      </w:pPr>
    </w:p>
    <w:p w:rsidR="00D31AEE" w:rsidRDefault="00D31AEE" w:rsidP="00A10E5E">
      <w:pPr>
        <w:ind w:left="567"/>
      </w:pPr>
      <w:r>
        <w:t>Подпись Участника</w:t>
      </w:r>
      <w:r>
        <w:tab/>
      </w:r>
      <w:r>
        <w:tab/>
        <w:t>____________________________/_______________(ФИО, должность)</w:t>
      </w:r>
    </w:p>
    <w:p w:rsidR="00D31AEE" w:rsidRDefault="00D31AEE" w:rsidP="00A10E5E">
      <w:pPr>
        <w:ind w:left="567"/>
      </w:pPr>
      <w:r>
        <w:t>Дата</w:t>
      </w:r>
    </w:p>
    <w:p w:rsidR="00D31AEE" w:rsidRDefault="00D31AEE" w:rsidP="00A10E5E">
      <w:pPr>
        <w:ind w:left="567"/>
      </w:pPr>
      <w:r>
        <w:t>м.п.</w:t>
      </w:r>
    </w:p>
    <w:p w:rsidR="00D31AEE" w:rsidRDefault="00D31AEE" w:rsidP="00A10E5E">
      <w:pPr>
        <w:pBdr>
          <w:bottom w:val="single" w:sz="12" w:space="1" w:color="auto"/>
        </w:pBdr>
        <w:ind w:left="567"/>
        <w:jc w:val="center"/>
      </w:pPr>
      <w:r>
        <w:t>конец формы</w:t>
      </w:r>
    </w:p>
    <w:p w:rsidR="00D31AEE" w:rsidRDefault="00D31AEE" w:rsidP="00A10E5E">
      <w:pPr>
        <w:ind w:left="567"/>
        <w:jc w:val="center"/>
      </w:pPr>
    </w:p>
    <w:p w:rsidR="00D31AEE" w:rsidRDefault="00D31AEE" w:rsidP="00A10E5E">
      <w:pPr>
        <w:pStyle w:val="31"/>
        <w:spacing w:before="0" w:after="0"/>
        <w:ind w:left="0"/>
      </w:pPr>
      <w:r>
        <w:t>6.7.2 Инструкции по заполнению</w:t>
      </w:r>
    </w:p>
    <w:p w:rsidR="00D31AEE" w:rsidRDefault="00D31AEE" w:rsidP="00A10E5E">
      <w:pPr>
        <w:pStyle w:val="43"/>
        <w:spacing w:before="0" w:after="0"/>
        <w:ind w:firstLine="0"/>
      </w:pPr>
      <w:r>
        <w:t>6.7.2.1 В данной форме приводятся сведения об опыте выполнения договоров, аналогичных по объему, срокам, составу и прочим характеристикам предмету Запроса предложений.</w:t>
      </w:r>
    </w:p>
    <w:p w:rsidR="00D31AEE" w:rsidRDefault="00D31AEE" w:rsidP="00A10E5E">
      <w:pPr>
        <w:pStyle w:val="43"/>
        <w:spacing w:before="0" w:after="0"/>
        <w:ind w:firstLine="0"/>
      </w:pPr>
      <w:r>
        <w:t xml:space="preserve">6.7.2.2 </w:t>
      </w:r>
      <w:r w:rsidRPr="00261C59">
        <w:t>Форма должна быть скреплена печатью и подписью руководителя Участника либо Уполномоченного лица.</w:t>
      </w:r>
    </w:p>
    <w:p w:rsidR="00D31AEE" w:rsidRDefault="00D31AEE" w:rsidP="00A10E5E">
      <w:pPr>
        <w:pStyle w:val="20"/>
        <w:spacing w:before="0" w:after="0"/>
        <w:ind w:left="0"/>
      </w:pPr>
      <w:r>
        <w:br w:type="page"/>
        <w:t>6.8 Сведения о кадровых ресурсах</w:t>
      </w:r>
    </w:p>
    <w:p w:rsidR="00D31AEE" w:rsidRDefault="00D31AEE" w:rsidP="00A10E5E">
      <w:pPr>
        <w:pStyle w:val="31"/>
        <w:pBdr>
          <w:bottom w:val="single" w:sz="12" w:space="1" w:color="auto"/>
        </w:pBdr>
        <w:spacing w:before="0" w:after="0"/>
        <w:ind w:left="0"/>
      </w:pPr>
      <w:r>
        <w:t xml:space="preserve">6.8.1 Форма Сведений о кадровых ресурсах (Форма 8) </w:t>
      </w:r>
    </w:p>
    <w:p w:rsidR="00D31AEE" w:rsidRDefault="00D31AEE" w:rsidP="00A10E5E">
      <w:pPr>
        <w:ind w:left="567"/>
        <w:jc w:val="center"/>
      </w:pPr>
      <w:r>
        <w:t>начало формы</w:t>
      </w:r>
    </w:p>
    <w:p w:rsidR="00D31AEE" w:rsidRDefault="00D31AEE" w:rsidP="00A10E5E">
      <w:pPr>
        <w:pStyle w:val="af2"/>
      </w:pPr>
      <w:r>
        <w:rPr>
          <w:b/>
          <w:i/>
        </w:rPr>
        <w:t>Открытый Запрос предложений №</w:t>
      </w:r>
      <w:r>
        <w:t xml:space="preserve"> ___________________</w:t>
      </w:r>
    </w:p>
    <w:p w:rsidR="00D31AEE" w:rsidRDefault="00D31AEE" w:rsidP="00A10E5E"/>
    <w:p w:rsidR="00D31AEE" w:rsidRDefault="00D31AEE" w:rsidP="00A10E5E">
      <w:pPr>
        <w:ind w:left="567"/>
        <w:jc w:val="center"/>
        <w:rPr>
          <w:b/>
        </w:rPr>
      </w:pPr>
      <w:r>
        <w:rPr>
          <w:b/>
        </w:rPr>
        <w:t>СВЕДЕНИЯ О КАДРОВЫХ РЕСУРСАХ</w:t>
      </w:r>
    </w:p>
    <w:p w:rsidR="00D31AEE" w:rsidRDefault="00D31AEE" w:rsidP="00A10E5E">
      <w:pPr>
        <w:ind w:left="567"/>
        <w:jc w:val="center"/>
        <w:rPr>
          <w:b/>
        </w:rPr>
      </w:pPr>
    </w:p>
    <w:p w:rsidR="00D31AEE" w:rsidRDefault="00D31AEE" w:rsidP="00A10E5E">
      <w:pPr>
        <w:ind w:left="567"/>
      </w:pPr>
      <w:r>
        <w:t>Наименование Участника___________________________________________________</w:t>
      </w:r>
    </w:p>
    <w:p w:rsidR="00D31AEE" w:rsidRDefault="00D31AEE" w:rsidP="00A10E5E">
      <w:pPr>
        <w:ind w:left="567"/>
      </w:pP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139"/>
        <w:gridCol w:w="2268"/>
        <w:gridCol w:w="3403"/>
        <w:gridCol w:w="3687"/>
      </w:tblGrid>
      <w:tr w:rsidR="00D31AEE" w:rsidTr="00A10E5E">
        <w:tc>
          <w:tcPr>
            <w:tcW w:w="648" w:type="dxa"/>
            <w:tcBorders>
              <w:top w:val="single" w:sz="4" w:space="0" w:color="auto"/>
              <w:left w:val="single" w:sz="4" w:space="0" w:color="auto"/>
              <w:bottom w:val="single" w:sz="4" w:space="0" w:color="auto"/>
              <w:right w:val="single" w:sz="4" w:space="0" w:color="auto"/>
            </w:tcBorders>
            <w:hideMark/>
          </w:tcPr>
          <w:p w:rsidR="00D31AEE" w:rsidRDefault="00D31AEE">
            <w:pPr>
              <w:pStyle w:val="aff9"/>
            </w:pPr>
            <w:r>
              <w:t>№</w:t>
            </w:r>
          </w:p>
          <w:p w:rsidR="00D31AEE" w:rsidRDefault="00D31AEE">
            <w:pPr>
              <w:pStyle w:val="aff9"/>
            </w:pPr>
            <w:r>
              <w:t>п/п</w:t>
            </w:r>
          </w:p>
        </w:tc>
        <w:tc>
          <w:tcPr>
            <w:tcW w:w="4138" w:type="dxa"/>
            <w:tcBorders>
              <w:top w:val="single" w:sz="4" w:space="0" w:color="auto"/>
              <w:left w:val="single" w:sz="4" w:space="0" w:color="auto"/>
              <w:bottom w:val="single" w:sz="4" w:space="0" w:color="auto"/>
              <w:right w:val="single" w:sz="4" w:space="0" w:color="auto"/>
            </w:tcBorders>
            <w:hideMark/>
          </w:tcPr>
          <w:p w:rsidR="00D31AEE" w:rsidRDefault="00D31AEE">
            <w:pPr>
              <w:pStyle w:val="aff9"/>
            </w:pPr>
            <w:r>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D31AEE" w:rsidRDefault="00D31AEE">
            <w:pPr>
              <w:pStyle w:val="aff9"/>
            </w:pPr>
            <w:r>
              <w:t>Кол-во человек, подразделения</w:t>
            </w:r>
          </w:p>
        </w:tc>
        <w:tc>
          <w:tcPr>
            <w:tcW w:w="3402" w:type="dxa"/>
            <w:tcBorders>
              <w:top w:val="single" w:sz="4" w:space="0" w:color="auto"/>
              <w:left w:val="single" w:sz="4" w:space="0" w:color="auto"/>
              <w:bottom w:val="single" w:sz="4" w:space="0" w:color="auto"/>
              <w:right w:val="single" w:sz="4" w:space="0" w:color="auto"/>
            </w:tcBorders>
            <w:hideMark/>
          </w:tcPr>
          <w:p w:rsidR="00D31AEE" w:rsidRDefault="00D31AEE">
            <w:pPr>
              <w:pStyle w:val="aff9"/>
            </w:pPr>
            <w:r>
              <w:t>Местонахождение</w:t>
            </w:r>
          </w:p>
        </w:tc>
        <w:tc>
          <w:tcPr>
            <w:tcW w:w="3686" w:type="dxa"/>
            <w:tcBorders>
              <w:top w:val="single" w:sz="4" w:space="0" w:color="auto"/>
              <w:left w:val="single" w:sz="4" w:space="0" w:color="auto"/>
              <w:bottom w:val="single" w:sz="4" w:space="0" w:color="auto"/>
              <w:right w:val="single" w:sz="4" w:space="0" w:color="auto"/>
            </w:tcBorders>
            <w:hideMark/>
          </w:tcPr>
          <w:p w:rsidR="00D31AEE" w:rsidRDefault="00D31AEE">
            <w:pPr>
              <w:pStyle w:val="aff9"/>
            </w:pPr>
            <w:r>
              <w:t>Количество человек, которые Участник собирается использовать при выполнении Договора</w:t>
            </w:r>
          </w:p>
        </w:tc>
      </w:tr>
      <w:tr w:rsidR="00D31AEE" w:rsidTr="00A10E5E">
        <w:tc>
          <w:tcPr>
            <w:tcW w:w="648" w:type="dxa"/>
            <w:tcBorders>
              <w:top w:val="single" w:sz="4" w:space="0" w:color="auto"/>
              <w:left w:val="single" w:sz="4" w:space="0" w:color="auto"/>
              <w:bottom w:val="single" w:sz="4" w:space="0" w:color="auto"/>
              <w:right w:val="single" w:sz="4" w:space="0" w:color="auto"/>
            </w:tcBorders>
          </w:tcPr>
          <w:p w:rsidR="00D31AEE" w:rsidRDefault="00D31AEE">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D31AEE" w:rsidRDefault="00D31AEE">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D31AEE" w:rsidRDefault="00D31AEE">
            <w:pPr>
              <w:pStyle w:val="afff5"/>
            </w:pPr>
          </w:p>
        </w:tc>
        <w:tc>
          <w:tcPr>
            <w:tcW w:w="3402" w:type="dxa"/>
            <w:tcBorders>
              <w:top w:val="single" w:sz="4" w:space="0" w:color="auto"/>
              <w:left w:val="single" w:sz="4" w:space="0" w:color="auto"/>
              <w:bottom w:val="single" w:sz="4" w:space="0" w:color="auto"/>
              <w:right w:val="single" w:sz="4" w:space="0" w:color="auto"/>
            </w:tcBorders>
          </w:tcPr>
          <w:p w:rsidR="00D31AEE" w:rsidRDefault="00D31AEE">
            <w:pPr>
              <w:pStyle w:val="afff5"/>
            </w:pPr>
          </w:p>
        </w:tc>
        <w:tc>
          <w:tcPr>
            <w:tcW w:w="3686" w:type="dxa"/>
            <w:tcBorders>
              <w:top w:val="single" w:sz="4" w:space="0" w:color="auto"/>
              <w:left w:val="single" w:sz="4" w:space="0" w:color="auto"/>
              <w:bottom w:val="single" w:sz="4" w:space="0" w:color="auto"/>
              <w:right w:val="single" w:sz="4" w:space="0" w:color="auto"/>
            </w:tcBorders>
          </w:tcPr>
          <w:p w:rsidR="00D31AEE" w:rsidRDefault="00D31AEE">
            <w:pPr>
              <w:pStyle w:val="afff5"/>
            </w:pPr>
          </w:p>
        </w:tc>
      </w:tr>
      <w:tr w:rsidR="00D31AEE" w:rsidTr="00A10E5E">
        <w:tc>
          <w:tcPr>
            <w:tcW w:w="648" w:type="dxa"/>
            <w:tcBorders>
              <w:top w:val="single" w:sz="4" w:space="0" w:color="auto"/>
              <w:left w:val="single" w:sz="4" w:space="0" w:color="auto"/>
              <w:bottom w:val="single" w:sz="4" w:space="0" w:color="auto"/>
              <w:right w:val="single" w:sz="4" w:space="0" w:color="auto"/>
            </w:tcBorders>
          </w:tcPr>
          <w:p w:rsidR="00D31AEE" w:rsidRDefault="00D31AEE">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D31AEE" w:rsidRDefault="00D31AEE">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D31AEE" w:rsidRDefault="00D31AEE">
            <w:pPr>
              <w:pStyle w:val="afff5"/>
            </w:pPr>
          </w:p>
        </w:tc>
        <w:tc>
          <w:tcPr>
            <w:tcW w:w="3402" w:type="dxa"/>
            <w:tcBorders>
              <w:top w:val="single" w:sz="4" w:space="0" w:color="auto"/>
              <w:left w:val="single" w:sz="4" w:space="0" w:color="auto"/>
              <w:bottom w:val="single" w:sz="4" w:space="0" w:color="auto"/>
              <w:right w:val="single" w:sz="4" w:space="0" w:color="auto"/>
            </w:tcBorders>
          </w:tcPr>
          <w:p w:rsidR="00D31AEE" w:rsidRDefault="00D31AEE">
            <w:pPr>
              <w:pStyle w:val="afff5"/>
            </w:pPr>
          </w:p>
        </w:tc>
        <w:tc>
          <w:tcPr>
            <w:tcW w:w="3686" w:type="dxa"/>
            <w:tcBorders>
              <w:top w:val="single" w:sz="4" w:space="0" w:color="auto"/>
              <w:left w:val="single" w:sz="4" w:space="0" w:color="auto"/>
              <w:bottom w:val="single" w:sz="4" w:space="0" w:color="auto"/>
              <w:right w:val="single" w:sz="4" w:space="0" w:color="auto"/>
            </w:tcBorders>
          </w:tcPr>
          <w:p w:rsidR="00D31AEE" w:rsidRDefault="00D31AEE">
            <w:pPr>
              <w:pStyle w:val="afff5"/>
            </w:pPr>
          </w:p>
        </w:tc>
      </w:tr>
      <w:tr w:rsidR="00D31AEE" w:rsidTr="00A10E5E">
        <w:tc>
          <w:tcPr>
            <w:tcW w:w="648" w:type="dxa"/>
            <w:tcBorders>
              <w:top w:val="single" w:sz="4" w:space="0" w:color="auto"/>
              <w:left w:val="single" w:sz="4" w:space="0" w:color="auto"/>
              <w:bottom w:val="single" w:sz="4" w:space="0" w:color="auto"/>
              <w:right w:val="single" w:sz="4" w:space="0" w:color="auto"/>
            </w:tcBorders>
          </w:tcPr>
          <w:p w:rsidR="00D31AEE" w:rsidRDefault="00D31AEE">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D31AEE" w:rsidRDefault="00D31AEE">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D31AEE" w:rsidRDefault="00D31AEE">
            <w:pPr>
              <w:pStyle w:val="afff5"/>
            </w:pPr>
          </w:p>
        </w:tc>
        <w:tc>
          <w:tcPr>
            <w:tcW w:w="3402" w:type="dxa"/>
            <w:tcBorders>
              <w:top w:val="single" w:sz="4" w:space="0" w:color="auto"/>
              <w:left w:val="single" w:sz="4" w:space="0" w:color="auto"/>
              <w:bottom w:val="single" w:sz="4" w:space="0" w:color="auto"/>
              <w:right w:val="single" w:sz="4" w:space="0" w:color="auto"/>
            </w:tcBorders>
          </w:tcPr>
          <w:p w:rsidR="00D31AEE" w:rsidRDefault="00D31AEE">
            <w:pPr>
              <w:pStyle w:val="afff5"/>
            </w:pPr>
          </w:p>
        </w:tc>
        <w:tc>
          <w:tcPr>
            <w:tcW w:w="3686" w:type="dxa"/>
            <w:tcBorders>
              <w:top w:val="single" w:sz="4" w:space="0" w:color="auto"/>
              <w:left w:val="single" w:sz="4" w:space="0" w:color="auto"/>
              <w:bottom w:val="single" w:sz="4" w:space="0" w:color="auto"/>
              <w:right w:val="single" w:sz="4" w:space="0" w:color="auto"/>
            </w:tcBorders>
          </w:tcPr>
          <w:p w:rsidR="00D31AEE" w:rsidRDefault="00D31AEE">
            <w:pPr>
              <w:pStyle w:val="afff5"/>
            </w:pPr>
          </w:p>
        </w:tc>
      </w:tr>
      <w:tr w:rsidR="00D31AEE" w:rsidTr="00A10E5E">
        <w:tc>
          <w:tcPr>
            <w:tcW w:w="648" w:type="dxa"/>
            <w:tcBorders>
              <w:top w:val="single" w:sz="4" w:space="0" w:color="auto"/>
              <w:left w:val="single" w:sz="4" w:space="0" w:color="auto"/>
              <w:bottom w:val="single" w:sz="4" w:space="0" w:color="auto"/>
              <w:right w:val="single" w:sz="4" w:space="0" w:color="auto"/>
            </w:tcBorders>
          </w:tcPr>
          <w:p w:rsidR="00D31AEE" w:rsidRDefault="00D31AEE">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D31AEE" w:rsidRDefault="00D31AEE">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D31AEE" w:rsidRDefault="00D31AEE">
            <w:pPr>
              <w:pStyle w:val="afff5"/>
            </w:pPr>
          </w:p>
        </w:tc>
        <w:tc>
          <w:tcPr>
            <w:tcW w:w="3402" w:type="dxa"/>
            <w:tcBorders>
              <w:top w:val="single" w:sz="4" w:space="0" w:color="auto"/>
              <w:left w:val="single" w:sz="4" w:space="0" w:color="auto"/>
              <w:bottom w:val="single" w:sz="4" w:space="0" w:color="auto"/>
              <w:right w:val="single" w:sz="4" w:space="0" w:color="auto"/>
            </w:tcBorders>
          </w:tcPr>
          <w:p w:rsidR="00D31AEE" w:rsidRDefault="00D31AEE">
            <w:pPr>
              <w:pStyle w:val="afff5"/>
            </w:pPr>
          </w:p>
        </w:tc>
        <w:tc>
          <w:tcPr>
            <w:tcW w:w="3686" w:type="dxa"/>
            <w:tcBorders>
              <w:top w:val="single" w:sz="4" w:space="0" w:color="auto"/>
              <w:left w:val="single" w:sz="4" w:space="0" w:color="auto"/>
              <w:bottom w:val="single" w:sz="4" w:space="0" w:color="auto"/>
              <w:right w:val="single" w:sz="4" w:space="0" w:color="auto"/>
            </w:tcBorders>
          </w:tcPr>
          <w:p w:rsidR="00D31AEE" w:rsidRDefault="00D31AEE">
            <w:pPr>
              <w:pStyle w:val="afff5"/>
            </w:pPr>
          </w:p>
        </w:tc>
      </w:tr>
      <w:tr w:rsidR="00D31AEE" w:rsidTr="00A10E5E">
        <w:tc>
          <w:tcPr>
            <w:tcW w:w="648" w:type="dxa"/>
            <w:tcBorders>
              <w:top w:val="single" w:sz="4" w:space="0" w:color="auto"/>
              <w:left w:val="single" w:sz="4" w:space="0" w:color="auto"/>
              <w:bottom w:val="single" w:sz="4" w:space="0" w:color="auto"/>
              <w:right w:val="single" w:sz="4" w:space="0" w:color="auto"/>
            </w:tcBorders>
          </w:tcPr>
          <w:p w:rsidR="00D31AEE" w:rsidRDefault="00D31AEE">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D31AEE" w:rsidRDefault="00D31AEE">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D31AEE" w:rsidRDefault="00D31AEE">
            <w:pPr>
              <w:pStyle w:val="afff5"/>
            </w:pPr>
          </w:p>
        </w:tc>
        <w:tc>
          <w:tcPr>
            <w:tcW w:w="3402" w:type="dxa"/>
            <w:tcBorders>
              <w:top w:val="single" w:sz="4" w:space="0" w:color="auto"/>
              <w:left w:val="single" w:sz="4" w:space="0" w:color="auto"/>
              <w:bottom w:val="single" w:sz="4" w:space="0" w:color="auto"/>
              <w:right w:val="single" w:sz="4" w:space="0" w:color="auto"/>
            </w:tcBorders>
          </w:tcPr>
          <w:p w:rsidR="00D31AEE" w:rsidRDefault="00D31AEE">
            <w:pPr>
              <w:pStyle w:val="afff5"/>
            </w:pPr>
          </w:p>
        </w:tc>
        <w:tc>
          <w:tcPr>
            <w:tcW w:w="3686" w:type="dxa"/>
            <w:tcBorders>
              <w:top w:val="single" w:sz="4" w:space="0" w:color="auto"/>
              <w:left w:val="single" w:sz="4" w:space="0" w:color="auto"/>
              <w:bottom w:val="single" w:sz="4" w:space="0" w:color="auto"/>
              <w:right w:val="single" w:sz="4" w:space="0" w:color="auto"/>
            </w:tcBorders>
          </w:tcPr>
          <w:p w:rsidR="00D31AEE" w:rsidRDefault="00D31AEE">
            <w:pPr>
              <w:pStyle w:val="afff5"/>
            </w:pPr>
          </w:p>
        </w:tc>
      </w:tr>
      <w:tr w:rsidR="00D31AEE" w:rsidTr="00A10E5E">
        <w:tc>
          <w:tcPr>
            <w:tcW w:w="648" w:type="dxa"/>
            <w:tcBorders>
              <w:top w:val="single" w:sz="4" w:space="0" w:color="auto"/>
              <w:left w:val="single" w:sz="4" w:space="0" w:color="auto"/>
              <w:bottom w:val="single" w:sz="4" w:space="0" w:color="auto"/>
              <w:right w:val="single" w:sz="4" w:space="0" w:color="auto"/>
            </w:tcBorders>
          </w:tcPr>
          <w:p w:rsidR="00D31AEE" w:rsidRDefault="00D31AEE">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center"/>
          </w:tcPr>
          <w:p w:rsidR="00D31AEE" w:rsidRDefault="00D31AEE">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D31AEE" w:rsidRDefault="00D31AEE">
            <w:pPr>
              <w:pStyle w:val="afff5"/>
            </w:pPr>
          </w:p>
        </w:tc>
        <w:tc>
          <w:tcPr>
            <w:tcW w:w="3402" w:type="dxa"/>
            <w:tcBorders>
              <w:top w:val="single" w:sz="4" w:space="0" w:color="auto"/>
              <w:left w:val="single" w:sz="4" w:space="0" w:color="auto"/>
              <w:bottom w:val="single" w:sz="4" w:space="0" w:color="auto"/>
              <w:right w:val="single" w:sz="4" w:space="0" w:color="auto"/>
            </w:tcBorders>
          </w:tcPr>
          <w:p w:rsidR="00D31AEE" w:rsidRDefault="00D31AEE">
            <w:pPr>
              <w:pStyle w:val="afff5"/>
            </w:pPr>
          </w:p>
        </w:tc>
        <w:tc>
          <w:tcPr>
            <w:tcW w:w="3686" w:type="dxa"/>
            <w:tcBorders>
              <w:top w:val="single" w:sz="4" w:space="0" w:color="auto"/>
              <w:left w:val="single" w:sz="4" w:space="0" w:color="auto"/>
              <w:bottom w:val="single" w:sz="4" w:space="0" w:color="auto"/>
              <w:right w:val="single" w:sz="4" w:space="0" w:color="auto"/>
            </w:tcBorders>
          </w:tcPr>
          <w:p w:rsidR="00D31AEE" w:rsidRDefault="00D31AEE">
            <w:pPr>
              <w:pStyle w:val="afff5"/>
            </w:pPr>
          </w:p>
        </w:tc>
      </w:tr>
      <w:tr w:rsidR="00D31AEE" w:rsidTr="00A10E5E">
        <w:tc>
          <w:tcPr>
            <w:tcW w:w="648" w:type="dxa"/>
            <w:tcBorders>
              <w:top w:val="single" w:sz="4" w:space="0" w:color="auto"/>
              <w:left w:val="single" w:sz="4" w:space="0" w:color="auto"/>
              <w:bottom w:val="single" w:sz="4" w:space="0" w:color="auto"/>
              <w:right w:val="single" w:sz="4" w:space="0" w:color="auto"/>
            </w:tcBorders>
          </w:tcPr>
          <w:p w:rsidR="00D31AEE" w:rsidRDefault="00D31AEE">
            <w:pPr>
              <w:pStyle w:val="a"/>
              <w:numPr>
                <w:ilvl w:val="0"/>
                <w:numId w:val="0"/>
              </w:numPr>
              <w:tabs>
                <w:tab w:val="left" w:pos="708"/>
              </w:tabs>
            </w:pPr>
          </w:p>
        </w:tc>
        <w:tc>
          <w:tcPr>
            <w:tcW w:w="4138" w:type="dxa"/>
            <w:tcBorders>
              <w:top w:val="single" w:sz="4" w:space="0" w:color="auto"/>
              <w:left w:val="single" w:sz="4" w:space="0" w:color="auto"/>
              <w:bottom w:val="single" w:sz="4" w:space="0" w:color="auto"/>
              <w:right w:val="single" w:sz="4" w:space="0" w:color="auto"/>
            </w:tcBorders>
            <w:vAlign w:val="bottom"/>
          </w:tcPr>
          <w:p w:rsidR="00D31AEE" w:rsidRDefault="00D31AEE">
            <w:pPr>
              <w:pStyle w:val="afff5"/>
            </w:pPr>
          </w:p>
        </w:tc>
        <w:tc>
          <w:tcPr>
            <w:tcW w:w="2268" w:type="dxa"/>
            <w:tcBorders>
              <w:top w:val="single" w:sz="4" w:space="0" w:color="auto"/>
              <w:left w:val="single" w:sz="4" w:space="0" w:color="auto"/>
              <w:bottom w:val="single" w:sz="4" w:space="0" w:color="auto"/>
              <w:right w:val="single" w:sz="4" w:space="0" w:color="auto"/>
            </w:tcBorders>
          </w:tcPr>
          <w:p w:rsidR="00D31AEE" w:rsidRDefault="00D31AEE">
            <w:pPr>
              <w:pStyle w:val="afff5"/>
            </w:pPr>
          </w:p>
        </w:tc>
        <w:tc>
          <w:tcPr>
            <w:tcW w:w="3402" w:type="dxa"/>
            <w:tcBorders>
              <w:top w:val="single" w:sz="4" w:space="0" w:color="auto"/>
              <w:left w:val="single" w:sz="4" w:space="0" w:color="auto"/>
              <w:bottom w:val="single" w:sz="4" w:space="0" w:color="auto"/>
              <w:right w:val="single" w:sz="4" w:space="0" w:color="auto"/>
            </w:tcBorders>
          </w:tcPr>
          <w:p w:rsidR="00D31AEE" w:rsidRDefault="00D31AEE">
            <w:pPr>
              <w:pStyle w:val="afff5"/>
            </w:pPr>
          </w:p>
        </w:tc>
        <w:tc>
          <w:tcPr>
            <w:tcW w:w="3686" w:type="dxa"/>
            <w:tcBorders>
              <w:top w:val="single" w:sz="4" w:space="0" w:color="auto"/>
              <w:left w:val="single" w:sz="4" w:space="0" w:color="auto"/>
              <w:bottom w:val="single" w:sz="4" w:space="0" w:color="auto"/>
              <w:right w:val="single" w:sz="4" w:space="0" w:color="auto"/>
            </w:tcBorders>
          </w:tcPr>
          <w:p w:rsidR="00D31AEE" w:rsidRDefault="00D31AEE">
            <w:pPr>
              <w:pStyle w:val="afff5"/>
            </w:pPr>
          </w:p>
        </w:tc>
      </w:tr>
      <w:tr w:rsidR="00D31AEE" w:rsidTr="00A10E5E">
        <w:tc>
          <w:tcPr>
            <w:tcW w:w="648" w:type="dxa"/>
            <w:tcBorders>
              <w:top w:val="single" w:sz="4" w:space="0" w:color="auto"/>
              <w:left w:val="single" w:sz="4" w:space="0" w:color="auto"/>
              <w:bottom w:val="single" w:sz="4" w:space="0" w:color="auto"/>
              <w:right w:val="single" w:sz="4" w:space="0" w:color="auto"/>
            </w:tcBorders>
          </w:tcPr>
          <w:p w:rsidR="00D31AEE" w:rsidRDefault="00D31AEE">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D31AEE" w:rsidRDefault="00D31AEE">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D31AEE" w:rsidRDefault="00D31AEE">
            <w:pPr>
              <w:pStyle w:val="afff5"/>
            </w:pPr>
          </w:p>
        </w:tc>
        <w:tc>
          <w:tcPr>
            <w:tcW w:w="3402" w:type="dxa"/>
            <w:tcBorders>
              <w:top w:val="single" w:sz="4" w:space="0" w:color="auto"/>
              <w:left w:val="single" w:sz="4" w:space="0" w:color="auto"/>
              <w:bottom w:val="single" w:sz="4" w:space="0" w:color="auto"/>
              <w:right w:val="single" w:sz="4" w:space="0" w:color="auto"/>
            </w:tcBorders>
          </w:tcPr>
          <w:p w:rsidR="00D31AEE" w:rsidRDefault="00D31AEE">
            <w:pPr>
              <w:pStyle w:val="afff5"/>
            </w:pPr>
          </w:p>
        </w:tc>
        <w:tc>
          <w:tcPr>
            <w:tcW w:w="3686" w:type="dxa"/>
            <w:tcBorders>
              <w:top w:val="single" w:sz="4" w:space="0" w:color="auto"/>
              <w:left w:val="single" w:sz="4" w:space="0" w:color="auto"/>
              <w:bottom w:val="single" w:sz="4" w:space="0" w:color="auto"/>
              <w:right w:val="single" w:sz="4" w:space="0" w:color="auto"/>
            </w:tcBorders>
          </w:tcPr>
          <w:p w:rsidR="00D31AEE" w:rsidRDefault="00D31AEE">
            <w:pPr>
              <w:pStyle w:val="afff5"/>
            </w:pPr>
          </w:p>
        </w:tc>
      </w:tr>
      <w:tr w:rsidR="00D31AEE" w:rsidTr="00A10E5E">
        <w:tc>
          <w:tcPr>
            <w:tcW w:w="648" w:type="dxa"/>
            <w:tcBorders>
              <w:top w:val="single" w:sz="4" w:space="0" w:color="auto"/>
              <w:left w:val="single" w:sz="4" w:space="0" w:color="auto"/>
              <w:bottom w:val="single" w:sz="4" w:space="0" w:color="auto"/>
              <w:right w:val="single" w:sz="4" w:space="0" w:color="auto"/>
            </w:tcBorders>
          </w:tcPr>
          <w:p w:rsidR="00D31AEE" w:rsidRDefault="00D31AEE">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hideMark/>
          </w:tcPr>
          <w:p w:rsidR="00D31AEE" w:rsidRDefault="00D31AEE">
            <w:pPr>
              <w:pStyle w:val="afff5"/>
              <w:rPr>
                <w:b/>
              </w:rPr>
            </w:pPr>
            <w:r>
              <w:rPr>
                <w:b/>
              </w:rPr>
              <w:t>ВСЕГО</w:t>
            </w:r>
          </w:p>
        </w:tc>
        <w:tc>
          <w:tcPr>
            <w:tcW w:w="2268" w:type="dxa"/>
            <w:tcBorders>
              <w:top w:val="single" w:sz="4" w:space="0" w:color="auto"/>
              <w:left w:val="single" w:sz="4" w:space="0" w:color="auto"/>
              <w:bottom w:val="single" w:sz="4" w:space="0" w:color="auto"/>
              <w:right w:val="single" w:sz="4" w:space="0" w:color="auto"/>
            </w:tcBorders>
          </w:tcPr>
          <w:p w:rsidR="00D31AEE" w:rsidRDefault="00D31AEE">
            <w:pPr>
              <w:pStyle w:val="afff5"/>
            </w:pPr>
          </w:p>
        </w:tc>
        <w:tc>
          <w:tcPr>
            <w:tcW w:w="3402" w:type="dxa"/>
            <w:tcBorders>
              <w:top w:val="single" w:sz="4" w:space="0" w:color="auto"/>
              <w:left w:val="single" w:sz="4" w:space="0" w:color="auto"/>
              <w:bottom w:val="single" w:sz="4" w:space="0" w:color="auto"/>
              <w:right w:val="single" w:sz="4" w:space="0" w:color="auto"/>
            </w:tcBorders>
          </w:tcPr>
          <w:p w:rsidR="00D31AEE" w:rsidRDefault="00D31AEE">
            <w:pPr>
              <w:pStyle w:val="afff5"/>
            </w:pPr>
          </w:p>
        </w:tc>
        <w:tc>
          <w:tcPr>
            <w:tcW w:w="3686" w:type="dxa"/>
            <w:tcBorders>
              <w:top w:val="single" w:sz="4" w:space="0" w:color="auto"/>
              <w:left w:val="single" w:sz="4" w:space="0" w:color="auto"/>
              <w:bottom w:val="single" w:sz="4" w:space="0" w:color="auto"/>
              <w:right w:val="single" w:sz="4" w:space="0" w:color="auto"/>
            </w:tcBorders>
          </w:tcPr>
          <w:p w:rsidR="00D31AEE" w:rsidRDefault="00D31AEE">
            <w:pPr>
              <w:pStyle w:val="afff5"/>
            </w:pPr>
          </w:p>
        </w:tc>
      </w:tr>
    </w:tbl>
    <w:p w:rsidR="00D31AEE" w:rsidRDefault="00D31AEE" w:rsidP="00A10E5E">
      <w:pPr>
        <w:ind w:left="567"/>
      </w:pPr>
    </w:p>
    <w:p w:rsidR="00D31AEE" w:rsidRDefault="00D31AEE" w:rsidP="00A10E5E">
      <w:pPr>
        <w:ind w:left="567"/>
      </w:pPr>
      <w:r>
        <w:t>Подпись Участника</w:t>
      </w:r>
      <w:r>
        <w:tab/>
      </w:r>
      <w:r>
        <w:tab/>
        <w:t>________________/_______________(ФИО, должность)</w:t>
      </w:r>
    </w:p>
    <w:p w:rsidR="00D31AEE" w:rsidRDefault="00D31AEE" w:rsidP="00A10E5E">
      <w:pPr>
        <w:ind w:left="567"/>
      </w:pPr>
      <w:r>
        <w:t>Дата</w:t>
      </w:r>
    </w:p>
    <w:p w:rsidR="00D31AEE" w:rsidRDefault="00D31AEE" w:rsidP="00A10E5E">
      <w:pPr>
        <w:ind w:left="567"/>
      </w:pPr>
      <w:r>
        <w:t>м.п.</w:t>
      </w:r>
    </w:p>
    <w:p w:rsidR="00D31AEE" w:rsidRDefault="00D31AEE" w:rsidP="00A10E5E">
      <w:pPr>
        <w:pBdr>
          <w:bottom w:val="single" w:sz="12" w:space="1" w:color="auto"/>
        </w:pBdr>
        <w:ind w:left="567"/>
        <w:jc w:val="center"/>
      </w:pPr>
      <w:r>
        <w:t>конец формы</w:t>
      </w:r>
    </w:p>
    <w:p w:rsidR="00D31AEE" w:rsidRDefault="00D31AEE" w:rsidP="00A10E5E">
      <w:pPr>
        <w:pStyle w:val="31"/>
        <w:spacing w:before="0" w:after="0"/>
        <w:ind w:left="0"/>
      </w:pPr>
      <w:r>
        <w:t>6.8.2 Инструкции по заполнению</w:t>
      </w:r>
    </w:p>
    <w:p w:rsidR="00D31AEE" w:rsidRDefault="00D31AEE" w:rsidP="00261C59">
      <w:pPr>
        <w:pStyle w:val="43"/>
        <w:spacing w:before="0" w:after="0"/>
        <w:ind w:firstLine="0"/>
      </w:pPr>
      <w:r>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D31AEE" w:rsidRDefault="00D31AEE" w:rsidP="00261C59">
      <w:pPr>
        <w:pStyle w:val="43"/>
        <w:spacing w:before="0" w:after="0"/>
        <w:ind w:firstLine="0"/>
      </w:pPr>
      <w:r>
        <w:t xml:space="preserve">6.8.2.2 </w:t>
      </w:r>
      <w:r w:rsidRPr="00261C59">
        <w:t>Форма должна быть скреплена печатью и подписью руководителя Участника либо Уполномоченного лица.</w:t>
      </w:r>
    </w:p>
    <w:p w:rsidR="00D31AEE" w:rsidRDefault="00D31AEE" w:rsidP="00A10E5E">
      <w:pPr>
        <w:pStyle w:val="20"/>
        <w:spacing w:before="0" w:after="0"/>
      </w:pPr>
      <w:r>
        <w:br w:type="page"/>
        <w:t>6.9 Сведения о материально-технических ресурсах</w:t>
      </w:r>
    </w:p>
    <w:p w:rsidR="00D31AEE" w:rsidRDefault="00D31AEE" w:rsidP="00A10E5E">
      <w:pPr>
        <w:pStyle w:val="31"/>
        <w:pBdr>
          <w:bottom w:val="single" w:sz="12" w:space="1" w:color="auto"/>
        </w:pBdr>
        <w:spacing w:before="0" w:after="0"/>
      </w:pPr>
      <w:r>
        <w:t>6.9.1 Форма Сведений о материально-технических ресурсах (Форма 9)</w:t>
      </w:r>
    </w:p>
    <w:p w:rsidR="00D31AEE" w:rsidRDefault="00D31AEE" w:rsidP="00A10E5E">
      <w:pPr>
        <w:ind w:left="567"/>
        <w:jc w:val="center"/>
      </w:pPr>
      <w:r>
        <w:t>начало формы</w:t>
      </w:r>
    </w:p>
    <w:p w:rsidR="00D31AEE" w:rsidRDefault="00D31AEE" w:rsidP="00A10E5E">
      <w:pPr>
        <w:pStyle w:val="af2"/>
      </w:pPr>
      <w:r>
        <w:rPr>
          <w:b/>
          <w:i/>
        </w:rPr>
        <w:t>Открытый Запрос предложений №</w:t>
      </w:r>
      <w:r>
        <w:t xml:space="preserve"> ___________________</w:t>
      </w:r>
    </w:p>
    <w:p w:rsidR="00D31AEE" w:rsidRDefault="00D31AEE" w:rsidP="00A10E5E"/>
    <w:p w:rsidR="00D31AEE" w:rsidRDefault="00D31AEE" w:rsidP="00A10E5E">
      <w:pPr>
        <w:ind w:left="567"/>
        <w:jc w:val="center"/>
        <w:rPr>
          <w:b/>
        </w:rPr>
      </w:pPr>
      <w:r>
        <w:rPr>
          <w:b/>
        </w:rPr>
        <w:t>СВЕДЕНИЯ О МАТЕРИАЛЬНО-ТЕХНИЧЕСКИХ РЕСУРСАХ</w:t>
      </w:r>
    </w:p>
    <w:p w:rsidR="00D31AEE" w:rsidRDefault="00D31AEE" w:rsidP="00A10E5E">
      <w:pPr>
        <w:ind w:left="567"/>
        <w:jc w:val="center"/>
        <w:rPr>
          <w:b/>
        </w:rPr>
      </w:pPr>
    </w:p>
    <w:p w:rsidR="00D31AEE" w:rsidRDefault="00D31AEE" w:rsidP="00A10E5E">
      <w:pPr>
        <w:ind w:left="567"/>
      </w:pPr>
      <w:r>
        <w:t>Наименование Участника____________________________________________________</w:t>
      </w:r>
    </w:p>
    <w:p w:rsidR="00D31AEE" w:rsidRDefault="00D31AEE" w:rsidP="00A10E5E">
      <w:pPr>
        <w:ind w:left="567"/>
      </w:pPr>
    </w:p>
    <w:tbl>
      <w:tblPr>
        <w:tblW w:w="14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2836"/>
        <w:gridCol w:w="1134"/>
        <w:gridCol w:w="1417"/>
        <w:gridCol w:w="2836"/>
        <w:gridCol w:w="2126"/>
        <w:gridCol w:w="1985"/>
      </w:tblGrid>
      <w:tr w:rsidR="00D31AEE" w:rsidTr="00A10E5E">
        <w:tc>
          <w:tcPr>
            <w:tcW w:w="4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31AEE" w:rsidRDefault="00D31AEE">
            <w:pPr>
              <w:pStyle w:val="aff9"/>
            </w:pPr>
            <w:r>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31AEE" w:rsidRDefault="00D31AEE">
            <w:pPr>
              <w:pStyle w:val="aff9"/>
            </w:pPr>
            <w:r>
              <w:t>Наименование</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31AEE" w:rsidRDefault="00D31AEE">
            <w:pPr>
              <w:pStyle w:val="aff9"/>
            </w:pPr>
            <w:r>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31AEE" w:rsidRDefault="00D31AEE">
            <w:pPr>
              <w:pStyle w:val="aff9"/>
            </w:pPr>
            <w:r>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31AEE" w:rsidRDefault="00D31AEE">
            <w:pPr>
              <w:pStyle w:val="aff9"/>
            </w:pPr>
            <w:r>
              <w:t>% амортизации</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31AEE" w:rsidRDefault="00D31AEE">
            <w:pPr>
              <w:pStyle w:val="aff9"/>
            </w:pPr>
            <w:r>
              <w:t>Принадлежность (собственность, арендованный)</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31AEE" w:rsidRDefault="00D31AEE">
            <w:pPr>
              <w:pStyle w:val="aff9"/>
            </w:pPr>
            <w:r>
              <w:t>Кол-во единиц</w:t>
            </w: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31AEE" w:rsidRDefault="00D31AEE">
            <w:pPr>
              <w:pStyle w:val="aff9"/>
            </w:pPr>
            <w:r>
              <w:t>Примечания</w:t>
            </w:r>
          </w:p>
        </w:tc>
      </w:tr>
      <w:tr w:rsidR="00D31AEE" w:rsidTr="00A10E5E">
        <w:tc>
          <w:tcPr>
            <w:tcW w:w="454" w:type="dxa"/>
            <w:tcBorders>
              <w:top w:val="single" w:sz="4" w:space="0" w:color="auto"/>
              <w:left w:val="single" w:sz="4" w:space="0" w:color="auto"/>
              <w:bottom w:val="single" w:sz="4" w:space="0" w:color="auto"/>
              <w:right w:val="single" w:sz="4" w:space="0" w:color="auto"/>
            </w:tcBorders>
            <w:hideMark/>
          </w:tcPr>
          <w:p w:rsidR="00D31AEE" w:rsidRDefault="00D31AEE">
            <w:pPr>
              <w:pStyle w:val="aff9"/>
            </w:pPr>
            <w:r>
              <w:t>1</w:t>
            </w:r>
          </w:p>
        </w:tc>
        <w:tc>
          <w:tcPr>
            <w:tcW w:w="1701" w:type="dxa"/>
            <w:tcBorders>
              <w:top w:val="single" w:sz="4" w:space="0" w:color="auto"/>
              <w:left w:val="single" w:sz="4" w:space="0" w:color="auto"/>
              <w:bottom w:val="single" w:sz="4" w:space="0" w:color="auto"/>
              <w:right w:val="single" w:sz="4" w:space="0" w:color="auto"/>
            </w:tcBorders>
            <w:hideMark/>
          </w:tcPr>
          <w:p w:rsidR="00D31AEE" w:rsidRDefault="00D31AEE">
            <w:pPr>
              <w:pStyle w:val="aff9"/>
            </w:pPr>
            <w:r>
              <w:t>2</w:t>
            </w:r>
          </w:p>
        </w:tc>
        <w:tc>
          <w:tcPr>
            <w:tcW w:w="2835" w:type="dxa"/>
            <w:tcBorders>
              <w:top w:val="single" w:sz="4" w:space="0" w:color="auto"/>
              <w:left w:val="single" w:sz="4" w:space="0" w:color="auto"/>
              <w:bottom w:val="single" w:sz="4" w:space="0" w:color="auto"/>
              <w:right w:val="single" w:sz="4" w:space="0" w:color="auto"/>
            </w:tcBorders>
            <w:hideMark/>
          </w:tcPr>
          <w:p w:rsidR="00D31AEE" w:rsidRDefault="00D31AEE">
            <w:pPr>
              <w:pStyle w:val="aff9"/>
            </w:pPr>
            <w:r>
              <w:t>3</w:t>
            </w:r>
          </w:p>
        </w:tc>
        <w:tc>
          <w:tcPr>
            <w:tcW w:w="1134" w:type="dxa"/>
            <w:tcBorders>
              <w:top w:val="single" w:sz="4" w:space="0" w:color="auto"/>
              <w:left w:val="single" w:sz="4" w:space="0" w:color="auto"/>
              <w:bottom w:val="single" w:sz="4" w:space="0" w:color="auto"/>
              <w:right w:val="single" w:sz="4" w:space="0" w:color="auto"/>
            </w:tcBorders>
            <w:hideMark/>
          </w:tcPr>
          <w:p w:rsidR="00D31AEE" w:rsidRDefault="00D31AEE">
            <w:pPr>
              <w:pStyle w:val="aff9"/>
            </w:pPr>
            <w:r>
              <w:t>4</w:t>
            </w:r>
          </w:p>
        </w:tc>
        <w:tc>
          <w:tcPr>
            <w:tcW w:w="1417" w:type="dxa"/>
            <w:tcBorders>
              <w:top w:val="single" w:sz="4" w:space="0" w:color="auto"/>
              <w:left w:val="single" w:sz="4" w:space="0" w:color="auto"/>
              <w:bottom w:val="single" w:sz="4" w:space="0" w:color="auto"/>
              <w:right w:val="single" w:sz="4" w:space="0" w:color="auto"/>
            </w:tcBorders>
            <w:hideMark/>
          </w:tcPr>
          <w:p w:rsidR="00D31AEE" w:rsidRDefault="00D31AEE">
            <w:pPr>
              <w:pStyle w:val="aff9"/>
            </w:pPr>
            <w:r>
              <w:t>5</w:t>
            </w:r>
          </w:p>
        </w:tc>
        <w:tc>
          <w:tcPr>
            <w:tcW w:w="2835" w:type="dxa"/>
            <w:tcBorders>
              <w:top w:val="single" w:sz="4" w:space="0" w:color="auto"/>
              <w:left w:val="single" w:sz="4" w:space="0" w:color="auto"/>
              <w:bottom w:val="single" w:sz="4" w:space="0" w:color="auto"/>
              <w:right w:val="single" w:sz="4" w:space="0" w:color="auto"/>
            </w:tcBorders>
            <w:hideMark/>
          </w:tcPr>
          <w:p w:rsidR="00D31AEE" w:rsidRDefault="00D31AEE">
            <w:pPr>
              <w:pStyle w:val="aff9"/>
            </w:pPr>
            <w:r>
              <w:t>6</w:t>
            </w:r>
          </w:p>
        </w:tc>
        <w:tc>
          <w:tcPr>
            <w:tcW w:w="2126" w:type="dxa"/>
            <w:tcBorders>
              <w:top w:val="single" w:sz="4" w:space="0" w:color="auto"/>
              <w:left w:val="single" w:sz="4" w:space="0" w:color="auto"/>
              <w:bottom w:val="single" w:sz="4" w:space="0" w:color="auto"/>
              <w:right w:val="single" w:sz="4" w:space="0" w:color="auto"/>
            </w:tcBorders>
            <w:hideMark/>
          </w:tcPr>
          <w:p w:rsidR="00D31AEE" w:rsidRDefault="00D31AEE">
            <w:pPr>
              <w:pStyle w:val="aff9"/>
            </w:pPr>
            <w:r>
              <w:t>7</w:t>
            </w:r>
          </w:p>
        </w:tc>
        <w:tc>
          <w:tcPr>
            <w:tcW w:w="1985" w:type="dxa"/>
            <w:tcBorders>
              <w:top w:val="single" w:sz="4" w:space="0" w:color="auto"/>
              <w:left w:val="single" w:sz="4" w:space="0" w:color="auto"/>
              <w:bottom w:val="single" w:sz="4" w:space="0" w:color="auto"/>
              <w:right w:val="single" w:sz="4" w:space="0" w:color="auto"/>
            </w:tcBorders>
            <w:hideMark/>
          </w:tcPr>
          <w:p w:rsidR="00D31AEE" w:rsidRDefault="00D31AEE">
            <w:pPr>
              <w:pStyle w:val="aff9"/>
            </w:pPr>
            <w:r>
              <w:t>8</w:t>
            </w:r>
          </w:p>
        </w:tc>
      </w:tr>
      <w:tr w:rsidR="00D31AEE" w:rsidTr="00A10E5E">
        <w:tc>
          <w:tcPr>
            <w:tcW w:w="454" w:type="dxa"/>
            <w:tcBorders>
              <w:top w:val="single" w:sz="4" w:space="0" w:color="auto"/>
              <w:left w:val="single" w:sz="4" w:space="0" w:color="auto"/>
              <w:bottom w:val="single" w:sz="4" w:space="0" w:color="auto"/>
              <w:right w:val="single" w:sz="4" w:space="0" w:color="auto"/>
            </w:tcBorders>
            <w:hideMark/>
          </w:tcPr>
          <w:p w:rsidR="00D31AEE" w:rsidRDefault="00D31AEE">
            <w:pPr>
              <w:pStyle w:val="afff5"/>
            </w:pPr>
            <w:r>
              <w:t>1.</w:t>
            </w:r>
          </w:p>
        </w:tc>
        <w:tc>
          <w:tcPr>
            <w:tcW w:w="1701" w:type="dxa"/>
            <w:tcBorders>
              <w:top w:val="single" w:sz="4" w:space="0" w:color="auto"/>
              <w:left w:val="single" w:sz="4" w:space="0" w:color="auto"/>
              <w:bottom w:val="single" w:sz="4" w:space="0" w:color="auto"/>
              <w:right w:val="single" w:sz="4" w:space="0" w:color="auto"/>
            </w:tcBorders>
          </w:tcPr>
          <w:p w:rsidR="00D31AEE" w:rsidRDefault="00D31AEE">
            <w:pPr>
              <w:pStyle w:val="afff5"/>
            </w:pPr>
          </w:p>
        </w:tc>
        <w:tc>
          <w:tcPr>
            <w:tcW w:w="2835" w:type="dxa"/>
            <w:tcBorders>
              <w:top w:val="single" w:sz="4" w:space="0" w:color="auto"/>
              <w:left w:val="single" w:sz="4" w:space="0" w:color="auto"/>
              <w:bottom w:val="single" w:sz="4" w:space="0" w:color="auto"/>
              <w:right w:val="single" w:sz="4" w:space="0" w:color="auto"/>
            </w:tcBorders>
          </w:tcPr>
          <w:p w:rsidR="00D31AEE" w:rsidRDefault="00D31AEE">
            <w:pPr>
              <w:pStyle w:val="afff5"/>
            </w:pPr>
          </w:p>
        </w:tc>
        <w:tc>
          <w:tcPr>
            <w:tcW w:w="1134" w:type="dxa"/>
            <w:tcBorders>
              <w:top w:val="single" w:sz="4" w:space="0" w:color="auto"/>
              <w:left w:val="single" w:sz="4" w:space="0" w:color="auto"/>
              <w:bottom w:val="single" w:sz="4" w:space="0" w:color="auto"/>
              <w:right w:val="single" w:sz="4" w:space="0" w:color="auto"/>
            </w:tcBorders>
          </w:tcPr>
          <w:p w:rsidR="00D31AEE" w:rsidRDefault="00D31AEE">
            <w:pPr>
              <w:pStyle w:val="afff5"/>
            </w:pPr>
          </w:p>
        </w:tc>
        <w:tc>
          <w:tcPr>
            <w:tcW w:w="1417" w:type="dxa"/>
            <w:tcBorders>
              <w:top w:val="single" w:sz="4" w:space="0" w:color="auto"/>
              <w:left w:val="single" w:sz="4" w:space="0" w:color="auto"/>
              <w:bottom w:val="single" w:sz="4" w:space="0" w:color="auto"/>
              <w:right w:val="single" w:sz="4" w:space="0" w:color="auto"/>
            </w:tcBorders>
          </w:tcPr>
          <w:p w:rsidR="00D31AEE" w:rsidRDefault="00D31AEE">
            <w:pPr>
              <w:pStyle w:val="afff5"/>
            </w:pPr>
          </w:p>
        </w:tc>
        <w:tc>
          <w:tcPr>
            <w:tcW w:w="2835" w:type="dxa"/>
            <w:tcBorders>
              <w:top w:val="single" w:sz="4" w:space="0" w:color="auto"/>
              <w:left w:val="single" w:sz="4" w:space="0" w:color="auto"/>
              <w:bottom w:val="single" w:sz="4" w:space="0" w:color="auto"/>
              <w:right w:val="single" w:sz="4" w:space="0" w:color="auto"/>
            </w:tcBorders>
          </w:tcPr>
          <w:p w:rsidR="00D31AEE" w:rsidRDefault="00D31AEE">
            <w:pPr>
              <w:pStyle w:val="afff5"/>
            </w:pPr>
          </w:p>
        </w:tc>
        <w:tc>
          <w:tcPr>
            <w:tcW w:w="2126" w:type="dxa"/>
            <w:tcBorders>
              <w:top w:val="single" w:sz="4" w:space="0" w:color="auto"/>
              <w:left w:val="single" w:sz="4" w:space="0" w:color="auto"/>
              <w:bottom w:val="single" w:sz="4" w:space="0" w:color="auto"/>
              <w:right w:val="single" w:sz="4" w:space="0" w:color="auto"/>
            </w:tcBorders>
          </w:tcPr>
          <w:p w:rsidR="00D31AEE" w:rsidRDefault="00D31AEE">
            <w:pPr>
              <w:pStyle w:val="afff5"/>
            </w:pPr>
          </w:p>
        </w:tc>
        <w:tc>
          <w:tcPr>
            <w:tcW w:w="1985" w:type="dxa"/>
            <w:tcBorders>
              <w:top w:val="single" w:sz="4" w:space="0" w:color="auto"/>
              <w:left w:val="single" w:sz="4" w:space="0" w:color="auto"/>
              <w:bottom w:val="single" w:sz="4" w:space="0" w:color="auto"/>
              <w:right w:val="single" w:sz="4" w:space="0" w:color="auto"/>
            </w:tcBorders>
          </w:tcPr>
          <w:p w:rsidR="00D31AEE" w:rsidRDefault="00D31AEE">
            <w:pPr>
              <w:pStyle w:val="afff5"/>
            </w:pPr>
          </w:p>
        </w:tc>
      </w:tr>
      <w:tr w:rsidR="00D31AEE" w:rsidTr="00A10E5E">
        <w:tc>
          <w:tcPr>
            <w:tcW w:w="454" w:type="dxa"/>
            <w:tcBorders>
              <w:top w:val="single" w:sz="4" w:space="0" w:color="auto"/>
              <w:left w:val="single" w:sz="4" w:space="0" w:color="auto"/>
              <w:bottom w:val="single" w:sz="4" w:space="0" w:color="auto"/>
              <w:right w:val="single" w:sz="4" w:space="0" w:color="auto"/>
            </w:tcBorders>
            <w:hideMark/>
          </w:tcPr>
          <w:p w:rsidR="00D31AEE" w:rsidRDefault="00D31AEE">
            <w:pPr>
              <w:pStyle w:val="afff5"/>
            </w:pPr>
            <w:r>
              <w:t>…</w:t>
            </w:r>
          </w:p>
        </w:tc>
        <w:tc>
          <w:tcPr>
            <w:tcW w:w="1701" w:type="dxa"/>
            <w:tcBorders>
              <w:top w:val="single" w:sz="4" w:space="0" w:color="auto"/>
              <w:left w:val="single" w:sz="4" w:space="0" w:color="auto"/>
              <w:bottom w:val="single" w:sz="4" w:space="0" w:color="auto"/>
              <w:right w:val="single" w:sz="4" w:space="0" w:color="auto"/>
            </w:tcBorders>
          </w:tcPr>
          <w:p w:rsidR="00D31AEE" w:rsidRDefault="00D31AEE">
            <w:pPr>
              <w:pStyle w:val="afff5"/>
            </w:pPr>
          </w:p>
        </w:tc>
        <w:tc>
          <w:tcPr>
            <w:tcW w:w="2835" w:type="dxa"/>
            <w:tcBorders>
              <w:top w:val="single" w:sz="4" w:space="0" w:color="auto"/>
              <w:left w:val="single" w:sz="4" w:space="0" w:color="auto"/>
              <w:bottom w:val="single" w:sz="4" w:space="0" w:color="auto"/>
              <w:right w:val="single" w:sz="4" w:space="0" w:color="auto"/>
            </w:tcBorders>
          </w:tcPr>
          <w:p w:rsidR="00D31AEE" w:rsidRDefault="00D31AEE">
            <w:pPr>
              <w:pStyle w:val="afff5"/>
            </w:pPr>
          </w:p>
        </w:tc>
        <w:tc>
          <w:tcPr>
            <w:tcW w:w="1134" w:type="dxa"/>
            <w:tcBorders>
              <w:top w:val="single" w:sz="4" w:space="0" w:color="auto"/>
              <w:left w:val="single" w:sz="4" w:space="0" w:color="auto"/>
              <w:bottom w:val="single" w:sz="4" w:space="0" w:color="auto"/>
              <w:right w:val="single" w:sz="4" w:space="0" w:color="auto"/>
            </w:tcBorders>
          </w:tcPr>
          <w:p w:rsidR="00D31AEE" w:rsidRDefault="00D31AEE">
            <w:pPr>
              <w:pStyle w:val="afff5"/>
            </w:pPr>
          </w:p>
        </w:tc>
        <w:tc>
          <w:tcPr>
            <w:tcW w:w="1417" w:type="dxa"/>
            <w:tcBorders>
              <w:top w:val="single" w:sz="4" w:space="0" w:color="auto"/>
              <w:left w:val="single" w:sz="4" w:space="0" w:color="auto"/>
              <w:bottom w:val="single" w:sz="4" w:space="0" w:color="auto"/>
              <w:right w:val="single" w:sz="4" w:space="0" w:color="auto"/>
            </w:tcBorders>
          </w:tcPr>
          <w:p w:rsidR="00D31AEE" w:rsidRDefault="00D31AEE">
            <w:pPr>
              <w:pStyle w:val="afff5"/>
            </w:pPr>
          </w:p>
        </w:tc>
        <w:tc>
          <w:tcPr>
            <w:tcW w:w="2835" w:type="dxa"/>
            <w:tcBorders>
              <w:top w:val="single" w:sz="4" w:space="0" w:color="auto"/>
              <w:left w:val="single" w:sz="4" w:space="0" w:color="auto"/>
              <w:bottom w:val="single" w:sz="4" w:space="0" w:color="auto"/>
              <w:right w:val="single" w:sz="4" w:space="0" w:color="auto"/>
            </w:tcBorders>
          </w:tcPr>
          <w:p w:rsidR="00D31AEE" w:rsidRDefault="00D31AEE">
            <w:pPr>
              <w:pStyle w:val="afff5"/>
            </w:pPr>
          </w:p>
        </w:tc>
        <w:tc>
          <w:tcPr>
            <w:tcW w:w="2126" w:type="dxa"/>
            <w:tcBorders>
              <w:top w:val="single" w:sz="4" w:space="0" w:color="auto"/>
              <w:left w:val="single" w:sz="4" w:space="0" w:color="auto"/>
              <w:bottom w:val="single" w:sz="4" w:space="0" w:color="auto"/>
              <w:right w:val="single" w:sz="4" w:space="0" w:color="auto"/>
            </w:tcBorders>
          </w:tcPr>
          <w:p w:rsidR="00D31AEE" w:rsidRDefault="00D31AEE">
            <w:pPr>
              <w:pStyle w:val="afff5"/>
            </w:pPr>
          </w:p>
        </w:tc>
        <w:tc>
          <w:tcPr>
            <w:tcW w:w="1985" w:type="dxa"/>
            <w:tcBorders>
              <w:top w:val="single" w:sz="4" w:space="0" w:color="auto"/>
              <w:left w:val="single" w:sz="4" w:space="0" w:color="auto"/>
              <w:bottom w:val="single" w:sz="4" w:space="0" w:color="auto"/>
              <w:right w:val="single" w:sz="4" w:space="0" w:color="auto"/>
            </w:tcBorders>
          </w:tcPr>
          <w:p w:rsidR="00D31AEE" w:rsidRDefault="00D31AEE">
            <w:pPr>
              <w:pStyle w:val="afff5"/>
            </w:pPr>
          </w:p>
        </w:tc>
      </w:tr>
    </w:tbl>
    <w:p w:rsidR="00D31AEE" w:rsidRDefault="00D31AEE" w:rsidP="00A10E5E">
      <w:pPr>
        <w:ind w:left="567"/>
      </w:pPr>
    </w:p>
    <w:p w:rsidR="00D31AEE" w:rsidRDefault="00D31AEE" w:rsidP="00A10E5E">
      <w:pPr>
        <w:ind w:left="567"/>
      </w:pPr>
      <w:r>
        <w:t>Подпись Участника</w:t>
      </w:r>
      <w:r>
        <w:tab/>
      </w:r>
      <w:r>
        <w:tab/>
        <w:t>_________________/_______________(ФИО, должность)</w:t>
      </w:r>
    </w:p>
    <w:p w:rsidR="00D31AEE" w:rsidRDefault="00D31AEE" w:rsidP="00A10E5E">
      <w:pPr>
        <w:ind w:left="567"/>
      </w:pPr>
      <w:r>
        <w:t>Дата</w:t>
      </w:r>
    </w:p>
    <w:p w:rsidR="00D31AEE" w:rsidRDefault="00D31AEE" w:rsidP="00A10E5E">
      <w:pPr>
        <w:ind w:left="567"/>
      </w:pPr>
      <w:r>
        <w:t>м.п.</w:t>
      </w:r>
    </w:p>
    <w:p w:rsidR="00D31AEE" w:rsidRDefault="00D31AEE" w:rsidP="00A10E5E">
      <w:pPr>
        <w:pBdr>
          <w:bottom w:val="single" w:sz="12" w:space="1" w:color="auto"/>
        </w:pBdr>
        <w:ind w:left="567"/>
        <w:jc w:val="center"/>
      </w:pPr>
      <w:r>
        <w:t>конец формы</w:t>
      </w:r>
    </w:p>
    <w:p w:rsidR="00D31AEE" w:rsidRDefault="00D31AEE" w:rsidP="00A10E5E">
      <w:pPr>
        <w:jc w:val="center"/>
      </w:pPr>
    </w:p>
    <w:p w:rsidR="00D31AEE" w:rsidRDefault="00D31AEE" w:rsidP="00A10E5E">
      <w:pPr>
        <w:pStyle w:val="31"/>
        <w:spacing w:before="0" w:after="0"/>
        <w:ind w:left="0"/>
      </w:pPr>
      <w:r>
        <w:t>6.9.2 Инструкции по заполнению</w:t>
      </w:r>
    </w:p>
    <w:p w:rsidR="00D31AEE" w:rsidRDefault="00D31AEE" w:rsidP="00A10E5E">
      <w:pPr>
        <w:pStyle w:val="43"/>
        <w:spacing w:before="0" w:after="0"/>
        <w:ind w:firstLine="0"/>
      </w:pPr>
      <w:r>
        <w:t>6.9.2.1 В данной форме перечисляются материально-технические ресурсы Участника, которые будут использованы при выполнении Договора.</w:t>
      </w:r>
    </w:p>
    <w:p w:rsidR="00D31AEE" w:rsidRDefault="00D31AEE" w:rsidP="00A10E5E">
      <w:pPr>
        <w:pStyle w:val="43"/>
        <w:spacing w:before="0" w:after="0"/>
        <w:ind w:firstLine="0"/>
      </w:pPr>
      <w:r>
        <w:t xml:space="preserve">6.9.2.2. </w:t>
      </w:r>
      <w:r w:rsidRPr="00261C59">
        <w:t>Форма должна быть скреплена печатью и подписью руководителя Участника либо Уполномоченного лица</w:t>
      </w:r>
      <w:r>
        <w:t>.</w:t>
      </w:r>
    </w:p>
    <w:p w:rsidR="00D31AEE" w:rsidRDefault="00D31AEE" w:rsidP="00A10E5E">
      <w:pPr>
        <w:rPr>
          <w:bCs/>
        </w:rPr>
        <w:sectPr w:rsidR="00D31AEE" w:rsidSect="002C061F">
          <w:pgSz w:w="16838" w:h="11906" w:orient="landscape"/>
          <w:pgMar w:top="1418" w:right="957" w:bottom="851" w:left="567" w:header="709" w:footer="548" w:gutter="0"/>
          <w:cols w:space="720"/>
        </w:sectPr>
      </w:pPr>
    </w:p>
    <w:p w:rsidR="00D31AEE" w:rsidRDefault="00D31AEE" w:rsidP="00A10E5E">
      <w:pPr>
        <w:pStyle w:val="20"/>
        <w:spacing w:before="0" w:after="0"/>
        <w:ind w:left="0"/>
      </w:pPr>
      <w:r>
        <w:t>6.10 Справка о деловой репутации</w:t>
      </w:r>
    </w:p>
    <w:p w:rsidR="00D31AEE" w:rsidRDefault="00D31AEE" w:rsidP="00A10E5E">
      <w:pPr>
        <w:pStyle w:val="31"/>
        <w:pBdr>
          <w:bottom w:val="single" w:sz="12" w:space="1" w:color="auto"/>
        </w:pBdr>
        <w:spacing w:before="0" w:after="0"/>
        <w:ind w:left="0"/>
      </w:pPr>
      <w:r>
        <w:t>6.10.1 Форма Справки о деловой репутации Участника (Форма 10)</w:t>
      </w:r>
    </w:p>
    <w:p w:rsidR="00D31AEE" w:rsidRDefault="00D31AEE" w:rsidP="00A10E5E">
      <w:pPr>
        <w:ind w:left="567"/>
        <w:jc w:val="center"/>
      </w:pPr>
      <w:r>
        <w:t>начало формы</w:t>
      </w:r>
    </w:p>
    <w:p w:rsidR="00D31AEE" w:rsidRDefault="00D31AEE" w:rsidP="00A10E5E">
      <w:pPr>
        <w:ind w:left="567"/>
      </w:pPr>
    </w:p>
    <w:p w:rsidR="00D31AEE" w:rsidRDefault="00D31AEE" w:rsidP="00A10E5E">
      <w:pPr>
        <w:ind w:left="567"/>
        <w:rPr>
          <w:b/>
          <w:i/>
        </w:rPr>
      </w:pPr>
      <w:r>
        <w:rPr>
          <w:b/>
          <w:i/>
        </w:rPr>
        <w:t>Открытый Запрос предложений № ___________________</w:t>
      </w:r>
    </w:p>
    <w:p w:rsidR="00D31AEE" w:rsidRDefault="00D31AEE" w:rsidP="00A10E5E">
      <w:pPr>
        <w:ind w:left="567"/>
        <w:rPr>
          <w:b/>
          <w:i/>
        </w:rPr>
      </w:pPr>
    </w:p>
    <w:p w:rsidR="00D31AEE" w:rsidRDefault="00D31AEE" w:rsidP="00A10E5E">
      <w:pPr>
        <w:ind w:left="567"/>
        <w:jc w:val="center"/>
        <w:rPr>
          <w:b/>
        </w:rPr>
      </w:pPr>
      <w:r>
        <w:rPr>
          <w:b/>
        </w:rPr>
        <w:t>СПРАВКА О ДЕЛОВОЙ РЕПУТАЦИИ УЧАСТНИКА</w:t>
      </w:r>
      <w:r>
        <w:rPr>
          <w:b/>
        </w:rPr>
        <w:br/>
        <w:t>(УЧАСТИЕ В СУДЕБНЫХ РАЗБИРАТЕЛЬСТВАХ)</w:t>
      </w:r>
    </w:p>
    <w:p w:rsidR="00D31AEE" w:rsidRDefault="00D31AEE" w:rsidP="00A10E5E">
      <w:pPr>
        <w:ind w:left="567"/>
        <w:jc w:val="center"/>
        <w:rPr>
          <w:b/>
        </w:rPr>
      </w:pPr>
    </w:p>
    <w:p w:rsidR="00D31AEE" w:rsidRDefault="00D31AEE" w:rsidP="00A10E5E">
      <w:pPr>
        <w:ind w:left="567"/>
        <w:jc w:val="both"/>
      </w:pPr>
      <w:r>
        <w:t>Наименование Участника____________________________________________________</w:t>
      </w:r>
    </w:p>
    <w:p w:rsidR="00D31AEE" w:rsidRDefault="00D31AEE" w:rsidP="00A10E5E">
      <w:pPr>
        <w:ind w:left="567"/>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551"/>
      </w:tblGrid>
      <w:tr w:rsidR="00D31AEE" w:rsidTr="00A10E5E">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D31AEE" w:rsidRDefault="00D31AEE">
            <w:pPr>
              <w:pStyle w:val="aff9"/>
              <w:rPr>
                <w:color w:val="000000"/>
              </w:rPr>
            </w:pPr>
            <w:r>
              <w:rPr>
                <w:color w:val="000000"/>
              </w:rP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31AEE" w:rsidRDefault="00D31AEE">
            <w:pPr>
              <w:pStyle w:val="aff9"/>
              <w:rPr>
                <w:color w:val="000000"/>
              </w:rPr>
            </w:pPr>
            <w:r>
              <w:rPr>
                <w:color w:val="000000"/>
              </w:rP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D31AEE" w:rsidRDefault="00D31AEE">
            <w:pPr>
              <w:pStyle w:val="aff9"/>
              <w:rPr>
                <w:color w:val="000000"/>
              </w:rPr>
            </w:pPr>
            <w:r>
              <w:rPr>
                <w:color w:val="000000"/>
              </w:rP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D31AEE" w:rsidRDefault="00D31AEE">
            <w:pPr>
              <w:pStyle w:val="aff9"/>
              <w:rPr>
                <w:color w:val="000000"/>
              </w:rPr>
            </w:pPr>
            <w:r>
              <w:rPr>
                <w:color w:val="000000"/>
              </w:rP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D31AEE" w:rsidRDefault="00D31AEE">
            <w:pPr>
              <w:pStyle w:val="aff9"/>
              <w:rPr>
                <w:color w:val="000000"/>
              </w:rPr>
            </w:pPr>
            <w:r>
              <w:rPr>
                <w:color w:val="000000"/>
              </w:rP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D31AEE" w:rsidRDefault="00D31AEE">
            <w:pPr>
              <w:pStyle w:val="aff9"/>
              <w:rPr>
                <w:color w:val="000000"/>
              </w:rPr>
            </w:pPr>
            <w:r>
              <w:rPr>
                <w:color w:val="000000"/>
              </w:rPr>
              <w:t>Оспариваемая сумма, валюта</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D31AEE" w:rsidRDefault="00D31AEE">
            <w:pPr>
              <w:pStyle w:val="aff9"/>
              <w:rPr>
                <w:color w:val="000000"/>
              </w:rPr>
            </w:pPr>
            <w:r>
              <w:rPr>
                <w:color w:val="000000"/>
              </w:rPr>
              <w:t>Решение в ПОЛЬЗУ или ПРОТИВ Участника</w:t>
            </w:r>
          </w:p>
        </w:tc>
      </w:tr>
      <w:tr w:rsidR="00D31AEE" w:rsidTr="00A10E5E">
        <w:tc>
          <w:tcPr>
            <w:tcW w:w="1985" w:type="dxa"/>
            <w:tcBorders>
              <w:top w:val="single" w:sz="4" w:space="0" w:color="auto"/>
              <w:left w:val="single" w:sz="4" w:space="0" w:color="auto"/>
              <w:bottom w:val="single" w:sz="4" w:space="0" w:color="auto"/>
              <w:right w:val="single" w:sz="4" w:space="0" w:color="auto"/>
            </w:tcBorders>
          </w:tcPr>
          <w:p w:rsidR="00D31AEE" w:rsidRDefault="00D31AEE">
            <w:pPr>
              <w:pStyle w:val="afff5"/>
              <w:rPr>
                <w:color w:val="000000"/>
              </w:rPr>
            </w:pPr>
          </w:p>
        </w:tc>
        <w:tc>
          <w:tcPr>
            <w:tcW w:w="1417" w:type="dxa"/>
            <w:tcBorders>
              <w:top w:val="single" w:sz="4" w:space="0" w:color="auto"/>
              <w:left w:val="single" w:sz="4" w:space="0" w:color="auto"/>
              <w:bottom w:val="single" w:sz="4" w:space="0" w:color="auto"/>
              <w:right w:val="single" w:sz="4" w:space="0" w:color="auto"/>
            </w:tcBorders>
          </w:tcPr>
          <w:p w:rsidR="00D31AEE" w:rsidRDefault="00D31AEE">
            <w:pPr>
              <w:pStyle w:val="afff5"/>
              <w:rPr>
                <w:color w:val="000000"/>
              </w:rPr>
            </w:pPr>
          </w:p>
        </w:tc>
        <w:tc>
          <w:tcPr>
            <w:tcW w:w="3119" w:type="dxa"/>
            <w:tcBorders>
              <w:top w:val="single" w:sz="4" w:space="0" w:color="auto"/>
              <w:left w:val="single" w:sz="4" w:space="0" w:color="auto"/>
              <w:bottom w:val="single" w:sz="4" w:space="0" w:color="auto"/>
              <w:right w:val="single" w:sz="4" w:space="0" w:color="auto"/>
            </w:tcBorders>
          </w:tcPr>
          <w:p w:rsidR="00D31AEE" w:rsidRDefault="00D31AEE">
            <w:pPr>
              <w:pStyle w:val="afff5"/>
              <w:rPr>
                <w:color w:val="000000"/>
              </w:rPr>
            </w:pPr>
          </w:p>
        </w:tc>
        <w:tc>
          <w:tcPr>
            <w:tcW w:w="2410" w:type="dxa"/>
            <w:tcBorders>
              <w:top w:val="single" w:sz="4" w:space="0" w:color="auto"/>
              <w:left w:val="single" w:sz="4" w:space="0" w:color="auto"/>
              <w:bottom w:val="single" w:sz="4" w:space="0" w:color="auto"/>
              <w:right w:val="single" w:sz="4" w:space="0" w:color="auto"/>
            </w:tcBorders>
          </w:tcPr>
          <w:p w:rsidR="00D31AEE" w:rsidRDefault="00D31AEE">
            <w:pPr>
              <w:pStyle w:val="afff5"/>
              <w:rPr>
                <w:color w:val="000000"/>
              </w:rPr>
            </w:pPr>
          </w:p>
        </w:tc>
        <w:tc>
          <w:tcPr>
            <w:tcW w:w="2126" w:type="dxa"/>
            <w:tcBorders>
              <w:top w:val="single" w:sz="4" w:space="0" w:color="auto"/>
              <w:left w:val="single" w:sz="4" w:space="0" w:color="auto"/>
              <w:bottom w:val="single" w:sz="4" w:space="0" w:color="auto"/>
              <w:right w:val="single" w:sz="4" w:space="0" w:color="auto"/>
            </w:tcBorders>
          </w:tcPr>
          <w:p w:rsidR="00D31AEE" w:rsidRDefault="00D31AEE">
            <w:pPr>
              <w:pStyle w:val="afff5"/>
              <w:rPr>
                <w:color w:val="000000"/>
              </w:rPr>
            </w:pPr>
          </w:p>
        </w:tc>
        <w:tc>
          <w:tcPr>
            <w:tcW w:w="1843" w:type="dxa"/>
            <w:tcBorders>
              <w:top w:val="single" w:sz="4" w:space="0" w:color="auto"/>
              <w:left w:val="single" w:sz="4" w:space="0" w:color="auto"/>
              <w:bottom w:val="single" w:sz="4" w:space="0" w:color="auto"/>
              <w:right w:val="single" w:sz="4" w:space="0" w:color="auto"/>
            </w:tcBorders>
          </w:tcPr>
          <w:p w:rsidR="00D31AEE" w:rsidRDefault="00D31AEE">
            <w:pPr>
              <w:pStyle w:val="afff5"/>
              <w:rPr>
                <w:color w:val="000000"/>
              </w:rPr>
            </w:pPr>
          </w:p>
        </w:tc>
        <w:tc>
          <w:tcPr>
            <w:tcW w:w="2551" w:type="dxa"/>
            <w:tcBorders>
              <w:top w:val="single" w:sz="4" w:space="0" w:color="auto"/>
              <w:left w:val="single" w:sz="4" w:space="0" w:color="auto"/>
              <w:bottom w:val="single" w:sz="4" w:space="0" w:color="auto"/>
              <w:right w:val="single" w:sz="4" w:space="0" w:color="auto"/>
            </w:tcBorders>
          </w:tcPr>
          <w:p w:rsidR="00D31AEE" w:rsidRDefault="00D31AEE">
            <w:pPr>
              <w:pStyle w:val="afff5"/>
              <w:rPr>
                <w:color w:val="000000"/>
              </w:rPr>
            </w:pPr>
          </w:p>
        </w:tc>
      </w:tr>
    </w:tbl>
    <w:p w:rsidR="00D31AEE" w:rsidRDefault="00D31AEE" w:rsidP="00A10E5E">
      <w:pPr>
        <w:ind w:left="567"/>
      </w:pPr>
    </w:p>
    <w:p w:rsidR="00D31AEE" w:rsidRDefault="00D31AEE" w:rsidP="00A10E5E">
      <w:pPr>
        <w:ind w:left="567"/>
      </w:pPr>
      <w:r>
        <w:t>Подпись Участника</w:t>
      </w:r>
      <w:r>
        <w:tab/>
      </w:r>
      <w:r>
        <w:tab/>
        <w:t>_______________/_______________(ФИО, должность)</w:t>
      </w:r>
    </w:p>
    <w:p w:rsidR="00D31AEE" w:rsidRDefault="00D31AEE" w:rsidP="00A10E5E">
      <w:pPr>
        <w:ind w:left="567"/>
      </w:pPr>
      <w:r>
        <w:t>Дата</w:t>
      </w:r>
    </w:p>
    <w:p w:rsidR="00D31AEE" w:rsidRDefault="00D31AEE" w:rsidP="00A10E5E">
      <w:pPr>
        <w:ind w:left="567"/>
      </w:pPr>
      <w:r>
        <w:t>м.п.</w:t>
      </w:r>
    </w:p>
    <w:p w:rsidR="00D31AEE" w:rsidRDefault="00D31AEE" w:rsidP="00A10E5E">
      <w:pPr>
        <w:pBdr>
          <w:bottom w:val="single" w:sz="12" w:space="1" w:color="auto"/>
        </w:pBdr>
        <w:ind w:left="567"/>
        <w:jc w:val="center"/>
      </w:pPr>
      <w:r>
        <w:t>конец формы</w:t>
      </w:r>
    </w:p>
    <w:p w:rsidR="00D31AEE" w:rsidRDefault="00D31AEE" w:rsidP="00A10E5E">
      <w:pPr>
        <w:ind w:left="567"/>
        <w:jc w:val="center"/>
      </w:pPr>
    </w:p>
    <w:p w:rsidR="00D31AEE" w:rsidRDefault="00D31AEE" w:rsidP="00A10E5E">
      <w:pPr>
        <w:pStyle w:val="31"/>
        <w:spacing w:before="0" w:after="0"/>
        <w:ind w:left="0"/>
      </w:pPr>
      <w:r>
        <w:t>6.10.2 Инструкции по заполнению</w:t>
      </w:r>
    </w:p>
    <w:p w:rsidR="00D31AEE" w:rsidRPr="00261C59" w:rsidRDefault="00D31AEE" w:rsidP="00A10E5E">
      <w:pPr>
        <w:pStyle w:val="43"/>
        <w:spacing w:before="0" w:after="0"/>
        <w:ind w:firstLine="0"/>
      </w:pPr>
      <w:r>
        <w:t xml:space="preserve">6.10.2.1.  </w:t>
      </w:r>
      <w:r w:rsidRPr="00261C59">
        <w:t>Форма должна быть скреплена печатью и подписью руководителя Участника либо Уполномоченного лица.</w:t>
      </w:r>
    </w:p>
    <w:p w:rsidR="00D31AEE" w:rsidRDefault="00D31AEE" w:rsidP="00A10E5E">
      <w:pPr>
        <w:pStyle w:val="43"/>
        <w:spacing w:before="0" w:after="0"/>
        <w:ind w:firstLine="0"/>
      </w:pPr>
      <w:r>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D31AEE" w:rsidRDefault="00D31AEE" w:rsidP="00A10E5E">
      <w:pPr>
        <w:pStyle w:val="43"/>
      </w:pPr>
    </w:p>
    <w:p w:rsidR="00D31AEE" w:rsidRDefault="00D31AEE" w:rsidP="00A10E5E">
      <w:pPr>
        <w:rPr>
          <w:b/>
          <w:bCs/>
          <w:iCs/>
          <w:sz w:val="28"/>
          <w:szCs w:val="28"/>
        </w:rPr>
        <w:sectPr w:rsidR="00D31AEE">
          <w:pgSz w:w="16838" w:h="11906" w:orient="landscape"/>
          <w:pgMar w:top="1418" w:right="957" w:bottom="851" w:left="567" w:header="709" w:footer="548" w:gutter="0"/>
          <w:cols w:space="720"/>
        </w:sectPr>
      </w:pPr>
    </w:p>
    <w:p w:rsidR="00D31AEE" w:rsidRDefault="00D31AEE" w:rsidP="00A10E5E">
      <w:pPr>
        <w:pStyle w:val="20"/>
        <w:spacing w:before="0" w:after="0"/>
        <w:ind w:left="0"/>
      </w:pPr>
      <w:r>
        <w:t>6.11 Справка о финансовом положении Участника</w:t>
      </w:r>
    </w:p>
    <w:p w:rsidR="00D31AEE" w:rsidRDefault="00D31AEE" w:rsidP="00A10E5E">
      <w:pPr>
        <w:pStyle w:val="31"/>
        <w:pBdr>
          <w:bottom w:val="single" w:sz="12" w:space="1" w:color="auto"/>
        </w:pBdr>
        <w:spacing w:before="0" w:after="0"/>
        <w:ind w:left="0"/>
      </w:pPr>
      <w:r>
        <w:t>6.11.1 Форма Справки о финансовом положении Участника (Форма 11)</w:t>
      </w:r>
    </w:p>
    <w:p w:rsidR="00D31AEE" w:rsidRDefault="00D31AEE" w:rsidP="00A10E5E">
      <w:pPr>
        <w:ind w:left="567"/>
        <w:jc w:val="center"/>
      </w:pPr>
      <w:r>
        <w:t>начало формы</w:t>
      </w:r>
    </w:p>
    <w:p w:rsidR="00D31AEE" w:rsidRDefault="00D31AEE" w:rsidP="00A10E5E">
      <w:pPr>
        <w:ind w:left="567"/>
      </w:pPr>
    </w:p>
    <w:p w:rsidR="00D31AEE" w:rsidRDefault="00D31AEE" w:rsidP="00A10E5E">
      <w:pPr>
        <w:ind w:left="567"/>
        <w:rPr>
          <w:b/>
          <w:i/>
        </w:rPr>
      </w:pPr>
      <w:r>
        <w:rPr>
          <w:b/>
          <w:i/>
        </w:rPr>
        <w:t>Открытый Запрос предложений № ___________________</w:t>
      </w:r>
    </w:p>
    <w:p w:rsidR="00D31AEE" w:rsidRDefault="00D31AEE" w:rsidP="00A10E5E">
      <w:pPr>
        <w:ind w:left="567"/>
        <w:jc w:val="center"/>
        <w:rPr>
          <w:b/>
        </w:rPr>
      </w:pPr>
    </w:p>
    <w:p w:rsidR="00D31AEE" w:rsidRDefault="00D31AEE" w:rsidP="00A10E5E">
      <w:pPr>
        <w:ind w:left="567"/>
        <w:jc w:val="center"/>
        <w:rPr>
          <w:b/>
        </w:rPr>
      </w:pPr>
      <w:r>
        <w:rPr>
          <w:b/>
        </w:rPr>
        <w:t>СПРАВКА О ФИНАНСОВОМ ПОЛОЖЕНИИ УЧАСТНИКА</w:t>
      </w:r>
    </w:p>
    <w:p w:rsidR="00D31AEE" w:rsidRDefault="00D31AEE" w:rsidP="00A10E5E">
      <w:pPr>
        <w:ind w:left="567"/>
        <w:jc w:val="both"/>
      </w:pPr>
      <w:r>
        <w:t>Наименование Участника_____________________________________________________</w:t>
      </w:r>
    </w:p>
    <w:p w:rsidR="00D31AEE" w:rsidRDefault="00D31AEE" w:rsidP="00A10E5E">
      <w:pPr>
        <w:ind w:left="567"/>
      </w:pPr>
    </w:p>
    <w:tbl>
      <w:tblPr>
        <w:tblW w:w="14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5"/>
        <w:gridCol w:w="1418"/>
        <w:gridCol w:w="1559"/>
        <w:gridCol w:w="1843"/>
        <w:gridCol w:w="1559"/>
        <w:gridCol w:w="1701"/>
      </w:tblGrid>
      <w:tr w:rsidR="00D31AEE" w:rsidTr="00A10E5E">
        <w:trPr>
          <w:cantSplit/>
        </w:trPr>
        <w:tc>
          <w:tcPr>
            <w:tcW w:w="6394" w:type="dxa"/>
            <w:vMerge w:val="restar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D31AEE" w:rsidRDefault="00D31AEE">
            <w:pPr>
              <w:pStyle w:val="aff9"/>
            </w:pPr>
            <w:r>
              <w:t>Финансовые сведения (в валюте отчетности)</w:t>
            </w:r>
          </w:p>
        </w:tc>
        <w:tc>
          <w:tcPr>
            <w:tcW w:w="4820" w:type="dxa"/>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D31AEE" w:rsidRDefault="00D31AEE">
            <w:pPr>
              <w:pStyle w:val="aff9"/>
            </w:pPr>
            <w:r>
              <w:t xml:space="preserve">По факту за последние три года </w:t>
            </w:r>
          </w:p>
        </w:tc>
        <w:tc>
          <w:tcPr>
            <w:tcW w:w="3260"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D31AEE" w:rsidRDefault="00D31AEE">
            <w:pPr>
              <w:pStyle w:val="aff9"/>
            </w:pPr>
            <w:r>
              <w:t xml:space="preserve">Прогноз на следующие два года </w:t>
            </w:r>
          </w:p>
        </w:tc>
      </w:tr>
      <w:tr w:rsidR="00D31AEE" w:rsidTr="00A10E5E">
        <w:trPr>
          <w:cantSplit/>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D31AEE" w:rsidRDefault="00D31AEE">
            <w:pPr>
              <w:rPr>
                <w:b/>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31AEE" w:rsidRDefault="00D31AEE">
            <w:pPr>
              <w:pStyle w:val="aff9"/>
            </w:pPr>
            <w:r>
              <w:t xml:space="preserve">1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31AEE" w:rsidRDefault="00D31AEE">
            <w:pPr>
              <w:pStyle w:val="aff9"/>
            </w:pPr>
            <w:r>
              <w:t xml:space="preserve">2 </w:t>
            </w:r>
          </w:p>
        </w:tc>
        <w:tc>
          <w:tcPr>
            <w:tcW w:w="18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31AEE" w:rsidRDefault="00D31AEE">
            <w:pPr>
              <w:pStyle w:val="aff9"/>
            </w:pPr>
            <w:r>
              <w:t xml:space="preserve">3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31AEE" w:rsidRDefault="00D31AEE">
            <w:pPr>
              <w:pStyle w:val="aff9"/>
            </w:pPr>
            <w:r>
              <w:t xml:space="preserve">4 </w:t>
            </w:r>
          </w:p>
        </w:tc>
        <w:tc>
          <w:tcPr>
            <w:tcW w:w="170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31AEE" w:rsidRDefault="00D31AEE">
            <w:pPr>
              <w:pStyle w:val="aff9"/>
            </w:pPr>
            <w:r>
              <w:t xml:space="preserve">5 </w:t>
            </w:r>
          </w:p>
        </w:tc>
      </w:tr>
      <w:tr w:rsidR="00D31AEE" w:rsidTr="00A10E5E">
        <w:tc>
          <w:tcPr>
            <w:tcW w:w="63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31AEE" w:rsidRDefault="00D31AEE">
            <w:pPr>
              <w:pStyle w:val="afff5"/>
            </w:pPr>
            <w:r>
              <w:t>Выручка от реализации (нетто) (за минусом налога на добавленную стоимость, акцизов и аналогичных обязательных платежей)</w:t>
            </w:r>
          </w:p>
        </w:tc>
        <w:tc>
          <w:tcPr>
            <w:tcW w:w="141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31AEE" w:rsidRDefault="00D31AEE">
            <w:pPr>
              <w:pStyle w:val="afff5"/>
            </w:pP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31AEE" w:rsidRDefault="00D31AEE">
            <w:pPr>
              <w:pStyle w:val="afff5"/>
            </w:pPr>
          </w:p>
        </w:tc>
        <w:tc>
          <w:tcPr>
            <w:tcW w:w="18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31AEE" w:rsidRDefault="00D31AEE">
            <w:pPr>
              <w:pStyle w:val="afff5"/>
            </w:pP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31AEE" w:rsidRDefault="00D31AEE">
            <w:pPr>
              <w:pStyle w:val="afff5"/>
            </w:pPr>
          </w:p>
        </w:tc>
        <w:tc>
          <w:tcPr>
            <w:tcW w:w="170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31AEE" w:rsidRDefault="00D31AEE">
            <w:pPr>
              <w:pStyle w:val="afff5"/>
            </w:pPr>
          </w:p>
        </w:tc>
      </w:tr>
      <w:tr w:rsidR="00D31AEE" w:rsidTr="00A10E5E">
        <w:tc>
          <w:tcPr>
            <w:tcW w:w="63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31AEE" w:rsidRDefault="00D31AEE">
            <w:pPr>
              <w:pStyle w:val="afff5"/>
            </w:pPr>
            <w:r>
              <w:t>Валюта баланса</w:t>
            </w:r>
          </w:p>
        </w:tc>
        <w:tc>
          <w:tcPr>
            <w:tcW w:w="141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31AEE" w:rsidRDefault="00D31AEE">
            <w:pPr>
              <w:pStyle w:val="afff5"/>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31AEE" w:rsidRDefault="00D31AEE">
            <w:pPr>
              <w:pStyle w:val="afff5"/>
            </w:pPr>
            <w:r>
              <w:t> </w:t>
            </w:r>
          </w:p>
        </w:tc>
        <w:tc>
          <w:tcPr>
            <w:tcW w:w="18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31AEE" w:rsidRDefault="00D31AEE">
            <w:pPr>
              <w:pStyle w:val="afff5"/>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31AEE" w:rsidRDefault="00D31AEE">
            <w:pPr>
              <w:pStyle w:val="afff5"/>
            </w:pPr>
            <w:r>
              <w:t> </w:t>
            </w:r>
          </w:p>
        </w:tc>
        <w:tc>
          <w:tcPr>
            <w:tcW w:w="170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31AEE" w:rsidRDefault="00D31AEE">
            <w:pPr>
              <w:pStyle w:val="afff5"/>
            </w:pPr>
            <w:r>
              <w:t> </w:t>
            </w:r>
          </w:p>
        </w:tc>
      </w:tr>
      <w:tr w:rsidR="00D31AEE" w:rsidTr="00A10E5E">
        <w:tc>
          <w:tcPr>
            <w:tcW w:w="63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31AEE" w:rsidRDefault="00D31AEE">
            <w:pPr>
              <w:pStyle w:val="afff5"/>
            </w:pPr>
            <w:r>
              <w:t>Основные средства</w:t>
            </w:r>
          </w:p>
        </w:tc>
        <w:tc>
          <w:tcPr>
            <w:tcW w:w="141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31AEE" w:rsidRDefault="00D31AEE">
            <w:pPr>
              <w:pStyle w:val="afff5"/>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31AEE" w:rsidRDefault="00D31AEE">
            <w:pPr>
              <w:pStyle w:val="afff5"/>
            </w:pPr>
            <w:r>
              <w:t> </w:t>
            </w:r>
          </w:p>
        </w:tc>
        <w:tc>
          <w:tcPr>
            <w:tcW w:w="18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31AEE" w:rsidRDefault="00D31AEE">
            <w:pPr>
              <w:pStyle w:val="afff5"/>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31AEE" w:rsidRDefault="00D31AEE">
            <w:pPr>
              <w:pStyle w:val="afff5"/>
            </w:pPr>
            <w:r>
              <w:t> </w:t>
            </w:r>
          </w:p>
        </w:tc>
        <w:tc>
          <w:tcPr>
            <w:tcW w:w="170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31AEE" w:rsidRDefault="00D31AEE">
            <w:pPr>
              <w:pStyle w:val="afff5"/>
            </w:pPr>
            <w:r>
              <w:t> </w:t>
            </w:r>
          </w:p>
        </w:tc>
      </w:tr>
      <w:tr w:rsidR="00D31AEE" w:rsidTr="00A10E5E">
        <w:tc>
          <w:tcPr>
            <w:tcW w:w="63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31AEE" w:rsidRDefault="00D31AEE">
            <w:pPr>
              <w:pStyle w:val="afff5"/>
            </w:pPr>
            <w:r>
              <w:t xml:space="preserve">Оборотные средства </w:t>
            </w:r>
          </w:p>
        </w:tc>
        <w:tc>
          <w:tcPr>
            <w:tcW w:w="141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31AEE" w:rsidRDefault="00D31AEE">
            <w:pPr>
              <w:pStyle w:val="afff5"/>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31AEE" w:rsidRDefault="00D31AEE">
            <w:pPr>
              <w:pStyle w:val="afff5"/>
            </w:pPr>
            <w:r>
              <w:t> </w:t>
            </w:r>
          </w:p>
        </w:tc>
        <w:tc>
          <w:tcPr>
            <w:tcW w:w="18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31AEE" w:rsidRDefault="00D31AEE">
            <w:pPr>
              <w:pStyle w:val="afff5"/>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31AEE" w:rsidRDefault="00D31AEE">
            <w:pPr>
              <w:pStyle w:val="afff5"/>
            </w:pPr>
            <w:r>
              <w:t> </w:t>
            </w:r>
          </w:p>
        </w:tc>
        <w:tc>
          <w:tcPr>
            <w:tcW w:w="170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31AEE" w:rsidRDefault="00D31AEE">
            <w:pPr>
              <w:pStyle w:val="afff5"/>
            </w:pPr>
            <w:r>
              <w:t> </w:t>
            </w:r>
          </w:p>
        </w:tc>
      </w:tr>
      <w:tr w:rsidR="00D31AEE" w:rsidTr="00A10E5E">
        <w:tc>
          <w:tcPr>
            <w:tcW w:w="63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31AEE" w:rsidRDefault="00D31AEE">
            <w:pPr>
              <w:pStyle w:val="afff5"/>
            </w:pPr>
            <w:r>
              <w:t>Денежные средства</w:t>
            </w:r>
          </w:p>
        </w:tc>
        <w:tc>
          <w:tcPr>
            <w:tcW w:w="141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31AEE" w:rsidRDefault="00D31AEE">
            <w:pPr>
              <w:pStyle w:val="afff5"/>
            </w:pP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31AEE" w:rsidRDefault="00D31AEE">
            <w:pPr>
              <w:pStyle w:val="afff5"/>
            </w:pPr>
          </w:p>
        </w:tc>
        <w:tc>
          <w:tcPr>
            <w:tcW w:w="18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31AEE" w:rsidRDefault="00D31AEE">
            <w:pPr>
              <w:pStyle w:val="afff5"/>
            </w:pP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31AEE" w:rsidRDefault="00D31AEE">
            <w:pPr>
              <w:pStyle w:val="afff5"/>
            </w:pPr>
          </w:p>
        </w:tc>
        <w:tc>
          <w:tcPr>
            <w:tcW w:w="170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31AEE" w:rsidRDefault="00D31AEE">
            <w:pPr>
              <w:pStyle w:val="afff5"/>
            </w:pPr>
          </w:p>
        </w:tc>
      </w:tr>
      <w:tr w:rsidR="00D31AEE" w:rsidTr="00A10E5E">
        <w:tc>
          <w:tcPr>
            <w:tcW w:w="63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31AEE" w:rsidRDefault="00D31AEE">
            <w:pPr>
              <w:pStyle w:val="afff5"/>
            </w:pPr>
            <w:r>
              <w:t>Кредиторская задолженность</w:t>
            </w:r>
          </w:p>
        </w:tc>
        <w:tc>
          <w:tcPr>
            <w:tcW w:w="141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31AEE" w:rsidRDefault="00D31AEE">
            <w:pPr>
              <w:pStyle w:val="afff5"/>
            </w:pP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31AEE" w:rsidRDefault="00D31AEE">
            <w:pPr>
              <w:pStyle w:val="afff5"/>
            </w:pPr>
          </w:p>
        </w:tc>
        <w:tc>
          <w:tcPr>
            <w:tcW w:w="18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31AEE" w:rsidRDefault="00D31AEE">
            <w:pPr>
              <w:pStyle w:val="afff5"/>
            </w:pP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31AEE" w:rsidRDefault="00D31AEE">
            <w:pPr>
              <w:pStyle w:val="afff5"/>
            </w:pPr>
          </w:p>
        </w:tc>
        <w:tc>
          <w:tcPr>
            <w:tcW w:w="170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31AEE" w:rsidRDefault="00D31AEE">
            <w:pPr>
              <w:pStyle w:val="afff5"/>
            </w:pPr>
          </w:p>
        </w:tc>
      </w:tr>
      <w:tr w:rsidR="00D31AEE" w:rsidTr="00A10E5E">
        <w:tc>
          <w:tcPr>
            <w:tcW w:w="63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31AEE" w:rsidRDefault="00D31AEE">
            <w:pPr>
              <w:pStyle w:val="afff5"/>
            </w:pPr>
            <w:r>
              <w:t>Текущие пассивы</w:t>
            </w:r>
          </w:p>
        </w:tc>
        <w:tc>
          <w:tcPr>
            <w:tcW w:w="141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31AEE" w:rsidRDefault="00D31AEE">
            <w:pPr>
              <w:pStyle w:val="afff5"/>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31AEE" w:rsidRDefault="00D31AEE">
            <w:pPr>
              <w:pStyle w:val="afff5"/>
            </w:pPr>
            <w:r>
              <w:t> </w:t>
            </w:r>
          </w:p>
        </w:tc>
        <w:tc>
          <w:tcPr>
            <w:tcW w:w="18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31AEE" w:rsidRDefault="00D31AEE">
            <w:pPr>
              <w:pStyle w:val="afff5"/>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31AEE" w:rsidRDefault="00D31AEE">
            <w:pPr>
              <w:pStyle w:val="afff5"/>
            </w:pPr>
            <w:r>
              <w:t> </w:t>
            </w:r>
          </w:p>
        </w:tc>
        <w:tc>
          <w:tcPr>
            <w:tcW w:w="170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31AEE" w:rsidRDefault="00D31AEE">
            <w:pPr>
              <w:pStyle w:val="afff5"/>
            </w:pPr>
            <w:r>
              <w:t> </w:t>
            </w:r>
          </w:p>
        </w:tc>
      </w:tr>
      <w:tr w:rsidR="00D31AEE" w:rsidTr="00A10E5E">
        <w:tc>
          <w:tcPr>
            <w:tcW w:w="63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31AEE" w:rsidRDefault="00D31AEE">
            <w:pPr>
              <w:pStyle w:val="afff5"/>
            </w:pPr>
            <w:r>
              <w:t>Прибыль до уплаты налогов</w:t>
            </w:r>
          </w:p>
        </w:tc>
        <w:tc>
          <w:tcPr>
            <w:tcW w:w="141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31AEE" w:rsidRDefault="00D31AEE">
            <w:pPr>
              <w:pStyle w:val="afff5"/>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31AEE" w:rsidRDefault="00D31AEE">
            <w:pPr>
              <w:pStyle w:val="afff5"/>
            </w:pPr>
            <w:r>
              <w:t> </w:t>
            </w:r>
          </w:p>
        </w:tc>
        <w:tc>
          <w:tcPr>
            <w:tcW w:w="18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31AEE" w:rsidRDefault="00D31AEE">
            <w:pPr>
              <w:pStyle w:val="afff5"/>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31AEE" w:rsidRDefault="00D31AEE">
            <w:pPr>
              <w:pStyle w:val="afff5"/>
            </w:pPr>
            <w:r>
              <w:t> </w:t>
            </w:r>
          </w:p>
        </w:tc>
        <w:tc>
          <w:tcPr>
            <w:tcW w:w="170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31AEE" w:rsidRDefault="00D31AEE">
            <w:pPr>
              <w:pStyle w:val="afff5"/>
            </w:pPr>
            <w:r>
              <w:t> </w:t>
            </w:r>
          </w:p>
        </w:tc>
      </w:tr>
      <w:tr w:rsidR="00D31AEE" w:rsidTr="00A10E5E">
        <w:tc>
          <w:tcPr>
            <w:tcW w:w="63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31AEE" w:rsidRDefault="00D31AEE">
            <w:pPr>
              <w:pStyle w:val="afff5"/>
            </w:pPr>
            <w:r>
              <w:t>Прибыль после уплаты налогов</w:t>
            </w:r>
          </w:p>
        </w:tc>
        <w:tc>
          <w:tcPr>
            <w:tcW w:w="141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31AEE" w:rsidRDefault="00D31AEE">
            <w:pPr>
              <w:pStyle w:val="afff5"/>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31AEE" w:rsidRDefault="00D31AEE">
            <w:pPr>
              <w:pStyle w:val="afff5"/>
            </w:pPr>
            <w:r>
              <w:t> </w:t>
            </w:r>
          </w:p>
        </w:tc>
        <w:tc>
          <w:tcPr>
            <w:tcW w:w="18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31AEE" w:rsidRDefault="00D31AEE">
            <w:pPr>
              <w:pStyle w:val="afff5"/>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31AEE" w:rsidRDefault="00D31AEE">
            <w:pPr>
              <w:pStyle w:val="afff5"/>
            </w:pPr>
            <w:r>
              <w:t> </w:t>
            </w:r>
          </w:p>
        </w:tc>
        <w:tc>
          <w:tcPr>
            <w:tcW w:w="170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31AEE" w:rsidRDefault="00D31AEE">
            <w:pPr>
              <w:pStyle w:val="afff5"/>
            </w:pPr>
            <w:r>
              <w:t> </w:t>
            </w:r>
          </w:p>
        </w:tc>
      </w:tr>
    </w:tbl>
    <w:p w:rsidR="00D31AEE" w:rsidRDefault="00D31AEE" w:rsidP="00A10E5E">
      <w:pPr>
        <w:ind w:left="567"/>
      </w:pPr>
    </w:p>
    <w:p w:rsidR="00D31AEE" w:rsidRDefault="00D31AEE" w:rsidP="00A10E5E">
      <w:pPr>
        <w:ind w:left="567"/>
      </w:pPr>
      <w:r>
        <w:t>Подпись Участника</w:t>
      </w:r>
      <w:r>
        <w:tab/>
      </w:r>
      <w:r>
        <w:tab/>
      </w:r>
      <w:r>
        <w:rPr>
          <w:lang w:val="en-US"/>
        </w:rPr>
        <w:t>_______________</w:t>
      </w:r>
      <w:r>
        <w:t>/_______________(ФИО, должность)</w:t>
      </w:r>
    </w:p>
    <w:p w:rsidR="00D31AEE" w:rsidRDefault="00D31AEE" w:rsidP="00A10E5E">
      <w:pPr>
        <w:ind w:left="567"/>
      </w:pPr>
      <w:r>
        <w:t>Дата</w:t>
      </w:r>
    </w:p>
    <w:p w:rsidR="00D31AEE" w:rsidRDefault="00D31AEE" w:rsidP="00A10E5E">
      <w:pPr>
        <w:ind w:left="567"/>
        <w:rPr>
          <w:lang w:val="en-US"/>
        </w:rPr>
      </w:pPr>
      <w:r>
        <w:t>м.п.</w:t>
      </w:r>
    </w:p>
    <w:p w:rsidR="00D31AEE" w:rsidRDefault="00D31AEE" w:rsidP="00A10E5E">
      <w:pPr>
        <w:pBdr>
          <w:bottom w:val="single" w:sz="12" w:space="1" w:color="auto"/>
        </w:pBdr>
        <w:ind w:left="567"/>
        <w:jc w:val="center"/>
        <w:rPr>
          <w:lang w:val="en-US"/>
        </w:rPr>
      </w:pPr>
      <w:r>
        <w:t>конец формы</w:t>
      </w:r>
    </w:p>
    <w:p w:rsidR="00D31AEE" w:rsidRDefault="00D31AEE" w:rsidP="00A10E5E">
      <w:pPr>
        <w:ind w:left="567"/>
        <w:jc w:val="center"/>
        <w:rPr>
          <w:lang w:val="en-US"/>
        </w:rPr>
      </w:pPr>
    </w:p>
    <w:p w:rsidR="00D31AEE" w:rsidRDefault="00D31AEE" w:rsidP="00A10E5E">
      <w:pPr>
        <w:pStyle w:val="31"/>
        <w:spacing w:before="0" w:after="0"/>
      </w:pPr>
      <w:r>
        <w:t>6.11.2 Инструкции по заполнению</w:t>
      </w:r>
    </w:p>
    <w:p w:rsidR="00D31AEE" w:rsidRPr="00261C59" w:rsidRDefault="00D31AEE" w:rsidP="00A10E5E">
      <w:pPr>
        <w:pStyle w:val="43"/>
        <w:spacing w:before="0" w:after="0"/>
        <w:rPr>
          <w:bCs w:val="0"/>
        </w:rPr>
      </w:pPr>
      <w:r>
        <w:t xml:space="preserve">6.11.2.1. </w:t>
      </w:r>
      <w:r>
        <w:rPr>
          <w:bCs w:val="0"/>
        </w:rPr>
        <w:t xml:space="preserve">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D31AEE" w:rsidRPr="00261C59" w:rsidRDefault="00D31AEE" w:rsidP="00A10E5E">
      <w:pPr>
        <w:pStyle w:val="43"/>
        <w:spacing w:before="0" w:after="0"/>
        <w:rPr>
          <w:bCs w:val="0"/>
        </w:rPr>
      </w:pPr>
      <w:r w:rsidRPr="00261C59">
        <w:rPr>
          <w:bCs w:val="0"/>
        </w:rPr>
        <w:t>6.11.2.2</w:t>
      </w:r>
      <w:r>
        <w:rPr>
          <w:bCs w:val="0"/>
        </w:rPr>
        <w:t>.</w:t>
      </w:r>
      <w:r w:rsidRPr="00261C59">
        <w:rPr>
          <w:bCs w:val="0"/>
        </w:rPr>
        <w:t xml:space="preserve"> Форма должна быть скреплена печатью и подписью руководителя Участника либо Уполномоченного лица.</w:t>
      </w:r>
    </w:p>
    <w:p w:rsidR="00D31AEE" w:rsidRDefault="00D31AEE" w:rsidP="00A10E5E">
      <w:pPr>
        <w:pStyle w:val="20"/>
        <w:spacing w:before="0" w:after="0"/>
        <w:ind w:left="0"/>
      </w:pPr>
      <w:r>
        <w:br w:type="page"/>
        <w:t>6.12 Свидетельство предприятия-изготовителя (дилера)</w:t>
      </w:r>
    </w:p>
    <w:p w:rsidR="00D31AEE" w:rsidRDefault="00D31AEE" w:rsidP="00A10E5E">
      <w:pPr>
        <w:pStyle w:val="31"/>
        <w:pBdr>
          <w:bottom w:val="single" w:sz="12" w:space="1" w:color="auto"/>
        </w:pBdr>
        <w:spacing w:before="0" w:after="0"/>
        <w:ind w:left="0"/>
      </w:pPr>
      <w:r>
        <w:t>6.12.1 Форма свидетельства предприятия-изготовителя (дилера) (Форма 12)</w:t>
      </w:r>
    </w:p>
    <w:p w:rsidR="00D31AEE" w:rsidRDefault="00D31AEE" w:rsidP="00A10E5E">
      <w:pPr>
        <w:jc w:val="center"/>
      </w:pPr>
      <w:r>
        <w:t>начало формы</w:t>
      </w:r>
    </w:p>
    <w:p w:rsidR="00D31AEE" w:rsidRDefault="00D31AEE" w:rsidP="00A10E5E">
      <w:pPr>
        <w:ind w:left="567"/>
      </w:pPr>
    </w:p>
    <w:p w:rsidR="00D31AEE" w:rsidRDefault="00D31AEE" w:rsidP="00A10E5E">
      <w:pPr>
        <w:ind w:left="567"/>
        <w:rPr>
          <w:b/>
          <w:i/>
        </w:rPr>
      </w:pPr>
    </w:p>
    <w:p w:rsidR="00D31AEE" w:rsidRDefault="00D31AEE" w:rsidP="00A10E5E">
      <w:pPr>
        <w:ind w:left="567"/>
        <w:rPr>
          <w:b/>
          <w:i/>
        </w:rPr>
      </w:pPr>
      <w:r>
        <w:rPr>
          <w:b/>
          <w:i/>
        </w:rPr>
        <w:t>Открытый Запрос предложений № ___________________</w:t>
      </w:r>
    </w:p>
    <w:p w:rsidR="00D31AEE" w:rsidRDefault="00D31AEE" w:rsidP="00A10E5E">
      <w:pPr>
        <w:ind w:left="567"/>
      </w:pPr>
    </w:p>
    <w:p w:rsidR="00D31AEE" w:rsidRDefault="00D31AEE" w:rsidP="00A10E5E">
      <w:pPr>
        <w:ind w:left="567"/>
      </w:pPr>
    </w:p>
    <w:p w:rsidR="00D31AEE" w:rsidRDefault="00D31AEE" w:rsidP="00A10E5E">
      <w:pPr>
        <w:ind w:left="567"/>
        <w:jc w:val="center"/>
        <w:rPr>
          <w:b/>
        </w:rPr>
      </w:pPr>
      <w:r>
        <w:rPr>
          <w:b/>
        </w:rPr>
        <w:t>СВИДЕТЕЛЬСТВО ПРЕДПРИЯТИЯ-ИЗГОТОВИТЕЛЯ (ДИЛЕРА)</w:t>
      </w:r>
    </w:p>
    <w:p w:rsidR="00D31AEE" w:rsidRDefault="00D31AEE" w:rsidP="00A10E5E">
      <w:pPr>
        <w:ind w:left="567"/>
        <w:jc w:val="center"/>
        <w:rPr>
          <w:b/>
        </w:rPr>
      </w:pPr>
    </w:p>
    <w:p w:rsidR="00D31AEE" w:rsidRDefault="00D31AEE" w:rsidP="00A10E5E">
      <w:pPr>
        <w:ind w:left="567"/>
      </w:pPr>
    </w:p>
    <w:tbl>
      <w:tblPr>
        <w:tblW w:w="9747" w:type="dxa"/>
        <w:tblInd w:w="675" w:type="dxa"/>
        <w:tblLook w:val="00A0" w:firstRow="1" w:lastRow="0" w:firstColumn="1" w:lastColumn="0" w:noHBand="0" w:noVBand="0"/>
      </w:tblPr>
      <w:tblGrid>
        <w:gridCol w:w="4784"/>
        <w:gridCol w:w="4963"/>
      </w:tblGrid>
      <w:tr w:rsidR="00D31AEE" w:rsidTr="00A10E5E">
        <w:tc>
          <w:tcPr>
            <w:tcW w:w="4784" w:type="dxa"/>
          </w:tcPr>
          <w:p w:rsidR="00D31AEE" w:rsidRDefault="00D31AEE">
            <w:pPr>
              <w:pStyle w:val="afff2"/>
            </w:pPr>
            <w:r>
              <w:t>№______________________</w:t>
            </w:r>
          </w:p>
          <w:p w:rsidR="00D31AEE" w:rsidRDefault="00D31AEE">
            <w:pPr>
              <w:pStyle w:val="afff2"/>
            </w:pPr>
            <w:r>
              <w:t>«_____» ______________ 201__ года</w:t>
            </w:r>
          </w:p>
          <w:p w:rsidR="00D31AEE" w:rsidRDefault="00D31AEE">
            <w:pPr>
              <w:pStyle w:val="afff2"/>
            </w:pPr>
          </w:p>
        </w:tc>
        <w:tc>
          <w:tcPr>
            <w:tcW w:w="4963" w:type="dxa"/>
            <w:hideMark/>
          </w:tcPr>
          <w:p w:rsidR="00D31AEE" w:rsidRDefault="00D31AEE">
            <w:pPr>
              <w:pStyle w:val="affa"/>
            </w:pPr>
            <w:r>
              <w:t>Генеральному директору</w:t>
            </w:r>
          </w:p>
          <w:p w:rsidR="00D31AEE" w:rsidRDefault="00D31AEE">
            <w:pPr>
              <w:pStyle w:val="affa"/>
            </w:pPr>
            <w:r>
              <w:t>ООО «Газэнергоинформ»</w:t>
            </w:r>
          </w:p>
        </w:tc>
      </w:tr>
    </w:tbl>
    <w:p w:rsidR="00D31AEE" w:rsidRDefault="00D31AEE" w:rsidP="00A10E5E">
      <w:pPr>
        <w:ind w:left="567"/>
      </w:pPr>
    </w:p>
    <w:p w:rsidR="00D31AEE" w:rsidRDefault="00D31AEE" w:rsidP="00A10E5E">
      <w:pPr>
        <w:ind w:left="567"/>
      </w:pPr>
    </w:p>
    <w:p w:rsidR="00D31AEE" w:rsidRDefault="00D31AEE" w:rsidP="00A10E5E">
      <w:pPr>
        <w:ind w:left="567"/>
        <w:jc w:val="both"/>
      </w:pPr>
      <w:r>
        <w:t>Настоящим сообщаем Вам, что ___________________________________________________________________________________</w:t>
      </w:r>
      <w:r>
        <w:rPr>
          <w:lang w:val="en-US"/>
        </w:rPr>
        <w:t>_</w:t>
      </w:r>
      <w:r>
        <w:t>,</w:t>
      </w:r>
    </w:p>
    <w:p w:rsidR="00D31AEE" w:rsidRDefault="00D31AEE" w:rsidP="00A10E5E">
      <w:pPr>
        <w:ind w:left="567" w:right="281"/>
        <w:jc w:val="center"/>
        <w:rPr>
          <w:vertAlign w:val="subscript"/>
        </w:rPr>
      </w:pPr>
      <w:r>
        <w:rPr>
          <w:vertAlign w:val="subscript"/>
        </w:rPr>
        <w:t>(полное наименование предприятия-изготовителя/ дилера с указанием Организационно-правовой формы)</w:t>
      </w:r>
    </w:p>
    <w:p w:rsidR="00D31AEE" w:rsidRDefault="00D31AEE" w:rsidP="00A10E5E">
      <w:pPr>
        <w:ind w:left="567"/>
        <w:jc w:val="both"/>
      </w:pPr>
      <w:r>
        <w:t>являющееся изготовителем/Официальным дилером предприятия-изготовителя</w:t>
      </w:r>
    </w:p>
    <w:p w:rsidR="00D31AEE" w:rsidRDefault="00D31AEE" w:rsidP="00A10E5E">
      <w:pPr>
        <w:ind w:left="567"/>
        <w:jc w:val="both"/>
        <w:rPr>
          <w:sz w:val="16"/>
          <w:szCs w:val="16"/>
        </w:rPr>
      </w:pPr>
      <w:r>
        <w:t xml:space="preserve">                                    </w:t>
      </w:r>
      <w:r>
        <w:rPr>
          <w:sz w:val="16"/>
          <w:szCs w:val="16"/>
        </w:rPr>
        <w:t>(ненужное вычеркнуть)</w:t>
      </w:r>
    </w:p>
    <w:p w:rsidR="00D31AEE" w:rsidRDefault="00D31AEE" w:rsidP="00A10E5E">
      <w:pPr>
        <w:ind w:left="567"/>
        <w:jc w:val="both"/>
      </w:pPr>
      <w:r>
        <w:t>___________________________________________________________________________________________________________________,</w:t>
      </w:r>
    </w:p>
    <w:p w:rsidR="00D31AEE" w:rsidRDefault="00D31AEE" w:rsidP="00A10E5E">
      <w:pPr>
        <w:ind w:left="567"/>
        <w:jc w:val="center"/>
        <w:rPr>
          <w:vertAlign w:val="subscript"/>
        </w:rPr>
      </w:pPr>
      <w:r>
        <w:rPr>
          <w:vertAlign w:val="subscript"/>
        </w:rPr>
        <w:t>(наименование Продукции)</w:t>
      </w:r>
    </w:p>
    <w:p w:rsidR="00D31AEE" w:rsidRDefault="00D31AEE" w:rsidP="00A10E5E">
      <w:pPr>
        <w:ind w:left="567"/>
        <w:jc w:val="both"/>
      </w:pPr>
      <w:r>
        <w:t>надлежащим образом Извещено о решении</w:t>
      </w:r>
    </w:p>
    <w:p w:rsidR="00D31AEE" w:rsidRDefault="00D31AEE" w:rsidP="00A10E5E">
      <w:pPr>
        <w:ind w:left="567"/>
      </w:pPr>
      <w:r>
        <w:t>__________________________________________________________________________________________________________________</w:t>
      </w:r>
    </w:p>
    <w:p w:rsidR="00D31AEE" w:rsidRDefault="00D31AEE" w:rsidP="00A10E5E">
      <w:pPr>
        <w:ind w:left="567"/>
        <w:jc w:val="center"/>
        <w:rPr>
          <w:vertAlign w:val="subscript"/>
        </w:rPr>
      </w:pPr>
      <w:r>
        <w:rPr>
          <w:vertAlign w:val="subscript"/>
        </w:rPr>
        <w:t>(полное наименование Участника Запроса предложений с указанием Организационно-правовой формы)</w:t>
      </w:r>
    </w:p>
    <w:p w:rsidR="00D31AEE" w:rsidRDefault="00D31AEE" w:rsidP="00A10E5E">
      <w:pPr>
        <w:ind w:left="567"/>
      </w:pPr>
      <w:r>
        <w:t>представить Заявку для участия в объявленном Вами Запросе предложений</w:t>
      </w:r>
    </w:p>
    <w:p w:rsidR="00D31AEE" w:rsidRDefault="00D31AEE" w:rsidP="00A10E5E">
      <w:pPr>
        <w:ind w:left="567"/>
      </w:pPr>
      <w:r>
        <w:t>__________________________________________________________________________________________________________________.</w:t>
      </w:r>
    </w:p>
    <w:p w:rsidR="00D31AEE" w:rsidRDefault="00D31AEE" w:rsidP="00A10E5E">
      <w:pPr>
        <w:ind w:left="567"/>
        <w:jc w:val="center"/>
        <w:rPr>
          <w:vertAlign w:val="subscript"/>
        </w:rPr>
      </w:pPr>
      <w:r>
        <w:rPr>
          <w:vertAlign w:val="subscript"/>
        </w:rPr>
        <w:t>(указывается наименование и номер Запроса предложений)</w:t>
      </w:r>
    </w:p>
    <w:p w:rsidR="00D31AEE" w:rsidRDefault="00D31AEE" w:rsidP="00A10E5E">
      <w:pPr>
        <w:ind w:left="567"/>
      </w:pPr>
      <w:r>
        <w:t>Настоящим гарантируем отгрузку (поставку) ___________________________________________________________________________</w:t>
      </w:r>
    </w:p>
    <w:p w:rsidR="00D31AEE" w:rsidRDefault="00D31AEE" w:rsidP="00A10E5E">
      <w:pPr>
        <w:ind w:left="567"/>
        <w:jc w:val="center"/>
        <w:rPr>
          <w:vertAlign w:val="subscript"/>
        </w:rPr>
      </w:pPr>
      <w:r>
        <w:rPr>
          <w:vertAlign w:val="subscript"/>
        </w:rPr>
        <w:t xml:space="preserve">                                                                                   (наименование Продукции)  </w:t>
      </w:r>
    </w:p>
    <w:p w:rsidR="00D31AEE" w:rsidRDefault="00D31AEE" w:rsidP="00A10E5E">
      <w:pPr>
        <w:ind w:left="567"/>
      </w:pPr>
      <w:r>
        <w:t>в случае признания Заявки ___________________________________________________________________________________________</w:t>
      </w:r>
    </w:p>
    <w:p w:rsidR="00D31AEE" w:rsidRDefault="00D31AEE" w:rsidP="00A10E5E">
      <w:pPr>
        <w:ind w:left="567"/>
        <w:jc w:val="center"/>
        <w:rPr>
          <w:vertAlign w:val="subscript"/>
        </w:rPr>
      </w:pPr>
      <w:r>
        <w:rPr>
          <w:vertAlign w:val="subscript"/>
        </w:rPr>
        <w:t>(полное наименование Участника Запроса предложений с указанием Организационно-правовой формы)</w:t>
      </w:r>
    </w:p>
    <w:p w:rsidR="00D31AEE" w:rsidRDefault="00D31AEE" w:rsidP="00A10E5E">
      <w:pPr>
        <w:ind w:left="567"/>
      </w:pPr>
      <w:r>
        <w:t>наилучшей в указанном выше Запросе предложений и распространить на нее наши полные гарантии.</w:t>
      </w:r>
    </w:p>
    <w:p w:rsidR="00D31AEE" w:rsidRDefault="00D31AEE" w:rsidP="00A10E5E">
      <w:pPr>
        <w:ind w:left="567"/>
      </w:pPr>
    </w:p>
    <w:p w:rsidR="00D31AEE" w:rsidRDefault="00D31AEE" w:rsidP="00A10E5E">
      <w:pPr>
        <w:ind w:left="567"/>
      </w:pPr>
    </w:p>
    <w:p w:rsidR="00D31AEE" w:rsidRDefault="00D31AEE" w:rsidP="00A10E5E">
      <w:pPr>
        <w:ind w:left="567"/>
      </w:pPr>
      <w:r>
        <w:t>Подпись</w:t>
      </w:r>
      <w:r>
        <w:tab/>
      </w:r>
      <w:r>
        <w:tab/>
        <w:t>_______________________/_______________(ФИО, должность)</w:t>
      </w:r>
    </w:p>
    <w:p w:rsidR="00D31AEE" w:rsidRDefault="00D31AEE" w:rsidP="00A10E5E">
      <w:pPr>
        <w:ind w:left="567"/>
      </w:pPr>
      <w:r>
        <w:t>Дата</w:t>
      </w:r>
    </w:p>
    <w:p w:rsidR="00D31AEE" w:rsidRDefault="00D31AEE" w:rsidP="00A10E5E">
      <w:pPr>
        <w:ind w:left="567"/>
      </w:pPr>
      <w:r>
        <w:t>м.п.</w:t>
      </w:r>
    </w:p>
    <w:p w:rsidR="00D31AEE" w:rsidRDefault="00D31AEE" w:rsidP="00A10E5E">
      <w:pPr>
        <w:pBdr>
          <w:bottom w:val="single" w:sz="12" w:space="1" w:color="auto"/>
        </w:pBdr>
        <w:ind w:left="567"/>
        <w:jc w:val="center"/>
      </w:pPr>
      <w:r>
        <w:t>конец формы</w:t>
      </w:r>
    </w:p>
    <w:p w:rsidR="00D31AEE" w:rsidRDefault="00D31AEE" w:rsidP="00A10E5E">
      <w:pPr>
        <w:ind w:left="567"/>
        <w:jc w:val="center"/>
      </w:pPr>
    </w:p>
    <w:p w:rsidR="00D31AEE" w:rsidRDefault="00D31AEE" w:rsidP="00A10E5E">
      <w:pPr>
        <w:pStyle w:val="31"/>
        <w:spacing w:before="0" w:after="0"/>
        <w:ind w:left="0"/>
      </w:pPr>
      <w:r>
        <w:t>6.12.2 Инструкции по заполнению</w:t>
      </w:r>
    </w:p>
    <w:p w:rsidR="00D31AEE" w:rsidRDefault="00D31AEE" w:rsidP="00A10E5E">
      <w:pPr>
        <w:pStyle w:val="43"/>
        <w:spacing w:before="0" w:after="0"/>
        <w:ind w:firstLine="0"/>
      </w:pPr>
      <w:r>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D31AEE" w:rsidRDefault="00D31AEE" w:rsidP="00A10E5E">
      <w:pPr>
        <w:pStyle w:val="43"/>
        <w:spacing w:before="0" w:after="0"/>
        <w:ind w:firstLine="0"/>
      </w:pPr>
      <w:r>
        <w:t>6.12.2.2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D31AEE" w:rsidRDefault="00D31AEE" w:rsidP="00A10E5E">
      <w:pPr>
        <w:pStyle w:val="43"/>
        <w:spacing w:before="0" w:after="0"/>
        <w:ind w:firstLine="0"/>
      </w:pPr>
      <w:r>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D31AEE" w:rsidRDefault="00D31AEE" w:rsidP="00A10E5E">
      <w:pPr>
        <w:pStyle w:val="43"/>
        <w:spacing w:before="0" w:after="0"/>
        <w:ind w:firstLine="0"/>
      </w:pPr>
      <w:r>
        <w:t>6.12.2.4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D31AEE" w:rsidRDefault="00D31AEE" w:rsidP="00A10E5E">
      <w:pPr>
        <w:pStyle w:val="43"/>
      </w:pPr>
    </w:p>
    <w:p w:rsidR="00D31AEE" w:rsidRDefault="00D31AEE" w:rsidP="00A10E5E">
      <w:pPr>
        <w:pStyle w:val="20"/>
        <w:spacing w:before="0" w:after="0"/>
        <w:ind w:left="0"/>
      </w:pPr>
      <w:r>
        <w:br w:type="page"/>
        <w:t>6.13 Опись документов</w:t>
      </w:r>
    </w:p>
    <w:p w:rsidR="00D31AEE" w:rsidRDefault="00D31AEE" w:rsidP="00A10E5E">
      <w:pPr>
        <w:pStyle w:val="31"/>
        <w:pBdr>
          <w:bottom w:val="single" w:sz="12" w:space="1" w:color="auto"/>
        </w:pBdr>
        <w:spacing w:before="0" w:after="0"/>
        <w:ind w:left="0"/>
      </w:pPr>
      <w:r>
        <w:t>6.13.1 Форма описи документов (Форма 13)</w:t>
      </w:r>
    </w:p>
    <w:p w:rsidR="00D31AEE" w:rsidRDefault="00D31AEE" w:rsidP="00A10E5E">
      <w:pPr>
        <w:ind w:left="567"/>
        <w:jc w:val="center"/>
      </w:pPr>
      <w:r>
        <w:t>начало формы</w:t>
      </w:r>
    </w:p>
    <w:p w:rsidR="00D31AEE" w:rsidRDefault="00D31AEE" w:rsidP="00A10E5E">
      <w:pPr>
        <w:ind w:left="567"/>
      </w:pPr>
    </w:p>
    <w:p w:rsidR="00D31AEE" w:rsidRDefault="00D31AEE" w:rsidP="00A10E5E">
      <w:pPr>
        <w:ind w:left="567"/>
        <w:rPr>
          <w:b/>
          <w:i/>
        </w:rPr>
      </w:pPr>
      <w:r>
        <w:rPr>
          <w:b/>
          <w:i/>
        </w:rPr>
        <w:t>Открытый Запрос предложений № ___________________</w:t>
      </w:r>
    </w:p>
    <w:p w:rsidR="00D31AEE" w:rsidRDefault="00D31AEE" w:rsidP="00A10E5E">
      <w:pPr>
        <w:ind w:left="567"/>
      </w:pPr>
    </w:p>
    <w:p w:rsidR="00D31AEE" w:rsidRDefault="00D31AEE" w:rsidP="00A10E5E">
      <w:pPr>
        <w:ind w:left="567"/>
        <w:jc w:val="center"/>
        <w:rPr>
          <w:b/>
        </w:rPr>
      </w:pPr>
      <w:r>
        <w:rPr>
          <w:b/>
        </w:rPr>
        <w:t>ОПИСЬ ДОКУМЕНТОВ, ПРИЛАГАЕМЫХ К ЗАЯВКЕ НА УЧАСТИЕ</w:t>
      </w:r>
    </w:p>
    <w:p w:rsidR="00D31AEE" w:rsidRDefault="00D31AEE" w:rsidP="00A10E5E">
      <w:pPr>
        <w:ind w:left="567"/>
        <w:jc w:val="center"/>
        <w:rPr>
          <w:b/>
        </w:rPr>
      </w:pPr>
      <w:r>
        <w:rPr>
          <w:b/>
        </w:rPr>
        <w:t>В ОТКРЫТОМ ЗАПРОСЕ ПРЕДЛОЖЕНИЙ</w:t>
      </w:r>
    </w:p>
    <w:p w:rsidR="00D31AEE" w:rsidRDefault="00D31AEE" w:rsidP="00A10E5E">
      <w:pPr>
        <w:ind w:left="567"/>
      </w:pPr>
      <w:r>
        <w:t>Наименование Участника____________________________________________________</w:t>
      </w:r>
    </w:p>
    <w:p w:rsidR="00D31AEE" w:rsidRDefault="00D31AEE" w:rsidP="00A10E5E">
      <w:pPr>
        <w:ind w:left="567"/>
      </w:pPr>
    </w:p>
    <w:tbl>
      <w:tblPr>
        <w:tblW w:w="12285" w:type="dxa"/>
        <w:jc w:val="center"/>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0"/>
        <w:gridCol w:w="7627"/>
        <w:gridCol w:w="2938"/>
      </w:tblGrid>
      <w:tr w:rsidR="00D31AEE" w:rsidTr="00261C59">
        <w:trPr>
          <w:cantSplit/>
          <w:trHeight w:val="20"/>
          <w:tblHeader/>
          <w:jc w:val="center"/>
        </w:trPr>
        <w:tc>
          <w:tcPr>
            <w:tcW w:w="172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31AEE" w:rsidRDefault="00D31AEE">
            <w:pPr>
              <w:pStyle w:val="aff9"/>
            </w:pPr>
            <w:r>
              <w:t>№№</w:t>
            </w:r>
          </w:p>
          <w:p w:rsidR="00D31AEE" w:rsidRDefault="00D31AEE">
            <w:pPr>
              <w:pStyle w:val="aff9"/>
            </w:pPr>
            <w:r>
              <w:t>п/п</w:t>
            </w:r>
          </w:p>
        </w:tc>
        <w:tc>
          <w:tcPr>
            <w:tcW w:w="762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31AEE" w:rsidRDefault="00D31AEE">
            <w:pPr>
              <w:pStyle w:val="aff9"/>
            </w:pPr>
            <w:r>
              <w:t>Наименование</w:t>
            </w:r>
          </w:p>
        </w:tc>
        <w:tc>
          <w:tcPr>
            <w:tcW w:w="2938"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31AEE" w:rsidRDefault="00D31AEE">
            <w:pPr>
              <w:pStyle w:val="aff9"/>
            </w:pPr>
            <w:r>
              <w:t>Количество листов</w:t>
            </w:r>
          </w:p>
        </w:tc>
      </w:tr>
      <w:tr w:rsidR="00D31AEE" w:rsidTr="00815E8F">
        <w:trPr>
          <w:cantSplit/>
          <w:trHeight w:val="20"/>
          <w:jc w:val="center"/>
        </w:trPr>
        <w:tc>
          <w:tcPr>
            <w:tcW w:w="1720" w:type="dxa"/>
            <w:tcBorders>
              <w:top w:val="single" w:sz="4" w:space="0" w:color="auto"/>
              <w:left w:val="single" w:sz="4" w:space="0" w:color="auto"/>
              <w:bottom w:val="single" w:sz="4" w:space="0" w:color="auto"/>
              <w:right w:val="single" w:sz="4" w:space="0" w:color="auto"/>
            </w:tcBorders>
            <w:vAlign w:val="center"/>
            <w:hideMark/>
          </w:tcPr>
          <w:p w:rsidR="00D31AEE" w:rsidRDefault="00D31AEE">
            <w:pPr>
              <w:pStyle w:val="afff5"/>
            </w:pPr>
            <w:r>
              <w:t>1.</w:t>
            </w:r>
          </w:p>
        </w:tc>
        <w:tc>
          <w:tcPr>
            <w:tcW w:w="7627" w:type="dxa"/>
            <w:tcBorders>
              <w:top w:val="single" w:sz="4" w:space="0" w:color="auto"/>
              <w:left w:val="single" w:sz="4" w:space="0" w:color="auto"/>
              <w:bottom w:val="single" w:sz="4" w:space="0" w:color="auto"/>
              <w:right w:val="single" w:sz="4" w:space="0" w:color="auto"/>
            </w:tcBorders>
            <w:hideMark/>
          </w:tcPr>
          <w:p w:rsidR="00D31AEE" w:rsidRDefault="00D31AEE">
            <w:pPr>
              <w:pStyle w:val="afff5"/>
            </w:pPr>
            <w:r>
              <w:t>Письмо о подаче Заявки на участие в Запросе предложений (Форма 1)</w:t>
            </w:r>
          </w:p>
        </w:tc>
        <w:tc>
          <w:tcPr>
            <w:tcW w:w="2938" w:type="dxa"/>
            <w:tcBorders>
              <w:top w:val="single" w:sz="4" w:space="0" w:color="auto"/>
              <w:left w:val="single" w:sz="4" w:space="0" w:color="auto"/>
              <w:bottom w:val="single" w:sz="4" w:space="0" w:color="auto"/>
              <w:right w:val="single" w:sz="4" w:space="0" w:color="auto"/>
            </w:tcBorders>
          </w:tcPr>
          <w:p w:rsidR="00D31AEE" w:rsidRDefault="00D31AEE">
            <w:pPr>
              <w:pStyle w:val="afff5"/>
            </w:pPr>
          </w:p>
        </w:tc>
      </w:tr>
      <w:tr w:rsidR="00D31AEE" w:rsidTr="00815E8F">
        <w:trPr>
          <w:cantSplit/>
          <w:trHeight w:val="20"/>
          <w:jc w:val="center"/>
        </w:trPr>
        <w:tc>
          <w:tcPr>
            <w:tcW w:w="1720" w:type="dxa"/>
            <w:tcBorders>
              <w:top w:val="single" w:sz="4" w:space="0" w:color="auto"/>
              <w:left w:val="single" w:sz="4" w:space="0" w:color="auto"/>
              <w:bottom w:val="single" w:sz="4" w:space="0" w:color="auto"/>
              <w:right w:val="single" w:sz="4" w:space="0" w:color="auto"/>
            </w:tcBorders>
            <w:vAlign w:val="center"/>
            <w:hideMark/>
          </w:tcPr>
          <w:p w:rsidR="00D31AEE" w:rsidRDefault="00D31AEE">
            <w:pPr>
              <w:pStyle w:val="afff5"/>
            </w:pPr>
            <w:r>
              <w:t>2.</w:t>
            </w:r>
          </w:p>
        </w:tc>
        <w:tc>
          <w:tcPr>
            <w:tcW w:w="7627" w:type="dxa"/>
            <w:tcBorders>
              <w:top w:val="single" w:sz="4" w:space="0" w:color="auto"/>
              <w:left w:val="single" w:sz="4" w:space="0" w:color="auto"/>
              <w:bottom w:val="single" w:sz="4" w:space="0" w:color="auto"/>
              <w:right w:val="single" w:sz="4" w:space="0" w:color="auto"/>
            </w:tcBorders>
            <w:hideMark/>
          </w:tcPr>
          <w:p w:rsidR="00D31AEE" w:rsidRDefault="00D31AEE">
            <w:pPr>
              <w:pStyle w:val="afff5"/>
            </w:pPr>
            <w:r>
              <w:t>Коммерческое предложение (Форма 3)</w:t>
            </w:r>
          </w:p>
        </w:tc>
        <w:tc>
          <w:tcPr>
            <w:tcW w:w="2938" w:type="dxa"/>
            <w:tcBorders>
              <w:top w:val="single" w:sz="4" w:space="0" w:color="auto"/>
              <w:left w:val="single" w:sz="4" w:space="0" w:color="auto"/>
              <w:bottom w:val="single" w:sz="4" w:space="0" w:color="auto"/>
              <w:right w:val="single" w:sz="4" w:space="0" w:color="auto"/>
            </w:tcBorders>
          </w:tcPr>
          <w:p w:rsidR="00D31AEE" w:rsidRDefault="00D31AEE">
            <w:pPr>
              <w:pStyle w:val="afff5"/>
            </w:pPr>
          </w:p>
        </w:tc>
      </w:tr>
      <w:tr w:rsidR="00D31AEE" w:rsidTr="00815E8F">
        <w:trPr>
          <w:cantSplit/>
          <w:trHeight w:val="20"/>
          <w:jc w:val="center"/>
        </w:trPr>
        <w:tc>
          <w:tcPr>
            <w:tcW w:w="1720" w:type="dxa"/>
            <w:tcBorders>
              <w:top w:val="single" w:sz="4" w:space="0" w:color="auto"/>
              <w:left w:val="single" w:sz="4" w:space="0" w:color="auto"/>
              <w:bottom w:val="single" w:sz="4" w:space="0" w:color="auto"/>
              <w:right w:val="single" w:sz="4" w:space="0" w:color="auto"/>
            </w:tcBorders>
            <w:vAlign w:val="center"/>
            <w:hideMark/>
          </w:tcPr>
          <w:p w:rsidR="00D31AEE" w:rsidRDefault="00D31AEE">
            <w:pPr>
              <w:pStyle w:val="afff5"/>
            </w:pPr>
            <w:r>
              <w:t>3.</w:t>
            </w:r>
          </w:p>
        </w:tc>
        <w:tc>
          <w:tcPr>
            <w:tcW w:w="7627" w:type="dxa"/>
            <w:tcBorders>
              <w:top w:val="single" w:sz="4" w:space="0" w:color="auto"/>
              <w:left w:val="single" w:sz="4" w:space="0" w:color="auto"/>
              <w:bottom w:val="single" w:sz="4" w:space="0" w:color="auto"/>
              <w:right w:val="single" w:sz="4" w:space="0" w:color="auto"/>
            </w:tcBorders>
            <w:hideMark/>
          </w:tcPr>
          <w:p w:rsidR="00D31AEE" w:rsidRDefault="00D31AEE">
            <w:pPr>
              <w:pStyle w:val="afff5"/>
            </w:pPr>
            <w:r>
              <w:t>…..</w:t>
            </w:r>
          </w:p>
        </w:tc>
        <w:tc>
          <w:tcPr>
            <w:tcW w:w="2938" w:type="dxa"/>
            <w:tcBorders>
              <w:top w:val="single" w:sz="4" w:space="0" w:color="auto"/>
              <w:left w:val="single" w:sz="4" w:space="0" w:color="auto"/>
              <w:bottom w:val="single" w:sz="4" w:space="0" w:color="auto"/>
              <w:right w:val="single" w:sz="4" w:space="0" w:color="auto"/>
            </w:tcBorders>
          </w:tcPr>
          <w:p w:rsidR="00D31AEE" w:rsidRDefault="00D31AEE">
            <w:pPr>
              <w:pStyle w:val="afff5"/>
            </w:pPr>
          </w:p>
        </w:tc>
      </w:tr>
      <w:tr w:rsidR="00D31AEE" w:rsidTr="00261C59">
        <w:trPr>
          <w:cantSplit/>
          <w:trHeight w:val="20"/>
          <w:jc w:val="center"/>
        </w:trPr>
        <w:tc>
          <w:tcPr>
            <w:tcW w:w="12285" w:type="dxa"/>
            <w:gridSpan w:val="3"/>
            <w:tcBorders>
              <w:top w:val="single" w:sz="4" w:space="0" w:color="auto"/>
              <w:left w:val="single" w:sz="4" w:space="0" w:color="auto"/>
              <w:bottom w:val="single" w:sz="4" w:space="0" w:color="auto"/>
              <w:right w:val="single" w:sz="4" w:space="0" w:color="auto"/>
            </w:tcBorders>
            <w:vAlign w:val="center"/>
            <w:hideMark/>
          </w:tcPr>
          <w:p w:rsidR="00D31AEE" w:rsidRDefault="00D31AEE">
            <w:pPr>
              <w:pStyle w:val="aff9"/>
            </w:pPr>
            <w:r>
              <w:t>Документы, подтверждающие правоспособность и квалификацию Участника:</w:t>
            </w:r>
          </w:p>
        </w:tc>
      </w:tr>
      <w:tr w:rsidR="00D31AEE" w:rsidTr="00815E8F">
        <w:trPr>
          <w:cantSplit/>
          <w:trHeight w:val="20"/>
          <w:jc w:val="center"/>
        </w:trPr>
        <w:tc>
          <w:tcPr>
            <w:tcW w:w="1720" w:type="dxa"/>
            <w:tcBorders>
              <w:top w:val="single" w:sz="4" w:space="0" w:color="auto"/>
              <w:left w:val="single" w:sz="4" w:space="0" w:color="auto"/>
              <w:bottom w:val="single" w:sz="4" w:space="0" w:color="auto"/>
              <w:right w:val="single" w:sz="4" w:space="0" w:color="auto"/>
            </w:tcBorders>
            <w:vAlign w:val="center"/>
            <w:hideMark/>
          </w:tcPr>
          <w:p w:rsidR="00D31AEE" w:rsidRDefault="00D31AEE">
            <w:pPr>
              <w:pStyle w:val="afff5"/>
            </w:pPr>
            <w:r>
              <w:t>…</w:t>
            </w:r>
          </w:p>
        </w:tc>
        <w:tc>
          <w:tcPr>
            <w:tcW w:w="7627" w:type="dxa"/>
            <w:tcBorders>
              <w:top w:val="single" w:sz="4" w:space="0" w:color="auto"/>
              <w:left w:val="single" w:sz="4" w:space="0" w:color="auto"/>
              <w:bottom w:val="single" w:sz="4" w:space="0" w:color="auto"/>
              <w:right w:val="single" w:sz="4" w:space="0" w:color="auto"/>
            </w:tcBorders>
            <w:vAlign w:val="center"/>
          </w:tcPr>
          <w:p w:rsidR="00D31AEE" w:rsidRDefault="00D31AEE">
            <w:pPr>
              <w:pStyle w:val="afff5"/>
            </w:pPr>
          </w:p>
        </w:tc>
        <w:tc>
          <w:tcPr>
            <w:tcW w:w="2938" w:type="dxa"/>
            <w:tcBorders>
              <w:top w:val="single" w:sz="4" w:space="0" w:color="auto"/>
              <w:left w:val="single" w:sz="4" w:space="0" w:color="auto"/>
              <w:bottom w:val="single" w:sz="4" w:space="0" w:color="auto"/>
              <w:right w:val="single" w:sz="4" w:space="0" w:color="auto"/>
            </w:tcBorders>
          </w:tcPr>
          <w:p w:rsidR="00D31AEE" w:rsidRDefault="00D31AEE">
            <w:pPr>
              <w:pStyle w:val="afff5"/>
            </w:pPr>
          </w:p>
        </w:tc>
      </w:tr>
      <w:tr w:rsidR="00D31AEE" w:rsidTr="00815E8F">
        <w:trPr>
          <w:cantSplit/>
          <w:trHeight w:val="20"/>
          <w:jc w:val="center"/>
        </w:trPr>
        <w:tc>
          <w:tcPr>
            <w:tcW w:w="1720" w:type="dxa"/>
            <w:tcBorders>
              <w:top w:val="single" w:sz="4" w:space="0" w:color="auto"/>
              <w:left w:val="single" w:sz="4" w:space="0" w:color="auto"/>
              <w:bottom w:val="single" w:sz="4" w:space="0" w:color="auto"/>
              <w:right w:val="single" w:sz="4" w:space="0" w:color="auto"/>
            </w:tcBorders>
            <w:vAlign w:val="center"/>
          </w:tcPr>
          <w:p w:rsidR="00D31AEE" w:rsidRDefault="00D31AEE">
            <w:pPr>
              <w:pStyle w:val="afff5"/>
            </w:pPr>
          </w:p>
        </w:tc>
        <w:tc>
          <w:tcPr>
            <w:tcW w:w="7627" w:type="dxa"/>
            <w:tcBorders>
              <w:top w:val="single" w:sz="4" w:space="0" w:color="auto"/>
              <w:left w:val="single" w:sz="4" w:space="0" w:color="auto"/>
              <w:bottom w:val="single" w:sz="4" w:space="0" w:color="auto"/>
              <w:right w:val="single" w:sz="4" w:space="0" w:color="auto"/>
            </w:tcBorders>
            <w:vAlign w:val="center"/>
          </w:tcPr>
          <w:p w:rsidR="00D31AEE" w:rsidRDefault="00D31AEE">
            <w:pPr>
              <w:pStyle w:val="afff5"/>
            </w:pPr>
          </w:p>
        </w:tc>
        <w:tc>
          <w:tcPr>
            <w:tcW w:w="2938" w:type="dxa"/>
            <w:tcBorders>
              <w:top w:val="single" w:sz="4" w:space="0" w:color="auto"/>
              <w:left w:val="single" w:sz="4" w:space="0" w:color="auto"/>
              <w:bottom w:val="single" w:sz="4" w:space="0" w:color="auto"/>
              <w:right w:val="single" w:sz="4" w:space="0" w:color="auto"/>
            </w:tcBorders>
          </w:tcPr>
          <w:p w:rsidR="00D31AEE" w:rsidRDefault="00D31AEE">
            <w:pPr>
              <w:pStyle w:val="afff5"/>
            </w:pPr>
          </w:p>
        </w:tc>
      </w:tr>
      <w:tr w:rsidR="00D31AEE" w:rsidTr="00815E8F">
        <w:trPr>
          <w:cantSplit/>
          <w:trHeight w:val="20"/>
          <w:jc w:val="center"/>
        </w:trPr>
        <w:tc>
          <w:tcPr>
            <w:tcW w:w="1720" w:type="dxa"/>
            <w:tcBorders>
              <w:top w:val="single" w:sz="4" w:space="0" w:color="auto"/>
              <w:left w:val="single" w:sz="4" w:space="0" w:color="auto"/>
              <w:bottom w:val="single" w:sz="4" w:space="0" w:color="auto"/>
              <w:right w:val="single" w:sz="4" w:space="0" w:color="auto"/>
            </w:tcBorders>
            <w:vAlign w:val="center"/>
          </w:tcPr>
          <w:p w:rsidR="00D31AEE" w:rsidRDefault="00D31AEE">
            <w:pPr>
              <w:pStyle w:val="afff5"/>
            </w:pPr>
          </w:p>
        </w:tc>
        <w:tc>
          <w:tcPr>
            <w:tcW w:w="7627" w:type="dxa"/>
            <w:tcBorders>
              <w:top w:val="single" w:sz="4" w:space="0" w:color="auto"/>
              <w:left w:val="single" w:sz="4" w:space="0" w:color="auto"/>
              <w:bottom w:val="single" w:sz="4" w:space="0" w:color="auto"/>
              <w:right w:val="single" w:sz="4" w:space="0" w:color="auto"/>
            </w:tcBorders>
            <w:vAlign w:val="center"/>
          </w:tcPr>
          <w:p w:rsidR="00D31AEE" w:rsidRDefault="00D31AEE">
            <w:pPr>
              <w:pStyle w:val="afff5"/>
            </w:pPr>
          </w:p>
        </w:tc>
        <w:tc>
          <w:tcPr>
            <w:tcW w:w="2938" w:type="dxa"/>
            <w:tcBorders>
              <w:top w:val="single" w:sz="4" w:space="0" w:color="auto"/>
              <w:left w:val="single" w:sz="4" w:space="0" w:color="auto"/>
              <w:bottom w:val="single" w:sz="4" w:space="0" w:color="auto"/>
              <w:right w:val="single" w:sz="4" w:space="0" w:color="auto"/>
            </w:tcBorders>
          </w:tcPr>
          <w:p w:rsidR="00D31AEE" w:rsidRDefault="00D31AEE">
            <w:pPr>
              <w:pStyle w:val="afff5"/>
            </w:pPr>
          </w:p>
        </w:tc>
      </w:tr>
    </w:tbl>
    <w:p w:rsidR="00D31AEE" w:rsidRDefault="00D31AEE" w:rsidP="00A10E5E">
      <w:pPr>
        <w:ind w:left="567"/>
      </w:pPr>
    </w:p>
    <w:p w:rsidR="00D31AEE" w:rsidRDefault="00D31AEE" w:rsidP="00A10E5E">
      <w:pPr>
        <w:ind w:left="567"/>
      </w:pPr>
      <w:r>
        <w:t>Подпись Участника</w:t>
      </w:r>
      <w:r>
        <w:tab/>
      </w:r>
      <w:r>
        <w:tab/>
        <w:t>___________________/_______________(ФИО, должность)</w:t>
      </w:r>
    </w:p>
    <w:p w:rsidR="00D31AEE" w:rsidRDefault="00D31AEE" w:rsidP="00A10E5E">
      <w:pPr>
        <w:ind w:left="567"/>
      </w:pPr>
      <w:r>
        <w:t>Дата</w:t>
      </w:r>
    </w:p>
    <w:p w:rsidR="00D31AEE" w:rsidRDefault="00D31AEE" w:rsidP="00A10E5E">
      <w:pPr>
        <w:ind w:left="567"/>
      </w:pPr>
      <w:r>
        <w:t>м.п.</w:t>
      </w:r>
    </w:p>
    <w:p w:rsidR="00D31AEE" w:rsidRDefault="00D31AEE" w:rsidP="00A10E5E">
      <w:pPr>
        <w:pBdr>
          <w:bottom w:val="single" w:sz="12" w:space="1" w:color="auto"/>
        </w:pBdr>
        <w:ind w:left="567"/>
        <w:jc w:val="center"/>
      </w:pPr>
      <w:r>
        <w:t>конец формы</w:t>
      </w:r>
    </w:p>
    <w:p w:rsidR="00D31AEE" w:rsidRDefault="00D31AEE" w:rsidP="00A10E5E">
      <w:pPr>
        <w:jc w:val="center"/>
      </w:pPr>
    </w:p>
    <w:p w:rsidR="00D31AEE" w:rsidRDefault="00D31AEE" w:rsidP="00A10E5E">
      <w:pPr>
        <w:pStyle w:val="31"/>
        <w:spacing w:before="0" w:after="0"/>
        <w:ind w:left="0"/>
      </w:pPr>
      <w:r>
        <w:t>6.13.2 Инструкции по заполнению</w:t>
      </w:r>
    </w:p>
    <w:p w:rsidR="00D31AEE" w:rsidRDefault="00D31AEE" w:rsidP="00A10E5E">
      <w:pPr>
        <w:pStyle w:val="43"/>
        <w:spacing w:before="0" w:after="0"/>
        <w:ind w:firstLine="0"/>
      </w:pPr>
      <w:r>
        <w:t>6.13.2.1 Участник Запроса предложений должен указать свое полное наименование (с указанием Организационно-правовой формы) и адрес места нахождения.</w:t>
      </w:r>
    </w:p>
    <w:p w:rsidR="00D31AEE" w:rsidRDefault="00D31AEE" w:rsidP="00A10E5E">
      <w:pPr>
        <w:pStyle w:val="43"/>
        <w:spacing w:before="0" w:after="0"/>
        <w:ind w:firstLine="0"/>
      </w:pPr>
      <w:r>
        <w:t>6.13.2.2 Участник Запроса предложений должен перечислить и указать объем каждого из поименованных в Описи документов.</w:t>
      </w:r>
    </w:p>
    <w:p w:rsidR="00D31AEE" w:rsidRDefault="00D31AEE" w:rsidP="00A10E5E">
      <w:pPr>
        <w:pStyle w:val="43"/>
        <w:spacing w:before="0" w:after="0"/>
        <w:ind w:firstLine="0"/>
      </w:pPr>
      <w:r>
        <w:t>6.13.2.3.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D31AEE" w:rsidRDefault="00D31AEE" w:rsidP="00A10E5E">
      <w:pPr>
        <w:pStyle w:val="43"/>
        <w:spacing w:before="0" w:after="0"/>
        <w:ind w:firstLine="0"/>
      </w:pPr>
      <w:r>
        <w:t xml:space="preserve">6.13.2.4 </w:t>
      </w:r>
      <w:r w:rsidRPr="00261C59">
        <w:t>Опись документов должна быть подготовлена в соответствии с требованиями, установленными настоящей Документацией о запросе предложений, и скреплена печатью и подписью руководителя Участника либо Уполномоченного лица.</w:t>
      </w:r>
    </w:p>
    <w:p w:rsidR="00D31AEE" w:rsidRDefault="00D31AEE" w:rsidP="00A10E5E">
      <w:pPr>
        <w:pStyle w:val="20"/>
        <w:spacing w:before="0" w:after="0"/>
        <w:ind w:left="0"/>
      </w:pPr>
      <w:r>
        <w:br w:type="page"/>
        <w:t>6.14 Согласие физического лица  на обработку своих персональных данных</w:t>
      </w:r>
    </w:p>
    <w:p w:rsidR="00D31AEE" w:rsidRDefault="00D31AEE" w:rsidP="00A10E5E">
      <w:pPr>
        <w:pStyle w:val="31"/>
        <w:pBdr>
          <w:bottom w:val="single" w:sz="12" w:space="1" w:color="auto"/>
        </w:pBdr>
        <w:spacing w:before="0" w:after="0"/>
        <w:ind w:left="0"/>
      </w:pPr>
      <w:r>
        <w:t>6.14.1 Форма справки Согласие физического лица  на обработку своих персональных данных (Форма 14)</w:t>
      </w:r>
    </w:p>
    <w:p w:rsidR="00D31AEE" w:rsidRDefault="00D31AEE" w:rsidP="00A10E5E">
      <w:pPr>
        <w:jc w:val="center"/>
      </w:pPr>
      <w:r>
        <w:t>начало формы</w:t>
      </w:r>
    </w:p>
    <w:p w:rsidR="00D31AEE" w:rsidRDefault="00D31AEE" w:rsidP="00A10E5E">
      <w:pPr>
        <w:jc w:val="center"/>
      </w:pPr>
    </w:p>
    <w:p w:rsidR="00D31AEE" w:rsidRDefault="00D31AEE" w:rsidP="00A10E5E">
      <w:pPr>
        <w:tabs>
          <w:tab w:val="num" w:pos="1134"/>
        </w:tabs>
        <w:spacing w:line="288" w:lineRule="auto"/>
        <w:jc w:val="both"/>
      </w:pPr>
      <w:r>
        <w:t>СОГЛАСИЕ  ФИЗИЧЕСКОГО ЛИЦА НА ОБРАБОТКУ СВОИХ ПЕРСОНАЛЬНЫХ ДАННЫХ</w:t>
      </w:r>
    </w:p>
    <w:p w:rsidR="00D31AEE" w:rsidRDefault="00D31AEE" w:rsidP="00A10E5E">
      <w:pPr>
        <w:tabs>
          <w:tab w:val="num" w:pos="1134"/>
        </w:tabs>
        <w:spacing w:line="288" w:lineRule="auto"/>
        <w:jc w:val="both"/>
      </w:pPr>
    </w:p>
    <w:p w:rsidR="00D31AEE" w:rsidRDefault="00D31AEE" w:rsidP="00A10E5E">
      <w:pPr>
        <w:tabs>
          <w:tab w:val="num" w:pos="1134"/>
        </w:tabs>
        <w:spacing w:line="288" w:lineRule="auto"/>
        <w:jc w:val="both"/>
        <w:rPr>
          <w:b/>
          <w:i/>
        </w:rPr>
      </w:pPr>
      <w:r>
        <w:t xml:space="preserve">Запрос предложений № </w:t>
      </w:r>
      <w:r>
        <w:rPr>
          <w:b/>
          <w:i/>
        </w:rPr>
        <w:t>___________________</w:t>
      </w:r>
    </w:p>
    <w:p w:rsidR="00D31AEE" w:rsidRDefault="00D31AEE" w:rsidP="00A10E5E">
      <w:pPr>
        <w:spacing w:line="288" w:lineRule="auto"/>
        <w:jc w:val="both"/>
      </w:pPr>
      <w:r>
        <w:t>Наименование Участника_______________________________________________________________________________________________</w:t>
      </w:r>
    </w:p>
    <w:p w:rsidR="00D31AEE" w:rsidRDefault="00D31AEE" w:rsidP="00A10E5E">
      <w:pPr>
        <w:spacing w:line="288" w:lineRule="auto"/>
        <w:jc w:val="both"/>
      </w:pPr>
    </w:p>
    <w:p w:rsidR="00D31AEE" w:rsidRDefault="00D31AEE" w:rsidP="00A10E5E">
      <w:pPr>
        <w:spacing w:line="288" w:lineRule="auto"/>
        <w:jc w:val="both"/>
      </w:pPr>
      <w:r>
        <w:t>Я ____________________________________________________________________________________________________________________</w:t>
      </w:r>
    </w:p>
    <w:p w:rsidR="00D31AEE" w:rsidRDefault="00D31AEE" w:rsidP="00A10E5E">
      <w:pPr>
        <w:spacing w:line="288" w:lineRule="auto"/>
        <w:jc w:val="both"/>
      </w:pPr>
    </w:p>
    <w:p w:rsidR="00D31AEE" w:rsidRDefault="00D31AEE" w:rsidP="00A10E5E">
      <w:pPr>
        <w:tabs>
          <w:tab w:val="left" w:leader="underscore" w:pos="6660"/>
        </w:tabs>
        <w:autoSpaceDE w:val="0"/>
        <w:autoSpaceDN w:val="0"/>
        <w:adjustRightInd w:val="0"/>
        <w:jc w:val="both"/>
      </w:pPr>
      <w:r>
        <w:t>проживающий по адресу: _______________________________________________________________________________________________</w:t>
      </w:r>
    </w:p>
    <w:p w:rsidR="00D31AEE" w:rsidRDefault="00D31AEE" w:rsidP="00A10E5E">
      <w:pPr>
        <w:autoSpaceDE w:val="0"/>
        <w:autoSpaceDN w:val="0"/>
        <w:adjustRightInd w:val="0"/>
        <w:jc w:val="both"/>
      </w:pPr>
    </w:p>
    <w:p w:rsidR="00D31AEE" w:rsidRDefault="00D31AEE" w:rsidP="00A10E5E">
      <w:pPr>
        <w:tabs>
          <w:tab w:val="left" w:pos="3240"/>
          <w:tab w:val="left" w:pos="5551"/>
        </w:tabs>
        <w:autoSpaceDE w:val="0"/>
        <w:autoSpaceDN w:val="0"/>
        <w:adjustRightInd w:val="0"/>
        <w:jc w:val="both"/>
      </w:pPr>
      <w:r>
        <w:t>паспорт серии ___________ № ____________, выдан ________________________________________________________________________</w:t>
      </w:r>
    </w:p>
    <w:p w:rsidR="00D31AEE" w:rsidRDefault="00D31AEE" w:rsidP="00A10E5E">
      <w:pPr>
        <w:ind w:left="720"/>
        <w:contextualSpacing/>
      </w:pPr>
    </w:p>
    <w:p w:rsidR="00D31AEE" w:rsidRDefault="00D31AEE" w:rsidP="00A10E5E">
      <w:pPr>
        <w:autoSpaceDE w:val="0"/>
        <w:autoSpaceDN w:val="0"/>
        <w:adjustRightInd w:val="0"/>
        <w:jc w:val="both"/>
      </w:pPr>
      <w:r>
        <w:t>______________________________________________________________________________________________________________________</w:t>
      </w:r>
    </w:p>
    <w:p w:rsidR="00D31AEE" w:rsidRDefault="00D31AEE" w:rsidP="00A10E5E">
      <w:pPr>
        <w:autoSpaceDE w:val="0"/>
        <w:autoSpaceDN w:val="0"/>
        <w:adjustRightInd w:val="0"/>
        <w:jc w:val="center"/>
        <w:rPr>
          <w:bCs/>
        </w:rPr>
      </w:pPr>
      <w:r>
        <w:rPr>
          <w:bCs/>
        </w:rPr>
        <w:t>(орган, выдавший паспорт / дата выдачи)</w:t>
      </w:r>
    </w:p>
    <w:p w:rsidR="00D31AEE" w:rsidRDefault="00D31AEE" w:rsidP="00A10E5E">
      <w:pPr>
        <w:autoSpaceDE w:val="0"/>
        <w:autoSpaceDN w:val="0"/>
        <w:adjustRightInd w:val="0"/>
        <w:jc w:val="both"/>
      </w:pPr>
      <w:r>
        <w:t>в соответствии с Федеральным законом «О персональных данных» своей волей и в своем интересе выражаю ООО «Газэнергоинформ» (адрес: 197198, Санкт-Петербург, проспект Добролюбова, д.16, к.2, литер. А, Бизнес центр «Арена Холл», эт. 5-й, пом. 503) согласие на обработку и передачу всех своих персональных данных, представленных в составе заявки на участие в Запросе предложений,</w:t>
      </w:r>
      <w:r>
        <w:rPr>
          <w:sz w:val="28"/>
          <w:szCs w:val="28"/>
        </w:rPr>
        <w:t xml:space="preserve"> </w:t>
      </w:r>
      <w:r>
        <w:t>для последующего хранения и передачи в Минэнерго России, Росфинмониторинг и ФНС России.</w:t>
      </w:r>
    </w:p>
    <w:p w:rsidR="00D31AEE" w:rsidRDefault="00D31AEE" w:rsidP="00A10E5E">
      <w:pPr>
        <w:autoSpaceDE w:val="0"/>
        <w:autoSpaceDN w:val="0"/>
        <w:adjustRightInd w:val="0"/>
        <w:ind w:firstLine="709"/>
        <w:jc w:val="both"/>
      </w:pPr>
      <w: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D31AEE" w:rsidTr="00A10E5E">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D31AEE" w:rsidRDefault="00D31AEE">
            <w:pPr>
              <w:widowControl w:val="0"/>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D31AEE" w:rsidRDefault="00D31AEE">
            <w:pPr>
              <w:widowControl w:val="0"/>
            </w:pPr>
            <w: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D31AEE" w:rsidRDefault="00D31AEE">
            <w:pPr>
              <w:widowControl w:val="0"/>
            </w:pPr>
            <w:r>
              <w:t>_________________</w:t>
            </w:r>
          </w:p>
        </w:tc>
      </w:tr>
      <w:tr w:rsidR="00D31AEE" w:rsidTr="00A10E5E">
        <w:trPr>
          <w:trHeight w:val="413"/>
        </w:trPr>
        <w:tc>
          <w:tcPr>
            <w:tcW w:w="5176" w:type="dxa"/>
            <w:tcBorders>
              <w:top w:val="single" w:sz="4" w:space="0" w:color="FFFFFF"/>
              <w:left w:val="single" w:sz="4" w:space="0" w:color="FFFFFF"/>
              <w:bottom w:val="single" w:sz="4" w:space="0" w:color="FFFFFF"/>
              <w:right w:val="single" w:sz="4" w:space="0" w:color="FFFFFF"/>
            </w:tcBorders>
          </w:tcPr>
          <w:p w:rsidR="00D31AEE" w:rsidRDefault="00D31AEE">
            <w:pPr>
              <w:widowControl w:val="0"/>
              <w:jc w:val="center"/>
              <w:rPr>
                <w:i/>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D31AEE" w:rsidRDefault="00D31AEE">
            <w:pPr>
              <w:widowControl w:val="0"/>
              <w:jc w:val="center"/>
              <w:rPr>
                <w:i/>
              </w:rPr>
            </w:pPr>
            <w:r>
              <w:rPr>
                <w:i/>
              </w:rPr>
              <w:t>(подпись)</w:t>
            </w:r>
          </w:p>
          <w:p w:rsidR="00D31AEE" w:rsidRDefault="00D31AEE">
            <w:pPr>
              <w:widowControl w:val="0"/>
              <w:jc w:val="center"/>
            </w:pPr>
            <w:r>
              <w:t>м.п.</w:t>
            </w:r>
          </w:p>
        </w:tc>
        <w:tc>
          <w:tcPr>
            <w:tcW w:w="2629" w:type="dxa"/>
            <w:tcBorders>
              <w:top w:val="single" w:sz="4" w:space="0" w:color="FFFFFF"/>
              <w:left w:val="single" w:sz="4" w:space="0" w:color="FFFFFF"/>
              <w:bottom w:val="single" w:sz="4" w:space="0" w:color="FFFFFF"/>
              <w:right w:val="single" w:sz="4" w:space="0" w:color="FFFFFF"/>
            </w:tcBorders>
            <w:hideMark/>
          </w:tcPr>
          <w:p w:rsidR="00D31AEE" w:rsidRDefault="00D31AEE">
            <w:pPr>
              <w:widowControl w:val="0"/>
              <w:rPr>
                <w:i/>
              </w:rPr>
            </w:pPr>
            <w:r>
              <w:rPr>
                <w:i/>
              </w:rPr>
              <w:t>(Фамилия и инициалы)</w:t>
            </w:r>
          </w:p>
        </w:tc>
      </w:tr>
    </w:tbl>
    <w:p w:rsidR="00D31AEE" w:rsidRDefault="00D31AEE" w:rsidP="00A10E5E">
      <w:pPr>
        <w:tabs>
          <w:tab w:val="left" w:pos="5387"/>
        </w:tabs>
        <w:autoSpaceDE w:val="0"/>
        <w:autoSpaceDN w:val="0"/>
        <w:adjustRightInd w:val="0"/>
        <w:spacing w:line="317" w:lineRule="exact"/>
        <w:ind w:firstLine="526"/>
        <w:jc w:val="both"/>
      </w:pPr>
      <w:r>
        <w:t>«___»__________20__г.</w:t>
      </w:r>
    </w:p>
    <w:p w:rsidR="00D31AEE" w:rsidRDefault="00D31AEE" w:rsidP="00A10E5E">
      <w:pPr>
        <w:tabs>
          <w:tab w:val="left" w:pos="5387"/>
        </w:tabs>
        <w:autoSpaceDE w:val="0"/>
        <w:autoSpaceDN w:val="0"/>
        <w:adjustRightInd w:val="0"/>
        <w:spacing w:line="317" w:lineRule="exact"/>
        <w:ind w:firstLine="526"/>
        <w:jc w:val="both"/>
      </w:pPr>
    </w:p>
    <w:p w:rsidR="00D31AEE" w:rsidRDefault="00D31AEE" w:rsidP="00A10E5E">
      <w:pPr>
        <w:pBdr>
          <w:bottom w:val="single" w:sz="12" w:space="1" w:color="auto"/>
        </w:pBdr>
        <w:ind w:left="567"/>
        <w:jc w:val="center"/>
      </w:pPr>
      <w:r>
        <w:t>конец формы</w:t>
      </w:r>
    </w:p>
    <w:p w:rsidR="00D31AEE" w:rsidRDefault="00D31AEE" w:rsidP="00A10E5E">
      <w:pPr>
        <w:pStyle w:val="31"/>
        <w:spacing w:before="0" w:after="0"/>
        <w:ind w:left="0"/>
      </w:pPr>
      <w:r>
        <w:t>6.14.2 Инструкции по заполнению</w:t>
      </w:r>
    </w:p>
    <w:p w:rsidR="00D31AEE" w:rsidRDefault="00D31AEE" w:rsidP="008F37B0">
      <w:pPr>
        <w:jc w:val="both"/>
      </w:pPr>
      <w:r>
        <w:rPr>
          <w:b/>
        </w:rPr>
        <w:t>6.14.2.1.</w:t>
      </w:r>
      <w:r>
        <w:t xml:space="preserve">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D31AEE" w:rsidRDefault="00D31AEE" w:rsidP="008F37B0">
      <w:pPr>
        <w:jc w:val="both"/>
      </w:pPr>
    </w:p>
    <w:p w:rsidR="00D31AEE" w:rsidRDefault="00D31AEE" w:rsidP="008F37B0">
      <w:pPr>
        <w:jc w:val="both"/>
        <w:sectPr w:rsidR="00D31AEE" w:rsidSect="000D62F7">
          <w:type w:val="continuous"/>
          <w:pgSz w:w="16838" w:h="11906" w:orient="landscape"/>
          <w:pgMar w:top="1418" w:right="957" w:bottom="851" w:left="567" w:header="709" w:footer="548" w:gutter="0"/>
          <w:cols w:space="708"/>
          <w:docGrid w:linePitch="360"/>
        </w:sectPr>
      </w:pPr>
    </w:p>
    <w:p w:rsidR="00D31AEE" w:rsidRPr="004332DA" w:rsidRDefault="00D31AEE" w:rsidP="004332DA">
      <w:pPr>
        <w:keepNext/>
        <w:tabs>
          <w:tab w:val="left" w:pos="1276"/>
        </w:tabs>
        <w:jc w:val="both"/>
        <w:outlineLvl w:val="1"/>
        <w:rPr>
          <w:b/>
          <w:bCs/>
          <w:iCs/>
          <w:sz w:val="22"/>
          <w:szCs w:val="22"/>
        </w:rPr>
      </w:pPr>
      <w:r w:rsidRPr="004332DA">
        <w:rPr>
          <w:b/>
          <w:bCs/>
          <w:iCs/>
          <w:sz w:val="22"/>
          <w:szCs w:val="22"/>
        </w:rPr>
        <w:t>6.15.Согласие субподрядчика (соисполнителя)</w:t>
      </w:r>
    </w:p>
    <w:p w:rsidR="00D31AEE" w:rsidRPr="004332DA" w:rsidRDefault="00D31AEE" w:rsidP="004332DA">
      <w:pPr>
        <w:keepNext/>
        <w:outlineLvl w:val="2"/>
        <w:rPr>
          <w:b/>
          <w:sz w:val="22"/>
          <w:szCs w:val="22"/>
        </w:rPr>
      </w:pPr>
      <w:r w:rsidRPr="004332DA">
        <w:rPr>
          <w:b/>
          <w:sz w:val="22"/>
          <w:szCs w:val="22"/>
        </w:rPr>
        <w:t>6.15.1. Форма согласия субподрядчика (соисполнителя) (форма 15)</w:t>
      </w:r>
    </w:p>
    <w:p w:rsidR="00D31AEE" w:rsidRPr="004332DA" w:rsidRDefault="00D31AEE" w:rsidP="004332DA">
      <w:pPr>
        <w:widowControl w:val="0"/>
        <w:pBdr>
          <w:top w:val="single" w:sz="12" w:space="1" w:color="auto"/>
        </w:pBdr>
        <w:shd w:val="clear" w:color="auto" w:fill="C0C0C0"/>
        <w:spacing w:before="120" w:after="120"/>
        <w:jc w:val="center"/>
        <w:rPr>
          <w:b/>
          <w:sz w:val="22"/>
        </w:rPr>
      </w:pPr>
      <w:r w:rsidRPr="004332DA">
        <w:rPr>
          <w:b/>
          <w:sz w:val="22"/>
        </w:rPr>
        <w:t>начало формы</w:t>
      </w:r>
    </w:p>
    <w:p w:rsidR="00D31AEE" w:rsidRPr="004332DA" w:rsidRDefault="00D31AEE" w:rsidP="004332DA">
      <w:pPr>
        <w:rPr>
          <w:b/>
          <w:sz w:val="22"/>
        </w:rPr>
      </w:pPr>
    </w:p>
    <w:p w:rsidR="00D31AEE" w:rsidRPr="004332DA" w:rsidRDefault="00D31AEE" w:rsidP="004332DA">
      <w:pPr>
        <w:tabs>
          <w:tab w:val="num" w:pos="1134"/>
        </w:tabs>
        <w:rPr>
          <w:b/>
          <w:i/>
          <w:sz w:val="22"/>
        </w:rPr>
      </w:pPr>
      <w:r w:rsidRPr="004332DA">
        <w:rPr>
          <w:sz w:val="22"/>
        </w:rPr>
        <w:t xml:space="preserve">Запрос предложений № </w:t>
      </w:r>
      <w:r w:rsidRPr="004332DA">
        <w:rPr>
          <w:b/>
          <w:i/>
          <w:sz w:val="22"/>
        </w:rPr>
        <w:t>___________________</w:t>
      </w:r>
    </w:p>
    <w:p w:rsidR="00D31AEE" w:rsidRPr="004332DA" w:rsidRDefault="00D31AEE" w:rsidP="00433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sidRPr="004332DA">
        <w:rPr>
          <w:sz w:val="22"/>
        </w:rPr>
        <w:t>Наименование Участника________________</w:t>
      </w:r>
    </w:p>
    <w:p w:rsidR="00D31AEE" w:rsidRPr="004332DA" w:rsidRDefault="00D31AEE" w:rsidP="00433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rPr>
      </w:pPr>
      <w:r w:rsidRPr="004332DA">
        <w:rPr>
          <w:b/>
          <w:sz w:val="22"/>
        </w:rPr>
        <w:t>ИЗВЕЩЕНИЕ</w:t>
      </w:r>
    </w:p>
    <w:p w:rsidR="00D31AEE" w:rsidRPr="004332DA" w:rsidRDefault="00D31AEE" w:rsidP="00433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tbl>
      <w:tblPr>
        <w:tblW w:w="9747" w:type="dxa"/>
        <w:tblInd w:w="675" w:type="dxa"/>
        <w:tblLook w:val="00A0" w:firstRow="1" w:lastRow="0" w:firstColumn="1" w:lastColumn="0" w:noHBand="0" w:noVBand="0"/>
      </w:tblPr>
      <w:tblGrid>
        <w:gridCol w:w="4784"/>
        <w:gridCol w:w="4963"/>
      </w:tblGrid>
      <w:tr w:rsidR="00D31AEE" w:rsidRPr="004332DA" w:rsidTr="004332DA">
        <w:tc>
          <w:tcPr>
            <w:tcW w:w="4784" w:type="dxa"/>
          </w:tcPr>
          <w:p w:rsidR="00D31AEE" w:rsidRPr="004332DA" w:rsidRDefault="00D31AEE" w:rsidP="004332DA">
            <w:pPr>
              <w:spacing w:line="276" w:lineRule="auto"/>
              <w:rPr>
                <w:sz w:val="22"/>
                <w:lang w:eastAsia="en-US"/>
              </w:rPr>
            </w:pPr>
            <w:r w:rsidRPr="004332DA">
              <w:rPr>
                <w:sz w:val="22"/>
                <w:lang w:eastAsia="en-US"/>
              </w:rPr>
              <w:t>№______________________</w:t>
            </w:r>
          </w:p>
          <w:p w:rsidR="00D31AEE" w:rsidRPr="004332DA" w:rsidRDefault="00D31AEE" w:rsidP="004332DA">
            <w:pPr>
              <w:spacing w:line="276" w:lineRule="auto"/>
              <w:rPr>
                <w:sz w:val="22"/>
                <w:lang w:eastAsia="en-US"/>
              </w:rPr>
            </w:pPr>
            <w:r w:rsidRPr="004332DA">
              <w:rPr>
                <w:sz w:val="22"/>
                <w:lang w:eastAsia="en-US"/>
              </w:rPr>
              <w:t>«_____» ______________ 201__ года</w:t>
            </w:r>
          </w:p>
          <w:p w:rsidR="00D31AEE" w:rsidRPr="004332DA" w:rsidRDefault="00D31AEE" w:rsidP="004332DA">
            <w:pPr>
              <w:spacing w:line="276" w:lineRule="auto"/>
              <w:rPr>
                <w:sz w:val="22"/>
                <w:lang w:eastAsia="en-US"/>
              </w:rPr>
            </w:pPr>
          </w:p>
        </w:tc>
        <w:tc>
          <w:tcPr>
            <w:tcW w:w="4963" w:type="dxa"/>
            <w:hideMark/>
          </w:tcPr>
          <w:p w:rsidR="00D31AEE" w:rsidRPr="004332DA" w:rsidRDefault="00D31AEE" w:rsidP="004332DA">
            <w:pPr>
              <w:spacing w:line="276" w:lineRule="auto"/>
              <w:jc w:val="center"/>
              <w:rPr>
                <w:sz w:val="22"/>
                <w:lang w:eastAsia="en-US"/>
              </w:rPr>
            </w:pPr>
            <w:r w:rsidRPr="004332DA">
              <w:rPr>
                <w:sz w:val="22"/>
                <w:lang w:eastAsia="en-US"/>
              </w:rPr>
              <w:t>Генеральному директору</w:t>
            </w:r>
          </w:p>
          <w:p w:rsidR="00D31AEE" w:rsidRPr="004332DA" w:rsidRDefault="00D31AEE" w:rsidP="004332DA">
            <w:pPr>
              <w:spacing w:line="276" w:lineRule="auto"/>
              <w:jc w:val="center"/>
              <w:rPr>
                <w:sz w:val="22"/>
                <w:lang w:eastAsia="en-US"/>
              </w:rPr>
            </w:pPr>
            <w:r w:rsidRPr="004332DA">
              <w:rPr>
                <w:sz w:val="22"/>
                <w:lang w:eastAsia="en-US"/>
              </w:rPr>
              <w:t>ООО «Газэнергоинформ»</w:t>
            </w:r>
          </w:p>
        </w:tc>
      </w:tr>
    </w:tbl>
    <w:p w:rsidR="00D31AEE" w:rsidRPr="004332DA" w:rsidRDefault="00D31AEE" w:rsidP="00433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D31AEE" w:rsidRPr="004332DA" w:rsidRDefault="00D31AEE" w:rsidP="00433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D31AEE" w:rsidRPr="004332DA" w:rsidRDefault="00D31AEE" w:rsidP="00433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D31AEE" w:rsidRPr="004332DA" w:rsidRDefault="00D31AEE" w:rsidP="00433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sidRPr="004332DA">
        <w:rPr>
          <w:sz w:val="22"/>
        </w:rPr>
        <w:t>Настоящим извещаем Вас о том, что ____________________________________________________________________________________________,</w:t>
      </w:r>
    </w:p>
    <w:p w:rsidR="00D31AEE" w:rsidRPr="004332DA" w:rsidRDefault="00D31AEE" w:rsidP="00433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vertAlign w:val="subscript"/>
        </w:rPr>
      </w:pPr>
      <w:r w:rsidRPr="004332DA">
        <w:rPr>
          <w:sz w:val="22"/>
          <w:vertAlign w:val="subscript"/>
        </w:rPr>
        <w:t>(полное и сокращенное наименование, организационно-правовая форма Субподрядчика (Соисполнителя), ОГРН, ИНН)</w:t>
      </w:r>
    </w:p>
    <w:p w:rsidR="00D31AEE" w:rsidRPr="004332DA" w:rsidRDefault="00D31AEE" w:rsidP="00433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sidRPr="004332DA">
        <w:rPr>
          <w:sz w:val="22"/>
        </w:rPr>
        <w:t xml:space="preserve">ознакомившись с Заявкой _________ (далее – Участник) на участие в открытом запросе предложений № _____ ________ (предмет закупки), </w:t>
      </w:r>
    </w:p>
    <w:p w:rsidR="00D31AEE" w:rsidRPr="004332DA" w:rsidRDefault="00D31AEE" w:rsidP="00433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sidRPr="004332DA">
        <w:rPr>
          <w:sz w:val="22"/>
        </w:rPr>
        <w:t xml:space="preserve">подтверждает и гарантирует, что в случае признания Заявки Участника наилучшей, </w:t>
      </w:r>
    </w:p>
    <w:p w:rsidR="00D31AEE" w:rsidRPr="004332DA" w:rsidRDefault="00D31AEE" w:rsidP="00433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sidRPr="004332DA">
        <w:rPr>
          <w:sz w:val="22"/>
        </w:rPr>
        <w:t xml:space="preserve">_______________________________________________________________________________________________________________________________ </w:t>
      </w:r>
    </w:p>
    <w:p w:rsidR="00D31AEE" w:rsidRPr="004332DA" w:rsidRDefault="00D31AEE" w:rsidP="00433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sidRPr="004332DA">
        <w:rPr>
          <w:sz w:val="22"/>
          <w:vertAlign w:val="subscript"/>
        </w:rPr>
        <w:t>(сокращенное наименование Субподрядчика (Соисполнителя)</w:t>
      </w:r>
    </w:p>
    <w:p w:rsidR="00D31AEE" w:rsidRPr="004332DA" w:rsidRDefault="00D31AEE" w:rsidP="00433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sidRPr="004332DA">
        <w:rPr>
          <w:sz w:val="22"/>
        </w:rPr>
        <w:t>надлежащим образом ______________ (поставит товары, выполнит работы (окажет услуги)) в объеме и в сроки, указанные в Заявке Участника.</w:t>
      </w:r>
    </w:p>
    <w:p w:rsidR="00D31AEE" w:rsidRPr="004332DA" w:rsidRDefault="00D31AEE" w:rsidP="00433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D31AEE" w:rsidRPr="004332DA" w:rsidRDefault="00D31AEE" w:rsidP="00433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D31AEE" w:rsidRPr="004332DA" w:rsidRDefault="00D31AEE" w:rsidP="00433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sidRPr="004332DA">
        <w:rPr>
          <w:sz w:val="22"/>
        </w:rPr>
        <w:t>Подпись</w:t>
      </w:r>
      <w:r w:rsidRPr="004332DA">
        <w:rPr>
          <w:sz w:val="22"/>
        </w:rPr>
        <w:tab/>
      </w:r>
      <w:r w:rsidRPr="004332DA">
        <w:rPr>
          <w:sz w:val="22"/>
        </w:rPr>
        <w:tab/>
        <w:t>_______________________/____________(ФИО, должность)</w:t>
      </w:r>
    </w:p>
    <w:p w:rsidR="00D31AEE" w:rsidRPr="004332DA" w:rsidRDefault="00D31AEE" w:rsidP="00433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sidRPr="004332DA">
        <w:rPr>
          <w:sz w:val="22"/>
        </w:rPr>
        <w:t>Дата</w:t>
      </w:r>
    </w:p>
    <w:p w:rsidR="00D31AEE" w:rsidRPr="004332DA" w:rsidRDefault="00D31AEE" w:rsidP="00433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sidRPr="004332DA">
        <w:rPr>
          <w:sz w:val="22"/>
        </w:rPr>
        <w:t>м.п.</w:t>
      </w:r>
    </w:p>
    <w:p w:rsidR="00D31AEE" w:rsidRPr="004332DA" w:rsidRDefault="00D31AEE" w:rsidP="004332D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sidRPr="004332DA">
        <w:rPr>
          <w:b/>
          <w:spacing w:val="36"/>
          <w:sz w:val="22"/>
        </w:rPr>
        <w:t>конец формы</w:t>
      </w:r>
    </w:p>
    <w:p w:rsidR="00D31AEE" w:rsidRPr="004332DA" w:rsidRDefault="00D31AEE" w:rsidP="004332D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rPr>
      </w:pPr>
      <w:r w:rsidRPr="004332DA">
        <w:rPr>
          <w:b/>
          <w:sz w:val="22"/>
        </w:rPr>
        <w:t>6.15.2.Инструкции по заполнению</w:t>
      </w:r>
    </w:p>
    <w:p w:rsidR="00D31AEE" w:rsidRPr="004332DA" w:rsidRDefault="00D31AEE" w:rsidP="004332DA">
      <w:pPr>
        <w:tabs>
          <w:tab w:val="left" w:pos="709"/>
          <w:tab w:val="left" w:pos="851"/>
        </w:tabs>
        <w:rPr>
          <w:rFonts w:eastAsia="Calibri"/>
          <w:sz w:val="22"/>
        </w:rPr>
      </w:pPr>
      <w:r w:rsidRPr="004332DA">
        <w:rPr>
          <w:rFonts w:eastAsia="Calibri"/>
          <w:b/>
          <w:sz w:val="22"/>
        </w:rPr>
        <w:t>6.15.2.1.</w:t>
      </w:r>
      <w:r w:rsidRPr="004332DA">
        <w:rPr>
          <w:rFonts w:eastAsia="Calibri"/>
          <w:sz w:val="22"/>
        </w:rPr>
        <w:t>Субподрядчик (соисполнитель) заполняет форму с указанием сведений о компании.</w:t>
      </w:r>
    </w:p>
    <w:p w:rsidR="00D31AEE" w:rsidRPr="004332DA" w:rsidRDefault="00D31AEE" w:rsidP="004332DA">
      <w:pPr>
        <w:tabs>
          <w:tab w:val="left" w:pos="709"/>
          <w:tab w:val="left" w:pos="851"/>
        </w:tabs>
        <w:rPr>
          <w:rFonts w:eastAsia="Calibri"/>
          <w:sz w:val="22"/>
        </w:rPr>
      </w:pPr>
      <w:r w:rsidRPr="004332DA">
        <w:rPr>
          <w:rFonts w:eastAsia="Calibri"/>
          <w:b/>
          <w:sz w:val="22"/>
        </w:rPr>
        <w:t>6.</w:t>
      </w:r>
      <w:r w:rsidRPr="004332DA">
        <w:rPr>
          <w:rFonts w:eastAsia="Calibri"/>
          <w:b/>
          <w:sz w:val="22"/>
          <w:szCs w:val="22"/>
          <w:lang w:eastAsia="en-US"/>
        </w:rPr>
        <w:t>15</w:t>
      </w:r>
      <w:r w:rsidRPr="004332DA">
        <w:rPr>
          <w:rFonts w:eastAsia="Calibri"/>
          <w:b/>
          <w:sz w:val="22"/>
        </w:rPr>
        <w:t>.2.2.</w:t>
      </w:r>
      <w:r w:rsidRPr="004332DA">
        <w:rPr>
          <w:rFonts w:eastAsia="Calibri"/>
          <w:sz w:val="22"/>
        </w:rPr>
        <w:t>Субподрядчик (соисполнитель) указывает  сведений по закупочной процедуре.</w:t>
      </w:r>
    </w:p>
    <w:p w:rsidR="00D31AEE" w:rsidRPr="004332DA" w:rsidRDefault="00D31AEE" w:rsidP="004332DA">
      <w:pPr>
        <w:tabs>
          <w:tab w:val="left" w:pos="709"/>
          <w:tab w:val="left" w:pos="851"/>
        </w:tabs>
        <w:rPr>
          <w:rFonts w:eastAsia="Calibri"/>
          <w:sz w:val="22"/>
        </w:rPr>
      </w:pPr>
      <w:r w:rsidRPr="004332DA">
        <w:rPr>
          <w:rFonts w:eastAsia="Calibri"/>
          <w:b/>
          <w:sz w:val="22"/>
        </w:rPr>
        <w:t>6.15.2.3.</w:t>
      </w:r>
      <w:r w:rsidRPr="004332DA">
        <w:rPr>
          <w:rFonts w:eastAsia="Calibri"/>
          <w:sz w:val="22"/>
        </w:rPr>
        <w:t>Субподрядчик (соисполнитель)  должен заполнить приведенную выше форму по всем пустующим позициям.</w:t>
      </w:r>
    </w:p>
    <w:p w:rsidR="00D31AEE" w:rsidRDefault="00D31AEE" w:rsidP="004332DA">
      <w:pPr>
        <w:pStyle w:val="afffe"/>
        <w:tabs>
          <w:tab w:val="left" w:pos="709"/>
          <w:tab w:val="left" w:pos="851"/>
        </w:tabs>
        <w:spacing w:after="0" w:line="240" w:lineRule="auto"/>
        <w:ind w:left="0"/>
        <w:rPr>
          <w:rFonts w:ascii="Times New Roman" w:hAnsi="Times New Roman"/>
          <w:sz w:val="24"/>
          <w:szCs w:val="24"/>
        </w:rPr>
        <w:sectPr w:rsidR="00D31AEE" w:rsidSect="008F37B0">
          <w:pgSz w:w="16838" w:h="11906" w:orient="landscape"/>
          <w:pgMar w:top="1418" w:right="957" w:bottom="851" w:left="567" w:header="709" w:footer="548" w:gutter="0"/>
          <w:cols w:space="708"/>
          <w:docGrid w:linePitch="360"/>
        </w:sectPr>
      </w:pPr>
      <w:r w:rsidRPr="004332DA">
        <w:rPr>
          <w:rFonts w:ascii="Times New Roman" w:hAnsi="Times New Roman"/>
          <w:b/>
          <w:szCs w:val="24"/>
          <w:lang w:eastAsia="ru-RU"/>
        </w:rPr>
        <w:t>6.15.2.4.</w:t>
      </w:r>
      <w:r w:rsidRPr="004332DA">
        <w:rPr>
          <w:rFonts w:ascii="Times New Roman" w:hAnsi="Times New Roman"/>
          <w:szCs w:val="24"/>
          <w:lang w:eastAsia="ru-RU"/>
        </w:rPr>
        <w:t>Участник подает заполненную форму в составе Заявки на участие в Запросе предложений.</w:t>
      </w:r>
    </w:p>
    <w:tbl>
      <w:tblPr>
        <w:tblW w:w="0" w:type="auto"/>
        <w:tblLook w:val="04A0" w:firstRow="1" w:lastRow="0" w:firstColumn="1" w:lastColumn="0" w:noHBand="0" w:noVBand="1"/>
      </w:tblPr>
      <w:tblGrid>
        <w:gridCol w:w="14786"/>
      </w:tblGrid>
      <w:tr w:rsidR="00D31AEE" w:rsidTr="005D7994">
        <w:tc>
          <w:tcPr>
            <w:tcW w:w="14786" w:type="dxa"/>
            <w:shd w:val="clear" w:color="auto" w:fill="auto"/>
          </w:tcPr>
          <w:p w:rsidR="00D31AEE" w:rsidRPr="005D7994" w:rsidRDefault="00D31AEE" w:rsidP="005D7994">
            <w:pPr>
              <w:keepNext/>
              <w:tabs>
                <w:tab w:val="left" w:pos="1276"/>
              </w:tabs>
              <w:jc w:val="both"/>
              <w:outlineLvl w:val="1"/>
              <w:rPr>
                <w:b/>
                <w:sz w:val="22"/>
                <w:szCs w:val="22"/>
              </w:rPr>
            </w:pPr>
            <w:r w:rsidRPr="005D7994">
              <w:rPr>
                <w:b/>
                <w:sz w:val="22"/>
                <w:szCs w:val="22"/>
              </w:rPr>
              <w:t>6.16 Заявление о возврате обеспечения заявки</w:t>
            </w:r>
          </w:p>
          <w:p w:rsidR="00D31AEE" w:rsidRPr="005D7994" w:rsidRDefault="00D31AEE" w:rsidP="005D799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r w:rsidRPr="005D7994">
              <w:rPr>
                <w:b/>
                <w:sz w:val="22"/>
                <w:szCs w:val="22"/>
              </w:rPr>
              <w:t>6.16.1 Форма заявления о возврате обеспечения заявки (Форма 16)</w:t>
            </w:r>
          </w:p>
          <w:p w:rsidR="00D31AEE" w:rsidRPr="005D7994" w:rsidRDefault="00D31AEE" w:rsidP="005D7994">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5D7994">
              <w:rPr>
                <w:b/>
                <w:sz w:val="22"/>
                <w:szCs w:val="22"/>
              </w:rPr>
              <w:t>начало формы</w:t>
            </w:r>
          </w:p>
          <w:p w:rsidR="00D31AEE" w:rsidRPr="005D7994" w:rsidRDefault="00D31AEE" w:rsidP="005D7994">
            <w:pPr>
              <w:tabs>
                <w:tab w:val="num" w:pos="1134"/>
              </w:tabs>
              <w:jc w:val="right"/>
              <w:rPr>
                <w:sz w:val="22"/>
                <w:szCs w:val="22"/>
              </w:rPr>
            </w:pPr>
          </w:p>
          <w:p w:rsidR="00D31AEE" w:rsidRPr="005D7994" w:rsidRDefault="00D31AEE" w:rsidP="005D7994">
            <w:pPr>
              <w:tabs>
                <w:tab w:val="num" w:pos="1134"/>
              </w:tabs>
              <w:jc w:val="both"/>
              <w:rPr>
                <w:b/>
                <w:i/>
                <w:sz w:val="22"/>
                <w:szCs w:val="22"/>
              </w:rPr>
            </w:pPr>
            <w:r w:rsidRPr="005D7994">
              <w:rPr>
                <w:sz w:val="22"/>
                <w:szCs w:val="22"/>
              </w:rPr>
              <w:t xml:space="preserve">Запрос предложений № </w:t>
            </w:r>
            <w:r w:rsidRPr="005D7994">
              <w:rPr>
                <w:b/>
                <w:i/>
                <w:sz w:val="22"/>
                <w:szCs w:val="22"/>
              </w:rPr>
              <w:t>___________________</w:t>
            </w:r>
          </w:p>
          <w:p w:rsidR="00D31AEE" w:rsidRPr="005D7994" w:rsidRDefault="00D31AEE" w:rsidP="005D7994">
            <w:pPr>
              <w:tabs>
                <w:tab w:val="num" w:pos="1134"/>
              </w:tabs>
              <w:jc w:val="both"/>
              <w:rPr>
                <w:sz w:val="22"/>
                <w:szCs w:val="22"/>
              </w:rPr>
            </w:pPr>
            <w:r w:rsidRPr="005D7994">
              <w:rPr>
                <w:sz w:val="22"/>
                <w:szCs w:val="22"/>
              </w:rPr>
              <w:t>Наименование Участника_________________</w:t>
            </w:r>
          </w:p>
          <w:p w:rsidR="00D31AEE" w:rsidRPr="005D7994" w:rsidRDefault="00D31AEE" w:rsidP="005D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5D7994">
              <w:rPr>
                <w:sz w:val="22"/>
                <w:szCs w:val="22"/>
              </w:rPr>
              <w:t xml:space="preserve">Генеральному директору </w:t>
            </w:r>
          </w:p>
          <w:p w:rsidR="00D31AEE" w:rsidRPr="005D7994" w:rsidRDefault="00D31AEE" w:rsidP="005D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5D7994">
              <w:rPr>
                <w:sz w:val="22"/>
                <w:szCs w:val="22"/>
              </w:rPr>
              <w:t>ООО «Газэнергоинформ»</w:t>
            </w:r>
          </w:p>
          <w:p w:rsidR="00D31AEE" w:rsidRPr="005D7994" w:rsidRDefault="00D31AEE" w:rsidP="005D7994">
            <w:pPr>
              <w:tabs>
                <w:tab w:val="num" w:pos="1134"/>
              </w:tabs>
              <w:jc w:val="both"/>
              <w:rPr>
                <w:sz w:val="22"/>
                <w:szCs w:val="22"/>
              </w:rPr>
            </w:pPr>
          </w:p>
          <w:p w:rsidR="00D31AEE" w:rsidRPr="005D7994" w:rsidRDefault="00D31AEE" w:rsidP="005D7994">
            <w:pPr>
              <w:tabs>
                <w:tab w:val="num" w:pos="142"/>
              </w:tabs>
              <w:jc w:val="center"/>
              <w:rPr>
                <w:b/>
                <w:sz w:val="22"/>
                <w:szCs w:val="22"/>
              </w:rPr>
            </w:pPr>
            <w:r w:rsidRPr="005D7994">
              <w:rPr>
                <w:b/>
                <w:sz w:val="22"/>
                <w:szCs w:val="22"/>
              </w:rPr>
              <w:t>ЗАЯВЛЕНИЕ</w:t>
            </w:r>
          </w:p>
          <w:p w:rsidR="00D31AEE" w:rsidRPr="005D7994" w:rsidRDefault="00D31AEE" w:rsidP="005D7994">
            <w:pPr>
              <w:tabs>
                <w:tab w:val="num" w:pos="1134"/>
              </w:tabs>
              <w:ind w:firstLine="567"/>
              <w:jc w:val="both"/>
              <w:rPr>
                <w:sz w:val="22"/>
                <w:szCs w:val="22"/>
              </w:rPr>
            </w:pPr>
            <w:r w:rsidRPr="005D7994">
              <w:rPr>
                <w:sz w:val="22"/>
                <w:szCs w:val="22"/>
              </w:rPr>
              <w:t xml:space="preserve">Просим вернуть ____________ </w:t>
            </w:r>
            <w:r w:rsidRPr="005D7994">
              <w:rPr>
                <w:i/>
                <w:sz w:val="22"/>
                <w:szCs w:val="22"/>
              </w:rPr>
              <w:t>(банковскую гарантию/денежные средства)</w:t>
            </w:r>
            <w:r w:rsidRPr="005D7994">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D31AEE" w:rsidRPr="005D7994" w:rsidRDefault="00D31AEE" w:rsidP="005D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5D7994">
              <w:rPr>
                <w:sz w:val="22"/>
                <w:szCs w:val="22"/>
              </w:rPr>
              <w:t xml:space="preserve">для нужд __________ (указать наименование Заказчика)  на основании _____________ </w:t>
            </w:r>
            <w:r w:rsidRPr="005D7994">
              <w:rPr>
                <w:i/>
                <w:sz w:val="22"/>
                <w:szCs w:val="22"/>
              </w:rPr>
              <w:t>(указать ссылку на соответствующий подпункт пункта 2.3.7.10.5. настоящей Документации).</w:t>
            </w:r>
          </w:p>
          <w:p w:rsidR="00D31AEE" w:rsidRPr="005D7994" w:rsidRDefault="00D31AEE" w:rsidP="005D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5D7994">
              <w:rPr>
                <w:sz w:val="22"/>
                <w:szCs w:val="22"/>
              </w:rPr>
              <w:t>Возврат денежных средств просим осуществить по следующим банковским реквизитам</w:t>
            </w:r>
            <w:r w:rsidRPr="005D7994">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D31AEE" w:rsidRPr="006F694D" w:rsidTr="005D7994">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D31AEE" w:rsidRPr="006F694D" w:rsidRDefault="00D31AEE" w:rsidP="005D7994">
                  <w:pPr>
                    <w:widowControl w:val="0"/>
                    <w:rPr>
                      <w:sz w:val="22"/>
                      <w:szCs w:val="22"/>
                    </w:rPr>
                  </w:pPr>
                  <w:r w:rsidRPr="006F694D">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D31AEE" w:rsidRPr="006F694D" w:rsidRDefault="00D31AEE" w:rsidP="005D7994">
                  <w:pPr>
                    <w:widowControl w:val="0"/>
                    <w:rPr>
                      <w:sz w:val="22"/>
                      <w:szCs w:val="22"/>
                    </w:rPr>
                  </w:pPr>
                  <w:r w:rsidRPr="006F694D">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D31AEE" w:rsidRPr="006F694D" w:rsidRDefault="00D31AEE" w:rsidP="005D7994">
                  <w:pPr>
                    <w:widowControl w:val="0"/>
                    <w:rPr>
                      <w:sz w:val="22"/>
                      <w:szCs w:val="22"/>
                    </w:rPr>
                  </w:pPr>
                  <w:r w:rsidRPr="006F694D">
                    <w:rPr>
                      <w:sz w:val="22"/>
                      <w:szCs w:val="22"/>
                    </w:rPr>
                    <w:t>_________________</w:t>
                  </w:r>
                </w:p>
              </w:tc>
            </w:tr>
            <w:tr w:rsidR="00D31AEE" w:rsidRPr="006F694D" w:rsidTr="005D7994">
              <w:trPr>
                <w:trHeight w:val="413"/>
              </w:trPr>
              <w:tc>
                <w:tcPr>
                  <w:tcW w:w="5176" w:type="dxa"/>
                  <w:tcBorders>
                    <w:top w:val="single" w:sz="4" w:space="0" w:color="FFFFFF"/>
                    <w:left w:val="single" w:sz="4" w:space="0" w:color="FFFFFF"/>
                    <w:bottom w:val="single" w:sz="4" w:space="0" w:color="FFFFFF"/>
                    <w:right w:val="single" w:sz="4" w:space="0" w:color="FFFFFF"/>
                  </w:tcBorders>
                </w:tcPr>
                <w:p w:rsidR="00D31AEE" w:rsidRPr="006F694D" w:rsidRDefault="00D31AEE" w:rsidP="005D7994">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D31AEE" w:rsidRPr="006F694D" w:rsidRDefault="00D31AEE" w:rsidP="005D7994">
                  <w:pPr>
                    <w:widowControl w:val="0"/>
                    <w:rPr>
                      <w:i/>
                      <w:sz w:val="22"/>
                      <w:szCs w:val="22"/>
                    </w:rPr>
                  </w:pPr>
                  <w:r w:rsidRPr="006F694D">
                    <w:rPr>
                      <w:i/>
                      <w:sz w:val="22"/>
                      <w:szCs w:val="22"/>
                    </w:rPr>
                    <w:t>(подпись)</w:t>
                  </w:r>
                </w:p>
                <w:p w:rsidR="00D31AEE" w:rsidRPr="006F694D" w:rsidRDefault="00D31AEE" w:rsidP="005D7994">
                  <w:pPr>
                    <w:widowControl w:val="0"/>
                    <w:rPr>
                      <w:sz w:val="22"/>
                      <w:szCs w:val="22"/>
                    </w:rPr>
                  </w:pPr>
                  <w:r w:rsidRPr="006F694D">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D31AEE" w:rsidRPr="006F694D" w:rsidRDefault="00D31AEE" w:rsidP="005D7994">
                  <w:pPr>
                    <w:widowControl w:val="0"/>
                    <w:rPr>
                      <w:i/>
                      <w:sz w:val="22"/>
                      <w:szCs w:val="22"/>
                    </w:rPr>
                  </w:pPr>
                  <w:r w:rsidRPr="006F694D">
                    <w:rPr>
                      <w:i/>
                      <w:sz w:val="22"/>
                      <w:szCs w:val="22"/>
                    </w:rPr>
                    <w:t>(Фамилия и инициалы)</w:t>
                  </w:r>
                </w:p>
              </w:tc>
            </w:tr>
          </w:tbl>
          <w:p w:rsidR="00D31AEE" w:rsidRPr="005D7994" w:rsidRDefault="00D31AEE" w:rsidP="005D7994">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D31AEE" w:rsidRPr="005D7994" w:rsidRDefault="00D31AEE" w:rsidP="005D7994">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5D7994">
              <w:rPr>
                <w:b/>
                <w:sz w:val="22"/>
                <w:szCs w:val="22"/>
              </w:rPr>
              <w:t>конец формы</w:t>
            </w:r>
          </w:p>
          <w:p w:rsidR="00D31AEE" w:rsidRPr="005D7994" w:rsidRDefault="00D31AEE" w:rsidP="005D799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r w:rsidRPr="005D7994">
              <w:rPr>
                <w:b/>
                <w:sz w:val="22"/>
                <w:szCs w:val="22"/>
              </w:rPr>
              <w:t>6.16.2 Инструкции по заполнению</w:t>
            </w:r>
          </w:p>
          <w:p w:rsidR="00D31AEE" w:rsidRPr="005D7994" w:rsidRDefault="00D31AEE" w:rsidP="005D7994">
            <w:pPr>
              <w:tabs>
                <w:tab w:val="left" w:pos="709"/>
                <w:tab w:val="left" w:pos="851"/>
              </w:tabs>
              <w:contextualSpacing/>
              <w:jc w:val="both"/>
              <w:rPr>
                <w:rFonts w:eastAsia="Calibri"/>
                <w:sz w:val="22"/>
                <w:szCs w:val="22"/>
              </w:rPr>
            </w:pPr>
            <w:r w:rsidRPr="005D7994">
              <w:rPr>
                <w:rFonts w:eastAsia="Calibri"/>
                <w:b/>
                <w:sz w:val="22"/>
                <w:szCs w:val="22"/>
              </w:rPr>
              <w:t>6.16.2.1.</w:t>
            </w:r>
            <w:r w:rsidRPr="005D7994">
              <w:rPr>
                <w:rFonts w:eastAsia="Calibri"/>
                <w:sz w:val="22"/>
                <w:szCs w:val="22"/>
              </w:rPr>
              <w:t xml:space="preserve">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D31AEE" w:rsidRPr="005D7994" w:rsidRDefault="00D31AEE" w:rsidP="005D7994">
            <w:pPr>
              <w:tabs>
                <w:tab w:val="left" w:pos="709"/>
                <w:tab w:val="left" w:pos="851"/>
              </w:tabs>
              <w:contextualSpacing/>
              <w:jc w:val="both"/>
              <w:rPr>
                <w:rFonts w:eastAsia="Calibri"/>
                <w:sz w:val="22"/>
                <w:szCs w:val="22"/>
              </w:rPr>
            </w:pPr>
            <w:r w:rsidRPr="005D7994">
              <w:rPr>
                <w:rFonts w:eastAsia="Calibri"/>
                <w:b/>
                <w:sz w:val="22"/>
                <w:szCs w:val="22"/>
              </w:rPr>
              <w:t>6.16.2.2.</w:t>
            </w:r>
            <w:r w:rsidRPr="005D7994">
              <w:rPr>
                <w:rFonts w:eastAsia="Calibri"/>
                <w:sz w:val="22"/>
                <w:szCs w:val="22"/>
              </w:rPr>
              <w:t xml:space="preserve">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D31AEE" w:rsidRPr="005D7994" w:rsidRDefault="00D31AEE" w:rsidP="005D7994">
            <w:pPr>
              <w:tabs>
                <w:tab w:val="left" w:pos="709"/>
                <w:tab w:val="left" w:pos="851"/>
              </w:tabs>
              <w:contextualSpacing/>
              <w:jc w:val="both"/>
              <w:rPr>
                <w:rFonts w:eastAsia="Calibri"/>
                <w:sz w:val="22"/>
                <w:szCs w:val="22"/>
              </w:rPr>
            </w:pPr>
            <w:r w:rsidRPr="005D7994">
              <w:rPr>
                <w:rFonts w:eastAsia="Calibri"/>
                <w:b/>
                <w:sz w:val="22"/>
                <w:szCs w:val="22"/>
              </w:rPr>
              <w:t xml:space="preserve">6.16.2.3. </w:t>
            </w:r>
            <w:r w:rsidRPr="005D7994">
              <w:rPr>
                <w:rFonts w:eastAsia="Calibri"/>
                <w:sz w:val="22"/>
                <w:szCs w:val="22"/>
              </w:rPr>
              <w:t xml:space="preserve">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D31AEE" w:rsidRPr="005D7994" w:rsidRDefault="00D31AEE" w:rsidP="005D7994">
            <w:pPr>
              <w:keepNext/>
              <w:tabs>
                <w:tab w:val="left" w:pos="1276"/>
              </w:tabs>
              <w:jc w:val="both"/>
              <w:outlineLvl w:val="1"/>
              <w:rPr>
                <w:sz w:val="28"/>
              </w:rPr>
            </w:pPr>
            <w:r w:rsidRPr="005D7994">
              <w:rPr>
                <w:rFonts w:eastAsia="Calibri"/>
                <w:b/>
                <w:sz w:val="22"/>
                <w:szCs w:val="22"/>
              </w:rPr>
              <w:t>6.16.2.4.</w:t>
            </w:r>
            <w:r w:rsidRPr="005D7994">
              <w:rPr>
                <w:rFonts w:eastAsia="Calibri"/>
                <w:sz w:val="22"/>
                <w:szCs w:val="22"/>
              </w:rPr>
              <w:t xml:space="preserve"> Заявление о возврате обеспечения Заявки направляется Организатору после размещения на Официальном сайте и на сайте Электронной</w:t>
            </w:r>
            <w:r w:rsidRPr="005D7994">
              <w:rPr>
                <w:sz w:val="22"/>
                <w:szCs w:val="22"/>
              </w:rPr>
              <w:t xml:space="preserve"> площадки сведений о результатах Запроса предложений.</w:t>
            </w:r>
          </w:p>
        </w:tc>
      </w:tr>
    </w:tbl>
    <w:p w:rsidR="00D31AEE" w:rsidRDefault="00D31AEE" w:rsidP="002E06C4">
      <w:pPr>
        <w:tabs>
          <w:tab w:val="left" w:pos="709"/>
          <w:tab w:val="left" w:pos="851"/>
        </w:tabs>
        <w:contextualSpacing/>
        <w:jc w:val="both"/>
        <w:rPr>
          <w:sz w:val="22"/>
          <w:szCs w:val="22"/>
        </w:rPr>
      </w:pPr>
    </w:p>
    <w:p w:rsidR="00D31AEE" w:rsidRDefault="00D31AEE" w:rsidP="002E06C4">
      <w:pPr>
        <w:tabs>
          <w:tab w:val="left" w:pos="709"/>
          <w:tab w:val="left" w:pos="851"/>
        </w:tabs>
        <w:contextualSpacing/>
        <w:jc w:val="both"/>
        <w:rPr>
          <w:sz w:val="22"/>
          <w:szCs w:val="22"/>
        </w:rPr>
        <w:sectPr w:rsidR="00D31AEE" w:rsidSect="002E06C4">
          <w:pgSz w:w="16838" w:h="11906" w:orient="landscape" w:code="9"/>
          <w:pgMar w:top="426" w:right="1134" w:bottom="1276" w:left="1134" w:header="680" w:footer="737" w:gutter="0"/>
          <w:cols w:space="708"/>
          <w:docGrid w:linePitch="381"/>
        </w:sectPr>
      </w:pPr>
    </w:p>
    <w:p w:rsidR="00D31AEE" w:rsidRDefault="00D31AEE" w:rsidP="00547C5B">
      <w:pPr>
        <w:pStyle w:val="20"/>
        <w:spacing w:before="0" w:after="0"/>
        <w:ind w:left="0"/>
        <w:sectPr w:rsidR="00D31AEE" w:rsidSect="002E06C4">
          <w:pgSz w:w="16838" w:h="11906" w:orient="landscape"/>
          <w:pgMar w:top="1418" w:right="957" w:bottom="851" w:left="567" w:header="709" w:footer="548" w:gutter="0"/>
          <w:cols w:space="708"/>
          <w:docGrid w:linePitch="360"/>
        </w:sectPr>
      </w:pPr>
    </w:p>
    <w:p w:rsidR="00D31AEE" w:rsidRPr="00CB432A" w:rsidRDefault="00D31AEE" w:rsidP="00547C5B">
      <w:pPr>
        <w:pStyle w:val="20"/>
        <w:spacing w:before="0" w:after="0"/>
        <w:ind w:left="0"/>
      </w:pPr>
    </w:p>
    <w:sectPr w:rsidR="00D31AEE" w:rsidRPr="00CB432A" w:rsidSect="00D31AEE">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AEE" w:rsidRDefault="00D31AEE">
      <w:r>
        <w:separator/>
      </w:r>
    </w:p>
    <w:p w:rsidR="00D31AEE" w:rsidRDefault="00D31AEE"/>
  </w:endnote>
  <w:endnote w:type="continuationSeparator" w:id="0">
    <w:p w:rsidR="00D31AEE" w:rsidRDefault="00D31AEE">
      <w:r>
        <w:continuationSeparator/>
      </w:r>
    </w:p>
    <w:p w:rsidR="00D31AEE" w:rsidRDefault="00D31A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AEE" w:rsidRDefault="00D31AEE" w:rsidP="00311D38">
    <w:pPr>
      <w:pStyle w:val="ae"/>
      <w:jc w:val="right"/>
    </w:pPr>
    <w:r>
      <w:t>______________________</w:t>
    </w:r>
  </w:p>
  <w:p w:rsidR="00D31AEE" w:rsidRPr="00311D38" w:rsidRDefault="00D31AEE"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Pr>
        <w:noProof/>
      </w:rPr>
      <w:t>1</w:t>
    </w:r>
    <w:r w:rsidRPr="00311D38">
      <w:fldChar w:fldCharType="end"/>
    </w:r>
    <w:r w:rsidRPr="00311D38">
      <w:t xml:space="preserve"> из </w:t>
    </w:r>
    <w:fldSimple w:instr=" NUMPAGES ">
      <w:r>
        <w:rPr>
          <w:noProof/>
        </w:rPr>
        <w:t>68</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AEE" w:rsidRDefault="00D31AEE">
      <w:r>
        <w:separator/>
      </w:r>
    </w:p>
    <w:p w:rsidR="00D31AEE" w:rsidRDefault="00D31AEE"/>
  </w:footnote>
  <w:footnote w:type="continuationSeparator" w:id="0">
    <w:p w:rsidR="00D31AEE" w:rsidRDefault="00D31AEE">
      <w:r>
        <w:continuationSeparator/>
      </w:r>
    </w:p>
    <w:p w:rsidR="00D31AEE" w:rsidRDefault="00D31AE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2">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3">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4">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5">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6">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7">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8">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1">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3"/>
  </w:num>
  <w:num w:numId="2">
    <w:abstractNumId w:val="1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1"/>
  </w:num>
  <w:num w:numId="10">
    <w:abstractNumId w:val="2"/>
  </w:num>
  <w:num w:numId="11">
    <w:abstractNumId w:val="6"/>
  </w:num>
  <w:num w:numId="12">
    <w:abstractNumId w:val="1"/>
  </w:num>
  <w:num w:numId="13">
    <w:abstractNumId w:val="4"/>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0"/>
  </w:num>
  <w:num w:numId="18">
    <w:abstractNumId w:val="11"/>
  </w:num>
  <w:num w:numId="19">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90C"/>
    <w:rsid w:val="00004612"/>
    <w:rsid w:val="000063BA"/>
    <w:rsid w:val="00010E9F"/>
    <w:rsid w:val="00011B38"/>
    <w:rsid w:val="000144AC"/>
    <w:rsid w:val="00014F5D"/>
    <w:rsid w:val="0002132A"/>
    <w:rsid w:val="00021AB0"/>
    <w:rsid w:val="000239E9"/>
    <w:rsid w:val="000263C7"/>
    <w:rsid w:val="00037F6D"/>
    <w:rsid w:val="000434CC"/>
    <w:rsid w:val="0005089F"/>
    <w:rsid w:val="00066B98"/>
    <w:rsid w:val="00070DB8"/>
    <w:rsid w:val="000727D9"/>
    <w:rsid w:val="0009490B"/>
    <w:rsid w:val="000A0E0C"/>
    <w:rsid w:val="000C725E"/>
    <w:rsid w:val="000D1137"/>
    <w:rsid w:val="000D38EB"/>
    <w:rsid w:val="000D62F7"/>
    <w:rsid w:val="000F0A61"/>
    <w:rsid w:val="00110F20"/>
    <w:rsid w:val="001148A4"/>
    <w:rsid w:val="00123F82"/>
    <w:rsid w:val="001301B6"/>
    <w:rsid w:val="00130FAB"/>
    <w:rsid w:val="001339D3"/>
    <w:rsid w:val="001350D6"/>
    <w:rsid w:val="001366E8"/>
    <w:rsid w:val="0013770A"/>
    <w:rsid w:val="00145B37"/>
    <w:rsid w:val="00151CDE"/>
    <w:rsid w:val="00152E68"/>
    <w:rsid w:val="00155927"/>
    <w:rsid w:val="00167943"/>
    <w:rsid w:val="00173126"/>
    <w:rsid w:val="001801D4"/>
    <w:rsid w:val="00182E31"/>
    <w:rsid w:val="00185F91"/>
    <w:rsid w:val="001909F9"/>
    <w:rsid w:val="00193B1B"/>
    <w:rsid w:val="001A02A7"/>
    <w:rsid w:val="001A0D12"/>
    <w:rsid w:val="001A2288"/>
    <w:rsid w:val="001A465A"/>
    <w:rsid w:val="001A4AD9"/>
    <w:rsid w:val="001A4FFE"/>
    <w:rsid w:val="001A59BD"/>
    <w:rsid w:val="001A7599"/>
    <w:rsid w:val="001B076E"/>
    <w:rsid w:val="001B43EA"/>
    <w:rsid w:val="001C1C63"/>
    <w:rsid w:val="001C4E4A"/>
    <w:rsid w:val="001C7CEB"/>
    <w:rsid w:val="001D4F02"/>
    <w:rsid w:val="001D7582"/>
    <w:rsid w:val="001F001A"/>
    <w:rsid w:val="001F625B"/>
    <w:rsid w:val="00210853"/>
    <w:rsid w:val="00211AC5"/>
    <w:rsid w:val="00214FCE"/>
    <w:rsid w:val="0021667B"/>
    <w:rsid w:val="002318CC"/>
    <w:rsid w:val="002441F6"/>
    <w:rsid w:val="00252A97"/>
    <w:rsid w:val="002548E8"/>
    <w:rsid w:val="00261C59"/>
    <w:rsid w:val="00263D19"/>
    <w:rsid w:val="0027375E"/>
    <w:rsid w:val="00277694"/>
    <w:rsid w:val="00277813"/>
    <w:rsid w:val="002807E8"/>
    <w:rsid w:val="0028283A"/>
    <w:rsid w:val="00285E82"/>
    <w:rsid w:val="00291C08"/>
    <w:rsid w:val="002972D5"/>
    <w:rsid w:val="002A3B42"/>
    <w:rsid w:val="002A6447"/>
    <w:rsid w:val="002A7187"/>
    <w:rsid w:val="002C061F"/>
    <w:rsid w:val="002C4F6F"/>
    <w:rsid w:val="002C6B8A"/>
    <w:rsid w:val="002D1F1E"/>
    <w:rsid w:val="002D28AC"/>
    <w:rsid w:val="002D46FE"/>
    <w:rsid w:val="002D61E6"/>
    <w:rsid w:val="002D6391"/>
    <w:rsid w:val="002E06C4"/>
    <w:rsid w:val="002E09F2"/>
    <w:rsid w:val="002E1761"/>
    <w:rsid w:val="002F5B19"/>
    <w:rsid w:val="00300CD8"/>
    <w:rsid w:val="00303A45"/>
    <w:rsid w:val="003052FD"/>
    <w:rsid w:val="0030671B"/>
    <w:rsid w:val="003079B3"/>
    <w:rsid w:val="00311D38"/>
    <w:rsid w:val="003163F5"/>
    <w:rsid w:val="003253E5"/>
    <w:rsid w:val="00342A62"/>
    <w:rsid w:val="0034474A"/>
    <w:rsid w:val="003633B9"/>
    <w:rsid w:val="00363730"/>
    <w:rsid w:val="00367BBA"/>
    <w:rsid w:val="00372448"/>
    <w:rsid w:val="00396488"/>
    <w:rsid w:val="00396508"/>
    <w:rsid w:val="00396C44"/>
    <w:rsid w:val="003A1C89"/>
    <w:rsid w:val="003A38D5"/>
    <w:rsid w:val="003A4BD5"/>
    <w:rsid w:val="003A5F12"/>
    <w:rsid w:val="003A7703"/>
    <w:rsid w:val="003B66EC"/>
    <w:rsid w:val="003B76CB"/>
    <w:rsid w:val="003C0471"/>
    <w:rsid w:val="003D0423"/>
    <w:rsid w:val="003D0B17"/>
    <w:rsid w:val="003D1096"/>
    <w:rsid w:val="003E1D69"/>
    <w:rsid w:val="003E4F47"/>
    <w:rsid w:val="003E56E6"/>
    <w:rsid w:val="003F08DF"/>
    <w:rsid w:val="003F2443"/>
    <w:rsid w:val="003F2708"/>
    <w:rsid w:val="00404284"/>
    <w:rsid w:val="00404FFB"/>
    <w:rsid w:val="00406C95"/>
    <w:rsid w:val="00411822"/>
    <w:rsid w:val="0042567F"/>
    <w:rsid w:val="00426260"/>
    <w:rsid w:val="00427926"/>
    <w:rsid w:val="004332DA"/>
    <w:rsid w:val="004534B0"/>
    <w:rsid w:val="0045661D"/>
    <w:rsid w:val="00461F66"/>
    <w:rsid w:val="00465903"/>
    <w:rsid w:val="00467FBE"/>
    <w:rsid w:val="00470DD1"/>
    <w:rsid w:val="00474179"/>
    <w:rsid w:val="0047605D"/>
    <w:rsid w:val="004769FB"/>
    <w:rsid w:val="004773E5"/>
    <w:rsid w:val="00483C2E"/>
    <w:rsid w:val="00487B73"/>
    <w:rsid w:val="00491E05"/>
    <w:rsid w:val="004A3D1B"/>
    <w:rsid w:val="004A65E8"/>
    <w:rsid w:val="004B2AD7"/>
    <w:rsid w:val="004B6571"/>
    <w:rsid w:val="004C321F"/>
    <w:rsid w:val="004D0F11"/>
    <w:rsid w:val="004D5DA3"/>
    <w:rsid w:val="004F51C2"/>
    <w:rsid w:val="004F6050"/>
    <w:rsid w:val="004F6694"/>
    <w:rsid w:val="00501460"/>
    <w:rsid w:val="00511D86"/>
    <w:rsid w:val="005424EE"/>
    <w:rsid w:val="00543994"/>
    <w:rsid w:val="00547C5B"/>
    <w:rsid w:val="00547EEA"/>
    <w:rsid w:val="00550390"/>
    <w:rsid w:val="005551D1"/>
    <w:rsid w:val="00561997"/>
    <w:rsid w:val="00572C73"/>
    <w:rsid w:val="005906E3"/>
    <w:rsid w:val="00592414"/>
    <w:rsid w:val="005B007F"/>
    <w:rsid w:val="005B31A4"/>
    <w:rsid w:val="005B6C61"/>
    <w:rsid w:val="005C0D16"/>
    <w:rsid w:val="005C4DA6"/>
    <w:rsid w:val="005D1094"/>
    <w:rsid w:val="005D175E"/>
    <w:rsid w:val="005D4358"/>
    <w:rsid w:val="005D58E1"/>
    <w:rsid w:val="005D7994"/>
    <w:rsid w:val="005E0A47"/>
    <w:rsid w:val="005E4246"/>
    <w:rsid w:val="005F2D05"/>
    <w:rsid w:val="00600A62"/>
    <w:rsid w:val="006021DF"/>
    <w:rsid w:val="006024CD"/>
    <w:rsid w:val="0060763C"/>
    <w:rsid w:val="006105AF"/>
    <w:rsid w:val="006125FC"/>
    <w:rsid w:val="0061265D"/>
    <w:rsid w:val="00613692"/>
    <w:rsid w:val="00617F7C"/>
    <w:rsid w:val="006245DC"/>
    <w:rsid w:val="00631E10"/>
    <w:rsid w:val="00644614"/>
    <w:rsid w:val="006455CB"/>
    <w:rsid w:val="0065598E"/>
    <w:rsid w:val="00666573"/>
    <w:rsid w:val="00670F72"/>
    <w:rsid w:val="00672BE5"/>
    <w:rsid w:val="006821D3"/>
    <w:rsid w:val="00686A44"/>
    <w:rsid w:val="00687094"/>
    <w:rsid w:val="00691317"/>
    <w:rsid w:val="00691EFF"/>
    <w:rsid w:val="00692B6D"/>
    <w:rsid w:val="00697973"/>
    <w:rsid w:val="006A43CF"/>
    <w:rsid w:val="006A541D"/>
    <w:rsid w:val="006A76F5"/>
    <w:rsid w:val="006C793C"/>
    <w:rsid w:val="006D5B9C"/>
    <w:rsid w:val="006E243D"/>
    <w:rsid w:val="006F31FF"/>
    <w:rsid w:val="006F4543"/>
    <w:rsid w:val="006F4B93"/>
    <w:rsid w:val="007005C5"/>
    <w:rsid w:val="00702C26"/>
    <w:rsid w:val="007106AA"/>
    <w:rsid w:val="007140B6"/>
    <w:rsid w:val="00721526"/>
    <w:rsid w:val="00724649"/>
    <w:rsid w:val="007315E1"/>
    <w:rsid w:val="007324B4"/>
    <w:rsid w:val="0073405B"/>
    <w:rsid w:val="00736C9A"/>
    <w:rsid w:val="00737987"/>
    <w:rsid w:val="00742494"/>
    <w:rsid w:val="007434F8"/>
    <w:rsid w:val="007438EB"/>
    <w:rsid w:val="007525B7"/>
    <w:rsid w:val="00760696"/>
    <w:rsid w:val="007700AD"/>
    <w:rsid w:val="0077498F"/>
    <w:rsid w:val="00775016"/>
    <w:rsid w:val="007778C3"/>
    <w:rsid w:val="007860D2"/>
    <w:rsid w:val="0079643C"/>
    <w:rsid w:val="00796B6B"/>
    <w:rsid w:val="007A334C"/>
    <w:rsid w:val="007A5FEA"/>
    <w:rsid w:val="007B1C54"/>
    <w:rsid w:val="007B4550"/>
    <w:rsid w:val="007B4896"/>
    <w:rsid w:val="007B70D9"/>
    <w:rsid w:val="007C7290"/>
    <w:rsid w:val="007D4AE9"/>
    <w:rsid w:val="007E0EC1"/>
    <w:rsid w:val="007E2C43"/>
    <w:rsid w:val="007E6F5A"/>
    <w:rsid w:val="007F3648"/>
    <w:rsid w:val="007F7465"/>
    <w:rsid w:val="007F74B2"/>
    <w:rsid w:val="008159B4"/>
    <w:rsid w:val="00815E8F"/>
    <w:rsid w:val="008306B7"/>
    <w:rsid w:val="008415BB"/>
    <w:rsid w:val="008476EE"/>
    <w:rsid w:val="00847745"/>
    <w:rsid w:val="00853859"/>
    <w:rsid w:val="00855F08"/>
    <w:rsid w:val="00857AEF"/>
    <w:rsid w:val="00864001"/>
    <w:rsid w:val="00871AE0"/>
    <w:rsid w:val="00877F27"/>
    <w:rsid w:val="0088381C"/>
    <w:rsid w:val="008A0E85"/>
    <w:rsid w:val="008A5DA8"/>
    <w:rsid w:val="008B1DF9"/>
    <w:rsid w:val="008C1F13"/>
    <w:rsid w:val="008C5A23"/>
    <w:rsid w:val="008D2CD6"/>
    <w:rsid w:val="008D7267"/>
    <w:rsid w:val="008E1663"/>
    <w:rsid w:val="008F25FC"/>
    <w:rsid w:val="008F37B0"/>
    <w:rsid w:val="008F5F74"/>
    <w:rsid w:val="008F612B"/>
    <w:rsid w:val="00902AC3"/>
    <w:rsid w:val="0090347C"/>
    <w:rsid w:val="00905A03"/>
    <w:rsid w:val="009073F9"/>
    <w:rsid w:val="009241C2"/>
    <w:rsid w:val="00924749"/>
    <w:rsid w:val="00936EB8"/>
    <w:rsid w:val="009662F4"/>
    <w:rsid w:val="00966601"/>
    <w:rsid w:val="0097055D"/>
    <w:rsid w:val="00975E6C"/>
    <w:rsid w:val="009862FD"/>
    <w:rsid w:val="009904C1"/>
    <w:rsid w:val="009A0769"/>
    <w:rsid w:val="009B060C"/>
    <w:rsid w:val="009B1DC0"/>
    <w:rsid w:val="009B79E0"/>
    <w:rsid w:val="009C16D5"/>
    <w:rsid w:val="009C5A6F"/>
    <w:rsid w:val="009D0F2B"/>
    <w:rsid w:val="009E1DD3"/>
    <w:rsid w:val="009E1F46"/>
    <w:rsid w:val="009E296C"/>
    <w:rsid w:val="009F7355"/>
    <w:rsid w:val="00A01DDB"/>
    <w:rsid w:val="00A10E5E"/>
    <w:rsid w:val="00A1339F"/>
    <w:rsid w:val="00A1790F"/>
    <w:rsid w:val="00A24B3C"/>
    <w:rsid w:val="00A2635E"/>
    <w:rsid w:val="00A3030E"/>
    <w:rsid w:val="00A311EC"/>
    <w:rsid w:val="00A3186E"/>
    <w:rsid w:val="00A3693C"/>
    <w:rsid w:val="00A44E84"/>
    <w:rsid w:val="00A47D30"/>
    <w:rsid w:val="00A60B7D"/>
    <w:rsid w:val="00A635EA"/>
    <w:rsid w:val="00A715E2"/>
    <w:rsid w:val="00A83887"/>
    <w:rsid w:val="00A83E20"/>
    <w:rsid w:val="00A8564C"/>
    <w:rsid w:val="00A905FB"/>
    <w:rsid w:val="00A90C77"/>
    <w:rsid w:val="00A97CBA"/>
    <w:rsid w:val="00AA056F"/>
    <w:rsid w:val="00AA088B"/>
    <w:rsid w:val="00AA29AF"/>
    <w:rsid w:val="00AB1E83"/>
    <w:rsid w:val="00AB5CA7"/>
    <w:rsid w:val="00AB69A9"/>
    <w:rsid w:val="00AB7863"/>
    <w:rsid w:val="00AC3687"/>
    <w:rsid w:val="00AD0ACA"/>
    <w:rsid w:val="00AD3ED5"/>
    <w:rsid w:val="00AE18AD"/>
    <w:rsid w:val="00AF3BD3"/>
    <w:rsid w:val="00AF52FB"/>
    <w:rsid w:val="00B007CC"/>
    <w:rsid w:val="00B04B63"/>
    <w:rsid w:val="00B11E36"/>
    <w:rsid w:val="00B21A2A"/>
    <w:rsid w:val="00B21D7B"/>
    <w:rsid w:val="00B27940"/>
    <w:rsid w:val="00B3246D"/>
    <w:rsid w:val="00B5094C"/>
    <w:rsid w:val="00B50EF0"/>
    <w:rsid w:val="00B576E6"/>
    <w:rsid w:val="00B64C6C"/>
    <w:rsid w:val="00B72162"/>
    <w:rsid w:val="00B7422E"/>
    <w:rsid w:val="00B860D1"/>
    <w:rsid w:val="00B90C0C"/>
    <w:rsid w:val="00B924D4"/>
    <w:rsid w:val="00BA159C"/>
    <w:rsid w:val="00BA629D"/>
    <w:rsid w:val="00BA723E"/>
    <w:rsid w:val="00BC0A52"/>
    <w:rsid w:val="00BC53BF"/>
    <w:rsid w:val="00BD1AEB"/>
    <w:rsid w:val="00BD22CD"/>
    <w:rsid w:val="00BD3235"/>
    <w:rsid w:val="00BD427B"/>
    <w:rsid w:val="00BD5690"/>
    <w:rsid w:val="00BE2D49"/>
    <w:rsid w:val="00BE69B7"/>
    <w:rsid w:val="00BF1857"/>
    <w:rsid w:val="00BF189F"/>
    <w:rsid w:val="00BF2A91"/>
    <w:rsid w:val="00BF568B"/>
    <w:rsid w:val="00C0660C"/>
    <w:rsid w:val="00C11671"/>
    <w:rsid w:val="00C27563"/>
    <w:rsid w:val="00C32B27"/>
    <w:rsid w:val="00C339DB"/>
    <w:rsid w:val="00C36F33"/>
    <w:rsid w:val="00C376DF"/>
    <w:rsid w:val="00C37E2C"/>
    <w:rsid w:val="00C43168"/>
    <w:rsid w:val="00C45132"/>
    <w:rsid w:val="00C5302D"/>
    <w:rsid w:val="00C66286"/>
    <w:rsid w:val="00C66CCE"/>
    <w:rsid w:val="00C7006D"/>
    <w:rsid w:val="00C8345E"/>
    <w:rsid w:val="00C840CD"/>
    <w:rsid w:val="00C84A37"/>
    <w:rsid w:val="00C96B8D"/>
    <w:rsid w:val="00C974C2"/>
    <w:rsid w:val="00C97FB9"/>
    <w:rsid w:val="00CA6FC7"/>
    <w:rsid w:val="00CB0E52"/>
    <w:rsid w:val="00CB2859"/>
    <w:rsid w:val="00CB3746"/>
    <w:rsid w:val="00CB3F90"/>
    <w:rsid w:val="00CB432A"/>
    <w:rsid w:val="00CB7519"/>
    <w:rsid w:val="00CC454F"/>
    <w:rsid w:val="00CD5A55"/>
    <w:rsid w:val="00CD6A44"/>
    <w:rsid w:val="00CD7590"/>
    <w:rsid w:val="00CE5ADE"/>
    <w:rsid w:val="00CE7DD5"/>
    <w:rsid w:val="00CF1B36"/>
    <w:rsid w:val="00CF26A3"/>
    <w:rsid w:val="00CF66DC"/>
    <w:rsid w:val="00CF7E88"/>
    <w:rsid w:val="00D01DD3"/>
    <w:rsid w:val="00D029E2"/>
    <w:rsid w:val="00D06001"/>
    <w:rsid w:val="00D12C39"/>
    <w:rsid w:val="00D31AEE"/>
    <w:rsid w:val="00D3358A"/>
    <w:rsid w:val="00D358BC"/>
    <w:rsid w:val="00D50846"/>
    <w:rsid w:val="00D52F54"/>
    <w:rsid w:val="00D54C93"/>
    <w:rsid w:val="00D575DA"/>
    <w:rsid w:val="00D62B42"/>
    <w:rsid w:val="00D7268C"/>
    <w:rsid w:val="00D7619D"/>
    <w:rsid w:val="00D81C91"/>
    <w:rsid w:val="00D8231C"/>
    <w:rsid w:val="00D91463"/>
    <w:rsid w:val="00D915A9"/>
    <w:rsid w:val="00D92447"/>
    <w:rsid w:val="00D92E82"/>
    <w:rsid w:val="00D95C0F"/>
    <w:rsid w:val="00D97F0A"/>
    <w:rsid w:val="00DA31C9"/>
    <w:rsid w:val="00DA38CF"/>
    <w:rsid w:val="00DA5F01"/>
    <w:rsid w:val="00DA6DB8"/>
    <w:rsid w:val="00DA7422"/>
    <w:rsid w:val="00DB0CAB"/>
    <w:rsid w:val="00DB42F7"/>
    <w:rsid w:val="00DB5E0B"/>
    <w:rsid w:val="00DB779D"/>
    <w:rsid w:val="00DC2B9B"/>
    <w:rsid w:val="00DC30C6"/>
    <w:rsid w:val="00DC31C4"/>
    <w:rsid w:val="00DD0692"/>
    <w:rsid w:val="00DE4264"/>
    <w:rsid w:val="00DE667A"/>
    <w:rsid w:val="00DE7977"/>
    <w:rsid w:val="00DF5C75"/>
    <w:rsid w:val="00E01181"/>
    <w:rsid w:val="00E037C0"/>
    <w:rsid w:val="00E107E8"/>
    <w:rsid w:val="00E111A8"/>
    <w:rsid w:val="00E13E1A"/>
    <w:rsid w:val="00E14B57"/>
    <w:rsid w:val="00E20384"/>
    <w:rsid w:val="00E23949"/>
    <w:rsid w:val="00E317F7"/>
    <w:rsid w:val="00E34C79"/>
    <w:rsid w:val="00E41154"/>
    <w:rsid w:val="00E42068"/>
    <w:rsid w:val="00E471E6"/>
    <w:rsid w:val="00E574FA"/>
    <w:rsid w:val="00E62FF8"/>
    <w:rsid w:val="00E6754D"/>
    <w:rsid w:val="00E96409"/>
    <w:rsid w:val="00E9767B"/>
    <w:rsid w:val="00EA196F"/>
    <w:rsid w:val="00EA6267"/>
    <w:rsid w:val="00EA70E2"/>
    <w:rsid w:val="00EB7E51"/>
    <w:rsid w:val="00EC0F49"/>
    <w:rsid w:val="00EC6B0C"/>
    <w:rsid w:val="00EC7638"/>
    <w:rsid w:val="00ED1DF9"/>
    <w:rsid w:val="00ED44F4"/>
    <w:rsid w:val="00EE3F27"/>
    <w:rsid w:val="00EF0A90"/>
    <w:rsid w:val="00EF14A7"/>
    <w:rsid w:val="00F04E93"/>
    <w:rsid w:val="00F13010"/>
    <w:rsid w:val="00F13A56"/>
    <w:rsid w:val="00F1407F"/>
    <w:rsid w:val="00F155EB"/>
    <w:rsid w:val="00F178C8"/>
    <w:rsid w:val="00F2205B"/>
    <w:rsid w:val="00F402AA"/>
    <w:rsid w:val="00F535B7"/>
    <w:rsid w:val="00F71F0F"/>
    <w:rsid w:val="00F75AE2"/>
    <w:rsid w:val="00FA1F4A"/>
    <w:rsid w:val="00FA3ECD"/>
    <w:rsid w:val="00FA7940"/>
    <w:rsid w:val="00FB0F3C"/>
    <w:rsid w:val="00FB4F39"/>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18">
    <w:name w:val="Обычный1"/>
    <w:uiPriority w:val="99"/>
    <w:rsid w:val="00A10E5E"/>
    <w:pPr>
      <w:spacing w:line="360" w:lineRule="auto"/>
      <w:jc w:val="both"/>
    </w:pPr>
    <w:rPr>
      <w:sz w:val="28"/>
      <w:szCs w:val="24"/>
    </w:rPr>
  </w:style>
  <w:style w:type="paragraph" w:customStyle="1" w:styleId="-30">
    <w:name w:val="Пункт-3 подзаголовок"/>
    <w:basedOn w:val="-3"/>
    <w:uiPriority w:val="99"/>
    <w:rsid w:val="00A10E5E"/>
    <w:pPr>
      <w:keepNext/>
      <w:numPr>
        <w:ilvl w:val="0"/>
        <w:numId w:val="0"/>
      </w:numPr>
      <w:spacing w:before="360" w:after="120"/>
      <w:ind w:firstLine="567"/>
      <w:outlineLvl w:val="2"/>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18">
    <w:name w:val="Обычный1"/>
    <w:uiPriority w:val="99"/>
    <w:rsid w:val="00A10E5E"/>
    <w:pPr>
      <w:spacing w:line="360" w:lineRule="auto"/>
      <w:jc w:val="both"/>
    </w:pPr>
    <w:rPr>
      <w:sz w:val="28"/>
      <w:szCs w:val="24"/>
    </w:rPr>
  </w:style>
  <w:style w:type="paragraph" w:customStyle="1" w:styleId="-30">
    <w:name w:val="Пункт-3 подзаголовок"/>
    <w:basedOn w:val="-3"/>
    <w:uiPriority w:val="99"/>
    <w:rsid w:val="00A10E5E"/>
    <w:pPr>
      <w:keepNext/>
      <w:numPr>
        <w:ilvl w:val="0"/>
        <w:numId w:val="0"/>
      </w:numPr>
      <w:spacing w:before="360" w:after="120"/>
      <w:ind w:firstLine="567"/>
      <w:outlineLvl w:val="2"/>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gazneftetorg.ru/"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2944D382-713A-4423-A1D4-44FD0CD35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19485</Words>
  <Characters>111067</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GAZEI</Company>
  <LinksUpToDate>false</LinksUpToDate>
  <CharactersWithSpaces>130292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Александр Игоревич Лютиков</cp:lastModifiedBy>
  <cp:revision>1</cp:revision>
  <cp:lastPrinted>2013-09-30T13:48:00Z</cp:lastPrinted>
  <dcterms:created xsi:type="dcterms:W3CDTF">2015-12-29T06:59:00Z</dcterms:created>
  <dcterms:modified xsi:type="dcterms:W3CDTF">2015-12-29T06:59:00Z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